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ZAMAWAIJACY: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ZESPÓŁ SZKÓŁ PONADGIMNAZJANYCH</w:t>
      </w:r>
    </w:p>
    <w:p w:rsidR="001F5BE9" w:rsidRPr="001F5BE9"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W PODDĘBICACH</w:t>
      </w:r>
    </w:p>
    <w:p w:rsidR="006F2967" w:rsidRPr="001F5BE9" w:rsidRDefault="006F2967" w:rsidP="006F2967">
      <w:pPr>
        <w:pStyle w:val="Nagwek"/>
        <w:jc w:val="center"/>
        <w:rPr>
          <w:rFonts w:ascii="Verdana" w:hAnsi="Verdana" w:cs="Arial"/>
          <w:b/>
          <w:sz w:val="22"/>
          <w:szCs w:val="22"/>
          <w:lang w:val="pl-PL"/>
        </w:rPr>
      </w:pPr>
    </w:p>
    <w:p w:rsidR="001F5BE9" w:rsidRDefault="001F5BE9" w:rsidP="006F2967">
      <w:pPr>
        <w:pStyle w:val="Nagwek"/>
        <w:jc w:val="center"/>
        <w:rPr>
          <w:rFonts w:ascii="Verdana" w:hAnsi="Verdana" w:cs="Arial"/>
          <w:b/>
          <w:sz w:val="22"/>
          <w:szCs w:val="22"/>
        </w:rPr>
      </w:pPr>
      <w:r>
        <w:rPr>
          <w:rFonts w:ascii="Verdana" w:hAnsi="Verdana" w:cs="Arial"/>
          <w:b/>
          <w:sz w:val="22"/>
          <w:szCs w:val="22"/>
          <w:lang w:val="pl-PL"/>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POWIATU PODDĘBICKIEGO</w:t>
      </w:r>
    </w:p>
    <w:p w:rsidR="001F5BE9" w:rsidRPr="001F5BE9" w:rsidRDefault="001F5BE9" w:rsidP="006F2967">
      <w:pPr>
        <w:pStyle w:val="Nagwek"/>
        <w:jc w:val="center"/>
        <w:rPr>
          <w:rFonts w:ascii="Verdana" w:hAnsi="Verdana" w:cs="Arial"/>
          <w:b/>
          <w:sz w:val="22"/>
          <w:szCs w:val="22"/>
          <w:lang w:val="pl-PL"/>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AB7DE0"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845193" w:rsidRPr="00787292" w:rsidRDefault="009437C2"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I etap dostawy</w:t>
      </w:r>
      <w:r w:rsidR="001F5BE9" w:rsidRPr="00787292">
        <w:rPr>
          <w:rFonts w:ascii="Verdana" w:hAnsi="Verdana" w:cs="Verdana-Bold"/>
          <w:b/>
          <w:bCs/>
          <w:color w:val="0070C0"/>
          <w:sz w:val="24"/>
          <w:szCs w:val="24"/>
        </w:rPr>
        <w:t xml:space="preserve"> </w:t>
      </w:r>
      <w:r w:rsidR="00787292">
        <w:rPr>
          <w:rFonts w:ascii="Verdana" w:hAnsi="Verdana" w:cs="Verdana-Bold"/>
          <w:b/>
          <w:bCs/>
          <w:color w:val="0070C0"/>
          <w:sz w:val="24"/>
          <w:szCs w:val="24"/>
        </w:rPr>
        <w:t>odzieży</w:t>
      </w:r>
      <w:r w:rsidR="0025001D">
        <w:rPr>
          <w:rFonts w:ascii="Verdana" w:hAnsi="Verdana" w:cs="Verdana-Bold"/>
          <w:b/>
          <w:bCs/>
          <w:color w:val="0070C0"/>
          <w:sz w:val="24"/>
          <w:szCs w:val="24"/>
        </w:rPr>
        <w:t xml:space="preserve"> dla stażystów</w:t>
      </w:r>
      <w:r w:rsidR="001F5BE9" w:rsidRPr="00787292">
        <w:rPr>
          <w:rFonts w:ascii="Verdana" w:hAnsi="Verdana" w:cs="Verdana-Bold"/>
          <w:b/>
          <w:bCs/>
          <w:color w:val="0070C0"/>
          <w:sz w:val="24"/>
          <w:szCs w:val="24"/>
        </w:rPr>
        <w:t xml:space="preserve">, na potrzeby projektu: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 xml:space="preserve">w branży turystyczno – gastronomicznej”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209 000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E56580">
        <w:rPr>
          <w:rFonts w:ascii="Verdana" w:hAnsi="Verdana" w:cs="Verdana-Bold"/>
          <w:b/>
          <w:bCs/>
          <w:color w:val="000000"/>
          <w:sz w:val="18"/>
          <w:szCs w:val="18"/>
        </w:rPr>
        <w:t xml:space="preserve">Nr sprawy: </w:t>
      </w:r>
      <w:r w:rsidR="00845193">
        <w:rPr>
          <w:rFonts w:ascii="Verdana" w:hAnsi="Verdana" w:cs="Verdana-Bold"/>
          <w:b/>
          <w:bCs/>
          <w:color w:val="000000"/>
          <w:sz w:val="18"/>
          <w:szCs w:val="18"/>
        </w:rPr>
        <w:t>RPLD.11.03.01-10-0039/16-00</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val="x-none" w:eastAsia="ar-SA"/>
        </w:rPr>
      </w:pPr>
    </w:p>
    <w:p w:rsidR="00E56580" w:rsidRDefault="00E56580" w:rsidP="004D4FF9">
      <w:pPr>
        <w:ind w:left="-20"/>
        <w:rPr>
          <w:lang w:val="x-none" w:eastAsia="ar-SA"/>
        </w:rPr>
      </w:pPr>
    </w:p>
    <w:p w:rsidR="00E56580" w:rsidRDefault="00AB7DE0" w:rsidP="00AB7DE0">
      <w:pPr>
        <w:tabs>
          <w:tab w:val="left" w:pos="2685"/>
        </w:tabs>
        <w:ind w:left="-20"/>
        <w:rPr>
          <w:lang w:val="x-none" w:eastAsia="ar-SA"/>
        </w:rPr>
      </w:pPr>
      <w:r>
        <w:rPr>
          <w:lang w:val="x-none" w:eastAsia="ar-SA"/>
        </w:rPr>
        <w:tab/>
      </w:r>
    </w:p>
    <w:p w:rsidR="006E3456" w:rsidRPr="00476F99" w:rsidRDefault="006E3456" w:rsidP="004D4FF9">
      <w:pPr>
        <w:ind w:left="-20"/>
        <w:rPr>
          <w:rFonts w:ascii="Arial" w:hAnsi="Arial" w:cs="Arial"/>
          <w:b/>
          <w:u w:val="single"/>
        </w:rPr>
      </w:pPr>
    </w:p>
    <w:p w:rsidR="00140B4A" w:rsidRDefault="00B42AE3" w:rsidP="00140B4A">
      <w:pPr>
        <w:jc w:val="center"/>
        <w:rPr>
          <w:rFonts w:ascii="Arial" w:hAnsi="Arial" w:cs="Arial"/>
          <w:b/>
        </w:rPr>
      </w:pPr>
      <w:r>
        <w:rPr>
          <w:rFonts w:ascii="Arial" w:hAnsi="Arial" w:cs="Arial"/>
          <w:b/>
        </w:rPr>
        <w:t>Grudzień</w:t>
      </w:r>
      <w:r w:rsidR="00CA522A">
        <w:rPr>
          <w:rFonts w:ascii="Arial" w:hAnsi="Arial" w:cs="Arial"/>
          <w:b/>
        </w:rPr>
        <w:t xml:space="preserve"> </w:t>
      </w:r>
      <w:r w:rsidR="006C3AE4">
        <w:rPr>
          <w:rFonts w:ascii="Arial" w:hAnsi="Arial" w:cs="Arial"/>
          <w:b/>
        </w:rPr>
        <w:t>2016</w:t>
      </w:r>
    </w:p>
    <w:p w:rsidR="00240F9A" w:rsidRPr="00140B4A" w:rsidRDefault="00240F9A" w:rsidP="00140B4A">
      <w:pPr>
        <w:jc w:val="center"/>
        <w:rPr>
          <w:rFonts w:ascii="Arial" w:hAnsi="Arial" w:cs="Arial"/>
          <w:b/>
        </w:rPr>
      </w:pP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lastRenderedPageBreak/>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9437C2"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w:t>
      </w:r>
      <w:r w:rsidR="00BA619A" w:rsidRPr="00BA619A">
        <w:rPr>
          <w:rFonts w:ascii="Verdana" w:hAnsi="Verdana" w:cs="Verdana-Bold"/>
          <w:bCs/>
          <w:color w:val="0070C0"/>
          <w:sz w:val="20"/>
          <w:szCs w:val="20"/>
        </w:rPr>
        <w:t>ostaw</w:t>
      </w:r>
      <w:r w:rsidR="00F761E2">
        <w:rPr>
          <w:rFonts w:ascii="Verdana" w:hAnsi="Verdana" w:cs="Verdana-Bold"/>
          <w:bCs/>
          <w:color w:val="0070C0"/>
          <w:sz w:val="20"/>
          <w:szCs w:val="20"/>
        </w:rPr>
        <w:t xml:space="preserve">y odzieży </w:t>
      </w:r>
      <w:r w:rsidR="0025001D">
        <w:rPr>
          <w:rFonts w:ascii="Verdana" w:hAnsi="Verdana" w:cs="Verdana-Bold"/>
          <w:bCs/>
          <w:color w:val="0070C0"/>
          <w:sz w:val="20"/>
          <w:szCs w:val="20"/>
        </w:rPr>
        <w:t>dla stażystów</w:t>
      </w:r>
      <w:r w:rsidR="00BA619A" w:rsidRPr="00BA619A">
        <w:rPr>
          <w:rFonts w:ascii="Verdana" w:hAnsi="Verdana" w:cs="Verdana-Bold"/>
          <w:bCs/>
          <w:color w:val="0070C0"/>
          <w:sz w:val="20"/>
          <w:szCs w:val="20"/>
        </w:rPr>
        <w:t xml:space="preserve">, 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w branży turystyczno – gastronomicznej”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ostepowanie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r w:rsidR="00444991" w:rsidRPr="00CA522A">
        <w:rPr>
          <w:rFonts w:ascii="Verdana" w:hAnsi="Verdana" w:cs="Verdana-Bold"/>
          <w:b/>
          <w:bCs/>
          <w:color w:val="000000"/>
          <w:sz w:val="18"/>
          <w:szCs w:val="18"/>
        </w:rPr>
        <w:t>Pzp</w:t>
      </w:r>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 xml:space="preserve">icznych (Dz. U. z 2015 r., poz. </w:t>
      </w:r>
      <w:r w:rsidR="00B25F1A" w:rsidRPr="00CA522A">
        <w:rPr>
          <w:rFonts w:ascii="Verdana" w:hAnsi="Verdana" w:cs="Verdana"/>
          <w:color w:val="000000"/>
          <w:sz w:val="18"/>
          <w:szCs w:val="18"/>
        </w:rPr>
        <w:t>2164 z późn.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(Dz.U. z 2015 r. ze zm.)</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w rozumieniu art. 11 ust. 4 ustawy z dnia 16 kwietnia 1993 r. o zwalczaniu nieuczciwej konkurencji (Dz.U. z 2003 r. Nr 153 poz. 1503 ze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proofErr w:type="spellStart"/>
      <w:r w:rsidRPr="00787292">
        <w:rPr>
          <w:rFonts w:ascii="Verdana" w:hAnsi="Verdana" w:cs="Verdana"/>
          <w:color w:val="000000"/>
          <w:sz w:val="18"/>
          <w:szCs w:val="18"/>
          <w:lang w:val="de-DE"/>
        </w:rPr>
        <w:t>adres</w:t>
      </w:r>
      <w:proofErr w:type="spellEnd"/>
      <w:r w:rsidRPr="00787292">
        <w:rPr>
          <w:rFonts w:ascii="Verdana" w:hAnsi="Verdana" w:cs="Verdana"/>
          <w:color w:val="000000"/>
          <w:sz w:val="18"/>
          <w:szCs w:val="18"/>
          <w:lang w:val="de-DE"/>
        </w:rPr>
        <w:t xml:space="preserve"> </w:t>
      </w:r>
      <w:proofErr w:type="spellStart"/>
      <w:r w:rsidR="00B25F1A" w:rsidRPr="00787292">
        <w:rPr>
          <w:rFonts w:ascii="Verdana" w:hAnsi="Verdana" w:cs="Verdana"/>
          <w:color w:val="000000"/>
          <w:sz w:val="18"/>
          <w:szCs w:val="18"/>
          <w:lang w:val="de-DE"/>
        </w:rPr>
        <w:t>e-mail</w:t>
      </w:r>
      <w:proofErr w:type="spellEnd"/>
      <w:r w:rsidR="00B25F1A" w:rsidRPr="00787292">
        <w:rPr>
          <w:rFonts w:ascii="Verdana" w:hAnsi="Verdana" w:cs="Verdana"/>
          <w:color w:val="000000"/>
          <w:sz w:val="18"/>
          <w:szCs w:val="18"/>
          <w:lang w:val="de-DE"/>
        </w:rPr>
        <w:t xml:space="preserve">: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lastRenderedPageBreak/>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w:t>
      </w:r>
      <w:r w:rsidR="005D5A5D">
        <w:rPr>
          <w:rFonts w:ascii="Verdana" w:hAnsi="Verdana" w:cs="Verdana"/>
          <w:color w:val="000000"/>
          <w:sz w:val="18"/>
          <w:szCs w:val="18"/>
        </w:rPr>
        <w:tab/>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t xml:space="preserve">Dz. U. z </w:t>
      </w:r>
      <w:r w:rsidR="00B25F1A">
        <w:rPr>
          <w:rFonts w:ascii="Verdana" w:hAnsi="Verdana" w:cs="Verdana"/>
          <w:color w:val="000000"/>
          <w:sz w:val="18"/>
          <w:szCs w:val="18"/>
        </w:rPr>
        <w:t xml:space="preserve">2015 r. poz. 2164 oraz z 2016 r. poz. 831, 996 i 1020) oraz jej aktów </w:t>
      </w:r>
      <w:r w:rsidR="00140B4A">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wykonawczych;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140B4A">
        <w:rPr>
          <w:rFonts w:ascii="Verdana" w:hAnsi="Verdana" w:cs="Verdana"/>
          <w:color w:val="000000"/>
          <w:sz w:val="18"/>
          <w:szCs w:val="18"/>
        </w:rPr>
        <w:tab/>
      </w:r>
      <w:r w:rsidR="00140B4A">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c) Rozporządzenie Prezesa Rady Ministrów z dnia 28 grudnia 2015 r. (Dz. U. z 2015 </w:t>
      </w:r>
      <w:r w:rsidR="00140B4A">
        <w:rPr>
          <w:rFonts w:ascii="Verdana" w:hAnsi="Verdana" w:cs="Verdana"/>
          <w:color w:val="000000"/>
          <w:sz w:val="18"/>
          <w:szCs w:val="18"/>
        </w:rPr>
        <w:tab/>
      </w:r>
      <w:r w:rsidR="00140B4A">
        <w:rPr>
          <w:rFonts w:ascii="Verdana" w:hAnsi="Verdana" w:cs="Verdana"/>
          <w:color w:val="000000"/>
          <w:sz w:val="18"/>
          <w:szCs w:val="18"/>
        </w:rPr>
        <w:tab/>
        <w:t xml:space="preserve">r., poz. </w:t>
      </w:r>
      <w:r w:rsidR="00B25F1A">
        <w:rPr>
          <w:rFonts w:ascii="Verdana" w:hAnsi="Verdana" w:cs="Verdana"/>
          <w:color w:val="000000"/>
          <w:sz w:val="18"/>
          <w:szCs w:val="18"/>
        </w:rPr>
        <w:t xml:space="preserve">2254). w sprawie średniego kursu złotego w stosunku do euro stanowiącego </w:t>
      </w:r>
      <w:r w:rsidR="00140B4A">
        <w:rPr>
          <w:rFonts w:ascii="Verdana" w:hAnsi="Verdana" w:cs="Verdana"/>
          <w:color w:val="000000"/>
          <w:sz w:val="18"/>
          <w:szCs w:val="18"/>
        </w:rPr>
        <w:tab/>
      </w:r>
      <w:r w:rsidR="00140B4A">
        <w:rPr>
          <w:rFonts w:ascii="Verdana" w:hAnsi="Verdana" w:cs="Verdana"/>
          <w:color w:val="000000"/>
          <w:sz w:val="18"/>
          <w:szCs w:val="18"/>
        </w:rPr>
        <w:tab/>
        <w:t xml:space="preserve">podstawę </w:t>
      </w:r>
      <w:r w:rsidR="00B25F1A">
        <w:rPr>
          <w:rFonts w:ascii="Verdana" w:hAnsi="Verdana" w:cs="Verdana"/>
          <w:color w:val="000000"/>
          <w:sz w:val="18"/>
          <w:szCs w:val="18"/>
        </w:rPr>
        <w:t>przeliczenia wartości zamówień publicznych.</w:t>
      </w:r>
    </w:p>
    <w:p w:rsidR="008B378E" w:rsidRDefault="008B378E"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d) Rozporządzenie Pr</w:t>
      </w:r>
      <w:r w:rsidR="00D51768">
        <w:rPr>
          <w:rFonts w:ascii="Verdana" w:hAnsi="Verdana" w:cs="Verdana"/>
          <w:color w:val="000000"/>
          <w:sz w:val="18"/>
          <w:szCs w:val="18"/>
        </w:rPr>
        <w:t>ezesa Rady Ministrów z dnia 28 g</w:t>
      </w:r>
      <w:r>
        <w:rPr>
          <w:rFonts w:ascii="Verdana" w:hAnsi="Verdana" w:cs="Verdana"/>
          <w:color w:val="000000"/>
          <w:sz w:val="18"/>
          <w:szCs w:val="18"/>
        </w:rPr>
        <w:t xml:space="preserve">rudnia 2015 r. w sprawie kwot </w:t>
      </w:r>
      <w:r w:rsidR="00D51768">
        <w:rPr>
          <w:rFonts w:ascii="Verdana" w:hAnsi="Verdana" w:cs="Verdana"/>
          <w:color w:val="000000"/>
          <w:sz w:val="18"/>
          <w:szCs w:val="18"/>
        </w:rPr>
        <w:tab/>
      </w:r>
      <w:r w:rsidR="00D51768">
        <w:rPr>
          <w:rFonts w:ascii="Verdana" w:hAnsi="Verdana" w:cs="Verdana"/>
          <w:color w:val="000000"/>
          <w:sz w:val="18"/>
          <w:szCs w:val="18"/>
        </w:rPr>
        <w:tab/>
      </w:r>
      <w:r>
        <w:rPr>
          <w:rFonts w:ascii="Verdana" w:hAnsi="Verdana" w:cs="Verdana"/>
          <w:color w:val="000000"/>
          <w:sz w:val="18"/>
          <w:szCs w:val="18"/>
        </w:rPr>
        <w:t xml:space="preserve">wartości zamówień oraz </w:t>
      </w:r>
      <w:r w:rsidR="00D51768">
        <w:rPr>
          <w:rFonts w:ascii="Verdana" w:hAnsi="Verdana" w:cs="Verdana"/>
          <w:color w:val="000000"/>
          <w:sz w:val="18"/>
          <w:szCs w:val="18"/>
        </w:rPr>
        <w:t xml:space="preserve">konkursów, od których jest uzależniony obowiązek </w:t>
      </w:r>
      <w:r w:rsidR="00D51768">
        <w:rPr>
          <w:rFonts w:ascii="Verdana" w:hAnsi="Verdana" w:cs="Verdana"/>
          <w:color w:val="000000"/>
          <w:sz w:val="18"/>
          <w:szCs w:val="18"/>
        </w:rPr>
        <w:tab/>
      </w:r>
      <w:r w:rsidR="00D51768">
        <w:rPr>
          <w:rFonts w:ascii="Verdana" w:hAnsi="Verdana" w:cs="Verdana"/>
          <w:color w:val="000000"/>
          <w:sz w:val="18"/>
          <w:szCs w:val="18"/>
        </w:rPr>
        <w:tab/>
      </w:r>
      <w:r w:rsidR="00D51768">
        <w:rPr>
          <w:rFonts w:ascii="Verdana" w:hAnsi="Verdana" w:cs="Verdana"/>
          <w:color w:val="000000"/>
          <w:sz w:val="18"/>
          <w:szCs w:val="18"/>
        </w:rPr>
        <w:tab/>
        <w:t xml:space="preserve">przekazywania ogłoszeń Urzędowi Publikacji Unii Europejskiej (Dz.U. z 2015, </w:t>
      </w:r>
      <w:r w:rsidR="00D51768">
        <w:rPr>
          <w:rFonts w:ascii="Verdana" w:hAnsi="Verdana" w:cs="Verdana"/>
          <w:color w:val="000000"/>
          <w:sz w:val="18"/>
          <w:szCs w:val="18"/>
        </w:rPr>
        <w:tab/>
      </w:r>
      <w:r w:rsidR="00D51768">
        <w:rPr>
          <w:rFonts w:ascii="Verdana" w:hAnsi="Verdana" w:cs="Verdana"/>
          <w:color w:val="000000"/>
          <w:sz w:val="18"/>
          <w:szCs w:val="18"/>
        </w:rPr>
        <w:tab/>
      </w:r>
      <w:r w:rsidR="00D51768">
        <w:rPr>
          <w:rFonts w:ascii="Verdana" w:hAnsi="Verdana" w:cs="Verdana"/>
          <w:color w:val="000000"/>
          <w:sz w:val="18"/>
          <w:szCs w:val="18"/>
        </w:rPr>
        <w:tab/>
        <w:t>poz.2263)</w:t>
      </w:r>
      <w:r>
        <w:rPr>
          <w:rFonts w:ascii="Verdana" w:hAnsi="Verdana" w:cs="Verdana"/>
          <w:color w:val="000000"/>
          <w:sz w:val="18"/>
          <w:szCs w:val="18"/>
        </w:rPr>
        <w:t xml:space="preserve"> </w:t>
      </w:r>
    </w:p>
    <w:p w:rsidR="00D51768" w:rsidRDefault="00D51768"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 xml:space="preserve">e) w zakresie nieuregulowanym w niniejszej Specyfikacji Istotnych Warunków </w:t>
      </w:r>
      <w:r>
        <w:rPr>
          <w:rFonts w:ascii="Verdana" w:hAnsi="Verdana" w:cs="Verdana"/>
          <w:color w:val="000000"/>
          <w:sz w:val="18"/>
          <w:szCs w:val="18"/>
        </w:rPr>
        <w:tab/>
      </w:r>
      <w:r>
        <w:rPr>
          <w:rFonts w:ascii="Verdana" w:hAnsi="Verdana" w:cs="Verdana"/>
          <w:color w:val="000000"/>
          <w:sz w:val="18"/>
          <w:szCs w:val="18"/>
        </w:rPr>
        <w:tab/>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t>Kodeksu Cywilnego.</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OPIS PRZEDMIOTU ZAMÓWIENIA</w:t>
      </w:r>
      <w:r w:rsidR="00F40321">
        <w:rPr>
          <w:rFonts w:ascii="Verdana" w:hAnsi="Verdana" w:cs="Verdana-Bold"/>
          <w:b/>
          <w:bCs/>
          <w:color w:val="0070C0"/>
          <w:sz w:val="18"/>
          <w:szCs w:val="18"/>
          <w:u w:val="single"/>
        </w:rPr>
        <w:t xml:space="preserve"> – część 1 i część 2</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70C0"/>
          <w:sz w:val="18"/>
          <w:szCs w:val="18"/>
        </w:rPr>
      </w:pPr>
    </w:p>
    <w:p w:rsidR="0036343F" w:rsidRPr="00457C14" w:rsidRDefault="00CA3838" w:rsidP="00DD47FE">
      <w:pPr>
        <w:autoSpaceDE w:val="0"/>
        <w:autoSpaceDN w:val="0"/>
        <w:adjustRightInd w:val="0"/>
        <w:spacing w:after="0" w:line="240" w:lineRule="auto"/>
        <w:jc w:val="center"/>
        <w:rPr>
          <w:rFonts w:ascii="Verdana" w:hAnsi="Verdana" w:cs="Verdana-Bold"/>
          <w:b/>
          <w:bCs/>
          <w:color w:val="0070C0"/>
          <w:sz w:val="20"/>
          <w:szCs w:val="20"/>
        </w:rPr>
      </w:pPr>
      <w:r>
        <w:rPr>
          <w:rFonts w:ascii="Verdana" w:eastAsia="SimSun" w:hAnsi="Verdana" w:cs="Times New Roman"/>
          <w:bCs/>
          <w:color w:val="000000"/>
          <w:sz w:val="20"/>
          <w:szCs w:val="20"/>
          <w:shd w:val="clear" w:color="auto" w:fill="FFFFFF"/>
        </w:rPr>
        <w:t xml:space="preserve">1. </w:t>
      </w:r>
      <w:r w:rsidR="0036343F" w:rsidRPr="0036343F">
        <w:rPr>
          <w:rFonts w:ascii="Verdana" w:eastAsia="SimSun" w:hAnsi="Verdana" w:cs="Times New Roman"/>
          <w:bCs/>
          <w:color w:val="000000"/>
          <w:sz w:val="20"/>
          <w:szCs w:val="20"/>
          <w:shd w:val="clear" w:color="auto" w:fill="FFFFFF"/>
        </w:rPr>
        <w:t>Zamówienie dotyczy projektu współfinansowanego ze środków Unii Europejskiej</w:t>
      </w:r>
      <w:r w:rsidR="0036343F">
        <w:rPr>
          <w:rFonts w:ascii="Verdana" w:eastAsia="SimSun" w:hAnsi="Verdana" w:cs="Times New Roman"/>
          <w:bCs/>
          <w:color w:val="000000"/>
          <w:sz w:val="20"/>
          <w:szCs w:val="20"/>
          <w:shd w:val="clear" w:color="auto" w:fill="FFFFFF"/>
        </w:rPr>
        <w:t xml:space="preserve"> - </w:t>
      </w:r>
      <w:r w:rsidR="0036343F" w:rsidRPr="00457C14">
        <w:rPr>
          <w:rFonts w:ascii="Verdana" w:hAnsi="Verdana" w:cs="Verdana-Bold"/>
          <w:b/>
          <w:bCs/>
          <w:color w:val="0070C0"/>
          <w:sz w:val="20"/>
          <w:szCs w:val="20"/>
        </w:rPr>
        <w:t xml:space="preserve">„STAŻE ZAWODOWE POCZĄTKIEM KARIERY w branży </w:t>
      </w:r>
      <w:r w:rsidR="00457C14">
        <w:rPr>
          <w:rFonts w:ascii="Verdana" w:hAnsi="Verdana" w:cs="Verdana-Bold"/>
          <w:b/>
          <w:bCs/>
          <w:color w:val="0070C0"/>
          <w:sz w:val="20"/>
          <w:szCs w:val="20"/>
        </w:rPr>
        <w:t xml:space="preserve">turystyczno – gastronomicznej” </w:t>
      </w:r>
      <w:r w:rsidR="0036343F" w:rsidRPr="00457C14">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sidR="00457C14">
        <w:rPr>
          <w:rFonts w:ascii="Verdana" w:hAnsi="Verdana" w:cs="Verdana-Bold"/>
          <w:b/>
          <w:bCs/>
          <w:color w:val="0070C0"/>
          <w:sz w:val="20"/>
          <w:szCs w:val="20"/>
        </w:rPr>
        <w:t xml:space="preserve">– </w:t>
      </w:r>
      <w:r w:rsidR="00457C14" w:rsidRPr="00457C14">
        <w:rPr>
          <w:rFonts w:ascii="Verdana" w:hAnsi="Verdana" w:cs="Verdana-Bold"/>
          <w:b/>
          <w:bCs/>
          <w:color w:val="0070C0"/>
          <w:sz w:val="18"/>
          <w:szCs w:val="18"/>
        </w:rPr>
        <w:t>RPLD.11.03.01-10-0039/16-00</w:t>
      </w:r>
    </w:p>
    <w:p w:rsidR="00DD47FE" w:rsidRDefault="00DD47FE" w:rsidP="001D1554">
      <w:pPr>
        <w:jc w:val="both"/>
      </w:pPr>
    </w:p>
    <w:p w:rsidR="001D1554" w:rsidRDefault="001D1554" w:rsidP="001D1554">
      <w:pPr>
        <w:jc w:val="both"/>
      </w:pPr>
      <w:r>
        <w:t xml:space="preserve">Przedmiotem zamówienia jest </w:t>
      </w:r>
      <w:r w:rsidR="009437C2">
        <w:t xml:space="preserve">I etap </w:t>
      </w:r>
      <w:r>
        <w:t>zakup</w:t>
      </w:r>
      <w:r w:rsidR="00DD47FE">
        <w:t>u</w:t>
      </w:r>
      <w:r>
        <w:t xml:space="preserve"> </w:t>
      </w:r>
      <w:r w:rsidR="00673512">
        <w:t>odzieży</w:t>
      </w:r>
      <w:r w:rsidR="009437C2">
        <w:t xml:space="preserve"> dla </w:t>
      </w:r>
      <w:r w:rsidR="00E44D7B">
        <w:t>stażystów</w:t>
      </w:r>
      <w:r w:rsidR="009437C2">
        <w:t>, na potrzeby projektu: STAŻE ZAWODOWE POCZATKIEM KARIERY w branży turystyczno – gastronomicznej” z</w:t>
      </w:r>
      <w:r w:rsidR="00A73AFA">
        <w:t xml:space="preserve"> podziałem na 2 części</w:t>
      </w:r>
      <w:r>
        <w:t>:</w:t>
      </w:r>
    </w:p>
    <w:p w:rsidR="001D1554" w:rsidRPr="005C419F" w:rsidRDefault="001D1554" w:rsidP="00B32560">
      <w:pPr>
        <w:pStyle w:val="Akapitzlist"/>
        <w:numPr>
          <w:ilvl w:val="0"/>
          <w:numId w:val="10"/>
        </w:numPr>
        <w:spacing w:after="200" w:line="276" w:lineRule="auto"/>
        <w:jc w:val="both"/>
      </w:pPr>
      <w:r w:rsidRPr="005C419F">
        <w:t xml:space="preserve">Część 1  - </w:t>
      </w:r>
      <w:r w:rsidR="00E44D7B" w:rsidRPr="005C419F">
        <w:t xml:space="preserve">dotyczy </w:t>
      </w:r>
      <w:r w:rsidR="0025001D" w:rsidRPr="005C419F">
        <w:t>odzież</w:t>
      </w:r>
      <w:r w:rsidR="00E44D7B" w:rsidRPr="005C419F">
        <w:t>y wizytowej</w:t>
      </w:r>
    </w:p>
    <w:p w:rsidR="00E44D7B" w:rsidRPr="005C419F" w:rsidRDefault="0025001D" w:rsidP="00B32560">
      <w:pPr>
        <w:pStyle w:val="Akapitzlist"/>
        <w:numPr>
          <w:ilvl w:val="0"/>
          <w:numId w:val="10"/>
        </w:numPr>
        <w:spacing w:after="200" w:line="276" w:lineRule="auto"/>
        <w:jc w:val="both"/>
      </w:pPr>
      <w:r w:rsidRPr="005C419F">
        <w:t xml:space="preserve">Część 2 – </w:t>
      </w:r>
      <w:r w:rsidR="00E44D7B" w:rsidRPr="005C419F">
        <w:t xml:space="preserve">dotyczy </w:t>
      </w:r>
      <w:r w:rsidRPr="005C419F">
        <w:t>odzież</w:t>
      </w:r>
      <w:r w:rsidR="00E44D7B" w:rsidRPr="005C419F">
        <w:t>y specjalistycznej</w:t>
      </w:r>
    </w:p>
    <w:p w:rsidR="006E3456" w:rsidRDefault="006E3456" w:rsidP="00EF3D6E">
      <w:pPr>
        <w:autoSpaceDE w:val="0"/>
        <w:autoSpaceDN w:val="0"/>
        <w:adjustRightInd w:val="0"/>
        <w:spacing w:after="0" w:line="240" w:lineRule="auto"/>
        <w:rPr>
          <w:rFonts w:ascii="Verdana" w:hAnsi="Verdana" w:cs="Verdana"/>
          <w:color w:val="000000"/>
          <w:sz w:val="18"/>
          <w:szCs w:val="18"/>
        </w:rPr>
      </w:pPr>
      <w:r w:rsidRPr="001D1554">
        <w:rPr>
          <w:rFonts w:ascii="Verdana" w:hAnsi="Verdana" w:cs="Verdana"/>
          <w:color w:val="000000"/>
          <w:sz w:val="18"/>
          <w:szCs w:val="18"/>
        </w:rPr>
        <w:t xml:space="preserve">Szczegółowy opis </w:t>
      </w:r>
      <w:r w:rsidR="007A6A0A">
        <w:rPr>
          <w:rFonts w:ascii="Verdana" w:hAnsi="Verdana" w:cs="Verdana"/>
          <w:color w:val="000000"/>
          <w:sz w:val="18"/>
          <w:szCs w:val="18"/>
        </w:rPr>
        <w:t xml:space="preserve">części </w:t>
      </w:r>
      <w:r w:rsidRPr="001D1554">
        <w:rPr>
          <w:rFonts w:ascii="Verdana" w:hAnsi="Verdana" w:cs="Verdana"/>
          <w:color w:val="000000"/>
          <w:sz w:val="18"/>
          <w:szCs w:val="18"/>
        </w:rPr>
        <w:t>przedmiotu zamówienia stanowi załącznik nr 2</w:t>
      </w:r>
      <w:r w:rsidR="004C0743">
        <w:rPr>
          <w:rFonts w:ascii="Verdana" w:hAnsi="Verdana" w:cs="Verdana"/>
          <w:color w:val="000000"/>
          <w:sz w:val="18"/>
          <w:szCs w:val="18"/>
        </w:rPr>
        <w:t>a i 2b</w:t>
      </w:r>
      <w:r w:rsidR="007A6A0A">
        <w:rPr>
          <w:rFonts w:ascii="Verdana" w:hAnsi="Verdana" w:cs="Verdana"/>
          <w:color w:val="000000"/>
          <w:sz w:val="18"/>
          <w:szCs w:val="18"/>
        </w:rPr>
        <w:t xml:space="preserve"> do SIWZ.</w:t>
      </w:r>
    </w:p>
    <w:p w:rsidR="005C419F" w:rsidRDefault="005C419F" w:rsidP="00A8008A">
      <w:pPr>
        <w:autoSpaceDE w:val="0"/>
        <w:autoSpaceDN w:val="0"/>
        <w:adjustRightInd w:val="0"/>
        <w:spacing w:after="0" w:line="240" w:lineRule="auto"/>
        <w:rPr>
          <w:rFonts w:ascii="Verdana" w:hAnsi="Verdana" w:cs="Verdana-Bold"/>
          <w:b/>
          <w:bCs/>
          <w:color w:val="000000"/>
          <w:sz w:val="20"/>
          <w:szCs w:val="20"/>
          <w:highlight w:val="yellow"/>
        </w:rPr>
      </w:pPr>
    </w:p>
    <w:p w:rsidR="005C419F" w:rsidRPr="00DD47FE" w:rsidRDefault="00CA3838" w:rsidP="005C419F">
      <w:pPr>
        <w:ind w:right="-511"/>
        <w:jc w:val="both"/>
        <w:rPr>
          <w:rFonts w:ascii="Verdana" w:hAnsi="Verdana"/>
          <w:sz w:val="20"/>
          <w:szCs w:val="20"/>
        </w:rPr>
      </w:pPr>
      <w:r w:rsidRPr="00DD47FE">
        <w:rPr>
          <w:rFonts w:ascii="Verdana" w:hAnsi="Verdana"/>
          <w:sz w:val="20"/>
          <w:szCs w:val="20"/>
        </w:rPr>
        <w:t xml:space="preserve">2. </w:t>
      </w:r>
      <w:r w:rsidR="005C419F" w:rsidRPr="00DD47FE">
        <w:rPr>
          <w:rFonts w:ascii="Verdana" w:hAnsi="Verdana"/>
          <w:sz w:val="20"/>
          <w:szCs w:val="20"/>
        </w:rPr>
        <w:t>Wymagania wspólne dla części nr 1, 2</w:t>
      </w:r>
    </w:p>
    <w:p w:rsidR="008E3417" w:rsidRDefault="00CA3838"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1) </w:t>
      </w:r>
      <w:r w:rsidR="005C419F" w:rsidRPr="005C419F">
        <w:rPr>
          <w:rFonts w:ascii="Verdana" w:hAnsi="Verdana"/>
          <w:sz w:val="20"/>
          <w:szCs w:val="20"/>
        </w:rPr>
        <w:t>Wyroby muszą być wykonane z należną starannością:</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s</w:t>
      </w:r>
      <w:r w:rsidR="005C419F" w:rsidRPr="005C419F">
        <w:rPr>
          <w:rFonts w:ascii="Verdana" w:hAnsi="Verdana"/>
          <w:sz w:val="20"/>
          <w:szCs w:val="20"/>
        </w:rPr>
        <w:t>zwy nie mogą powodować ś</w:t>
      </w:r>
      <w:r>
        <w:rPr>
          <w:rFonts w:ascii="Verdana" w:hAnsi="Verdana"/>
          <w:sz w:val="20"/>
          <w:szCs w:val="20"/>
        </w:rPr>
        <w:t>ciągania i marszczenia tkaniny.</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s</w:t>
      </w:r>
      <w:r w:rsidR="005C419F" w:rsidRPr="005C419F">
        <w:rPr>
          <w:rFonts w:ascii="Verdana" w:hAnsi="Verdana"/>
          <w:sz w:val="20"/>
          <w:szCs w:val="20"/>
        </w:rPr>
        <w:t xml:space="preserve">tebnówki muszą być nieprzerwane, proste, w równych </w:t>
      </w:r>
      <w:r>
        <w:rPr>
          <w:rFonts w:ascii="Verdana" w:hAnsi="Verdana"/>
          <w:sz w:val="20"/>
          <w:szCs w:val="20"/>
        </w:rPr>
        <w:t>odległościach od brzegu wyrobu.</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w</w:t>
      </w:r>
      <w:r w:rsidR="005C419F" w:rsidRPr="005C419F">
        <w:rPr>
          <w:rFonts w:ascii="Verdana" w:hAnsi="Verdana"/>
          <w:sz w:val="20"/>
          <w:szCs w:val="20"/>
        </w:rPr>
        <w:t xml:space="preserve"> miejscach szczególnie nara</w:t>
      </w:r>
      <w:r w:rsidR="005C419F">
        <w:rPr>
          <w:rFonts w:ascii="Verdana" w:hAnsi="Verdana"/>
          <w:sz w:val="20"/>
          <w:szCs w:val="20"/>
        </w:rPr>
        <w:t xml:space="preserve">żonych na rozdarcie wymagane są </w:t>
      </w:r>
      <w:r w:rsidR="005C419F" w:rsidRPr="005C419F">
        <w:rPr>
          <w:rFonts w:ascii="Verdana" w:hAnsi="Verdana"/>
          <w:sz w:val="20"/>
          <w:szCs w:val="20"/>
        </w:rPr>
        <w:t>wzmocnienia</w:t>
      </w:r>
      <w:r w:rsidR="005C419F">
        <w:rPr>
          <w:rFonts w:ascii="Verdana" w:hAnsi="Verdana"/>
          <w:sz w:val="20"/>
          <w:szCs w:val="20"/>
        </w:rPr>
        <w:t xml:space="preserve"> </w:t>
      </w:r>
      <w:r>
        <w:rPr>
          <w:rFonts w:ascii="Verdana" w:hAnsi="Verdana"/>
          <w:sz w:val="20"/>
          <w:szCs w:val="20"/>
        </w:rPr>
        <w:t>(rygle).</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j</w:t>
      </w:r>
      <w:r w:rsidR="005C419F" w:rsidRPr="005C419F">
        <w:rPr>
          <w:rFonts w:ascii="Verdana" w:hAnsi="Verdana"/>
          <w:sz w:val="20"/>
          <w:szCs w:val="20"/>
        </w:rPr>
        <w:t>akość szwów (nici nie mogą być mocniejsze niż tkanina), wewnętrznie zakończone owerlokiem.</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 xml:space="preserve">znakowanie rozmiarów </w:t>
      </w:r>
      <w:r>
        <w:rPr>
          <w:rFonts w:ascii="Verdana" w:hAnsi="Verdana"/>
          <w:sz w:val="20"/>
          <w:szCs w:val="20"/>
        </w:rPr>
        <w:t>musi być trwałe (niespieralne).</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k</w:t>
      </w:r>
      <w:r w:rsidR="005C419F" w:rsidRPr="005C419F">
        <w:rPr>
          <w:rFonts w:ascii="Verdana" w:hAnsi="Verdana"/>
          <w:sz w:val="20"/>
          <w:szCs w:val="20"/>
        </w:rPr>
        <w:t xml:space="preserve">rój odzieży musi zapewniać wygodę i bezpieczeństwo użytkownikom, </w:t>
      </w:r>
      <w:r>
        <w:rPr>
          <w:rFonts w:ascii="Verdana" w:hAnsi="Verdana"/>
          <w:sz w:val="20"/>
          <w:szCs w:val="20"/>
        </w:rPr>
        <w:t>stosownie do wykonywanej pracy.</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dzież musi być wyposażona w niespieralne wszywki, na których uwidocznione mają być następujące informacje: rozmiar, skład tkaniny, przepis prania i konserwacji, producent</w:t>
      </w:r>
      <w:r w:rsidR="005C419F">
        <w:rPr>
          <w:rFonts w:ascii="Verdana" w:hAnsi="Verdana"/>
          <w:sz w:val="20"/>
          <w:szCs w:val="20"/>
        </w:rPr>
        <w:t>.</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z</w:t>
      </w:r>
      <w:r w:rsidR="005C419F" w:rsidRPr="005C419F">
        <w:rPr>
          <w:rFonts w:ascii="Verdana" w:hAnsi="Verdana"/>
          <w:sz w:val="20"/>
          <w:szCs w:val="20"/>
        </w:rPr>
        <w:t>astosowane zapięcia muszą charakteryzować się odpornością na wysoką temperaturę przemy</w:t>
      </w:r>
      <w:r>
        <w:rPr>
          <w:rFonts w:ascii="Verdana" w:hAnsi="Verdana"/>
          <w:sz w:val="20"/>
          <w:szCs w:val="20"/>
        </w:rPr>
        <w:t>słowych urządzeń do prasowania.</w:t>
      </w:r>
    </w:p>
    <w:p w:rsidR="005C419F" w:rsidRPr="005C419F"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dzież musi zachowywać estetyczny wygląd po 5-krotnym praniu</w:t>
      </w:r>
      <w:r w:rsidR="005C419F">
        <w:rPr>
          <w:rFonts w:ascii="Verdana" w:hAnsi="Verdana"/>
          <w:sz w:val="20"/>
          <w:szCs w:val="20"/>
        </w:rPr>
        <w:t>.</w:t>
      </w:r>
    </w:p>
    <w:p w:rsidR="005C419F" w:rsidRPr="005C419F" w:rsidRDefault="00CA3838" w:rsidP="00CA3838">
      <w:pPr>
        <w:autoSpaceDE w:val="0"/>
        <w:autoSpaceDN w:val="0"/>
        <w:adjustRightInd w:val="0"/>
        <w:spacing w:after="0" w:line="240" w:lineRule="auto"/>
        <w:ind w:left="426"/>
        <w:rPr>
          <w:rFonts w:ascii="Verdana" w:hAnsi="Verdana"/>
          <w:b/>
          <w:sz w:val="20"/>
          <w:szCs w:val="20"/>
        </w:rPr>
      </w:pPr>
      <w:r>
        <w:rPr>
          <w:rFonts w:ascii="Verdana" w:hAnsi="Verdana"/>
          <w:sz w:val="20"/>
          <w:szCs w:val="20"/>
        </w:rPr>
        <w:t xml:space="preserve">2) </w:t>
      </w:r>
      <w:r w:rsidR="005C419F" w:rsidRPr="005C419F">
        <w:rPr>
          <w:rFonts w:ascii="Verdana" w:hAnsi="Verdana"/>
          <w:sz w:val="20"/>
          <w:szCs w:val="20"/>
        </w:rPr>
        <w:t xml:space="preserve">Zamawiający wymaga, aby każda sztuka odzieży, obuwia zapakowana była oddzielnie a do każdego opakowania załączona informacja o nazwie towaru, rozmiarze. </w:t>
      </w:r>
    </w:p>
    <w:p w:rsidR="005C419F" w:rsidRPr="005C419F" w:rsidRDefault="00C316A6" w:rsidP="00C316A6">
      <w:pPr>
        <w:spacing w:after="0" w:line="240" w:lineRule="auto"/>
        <w:ind w:left="426"/>
        <w:jc w:val="both"/>
        <w:rPr>
          <w:rFonts w:ascii="Verdana" w:hAnsi="Verdana"/>
          <w:sz w:val="20"/>
          <w:szCs w:val="20"/>
        </w:rPr>
      </w:pPr>
      <w:r>
        <w:rPr>
          <w:rFonts w:ascii="Verdana" w:hAnsi="Verdana"/>
          <w:sz w:val="20"/>
          <w:szCs w:val="20"/>
        </w:rPr>
        <w:t xml:space="preserve">3) </w:t>
      </w:r>
      <w:r w:rsidR="005C419F" w:rsidRPr="005C419F">
        <w:rPr>
          <w:rFonts w:ascii="Verdana" w:hAnsi="Verdana"/>
          <w:sz w:val="20"/>
          <w:szCs w:val="20"/>
        </w:rPr>
        <w:t>Wykonawca, z którym zostanie zawarta umowa zobowiązany będzie dostarczyć do siedziby Zamawiającego tabelę rozmiarów</w:t>
      </w:r>
      <w:r w:rsidR="005C419F">
        <w:rPr>
          <w:rFonts w:ascii="Verdana" w:hAnsi="Verdana"/>
          <w:sz w:val="20"/>
          <w:szCs w:val="20"/>
        </w:rPr>
        <w:t>.</w:t>
      </w:r>
      <w:r w:rsidR="005C419F" w:rsidRPr="005C419F">
        <w:rPr>
          <w:rFonts w:ascii="Verdana" w:hAnsi="Verdana"/>
          <w:sz w:val="20"/>
          <w:szCs w:val="20"/>
        </w:rPr>
        <w:t xml:space="preserve"> Odzież, buty zostaną zamówione zgodnie z wybranymi przez Zamawiającego rozmiarami.</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4</w:t>
      </w:r>
      <w:r w:rsidR="00CA3838">
        <w:rPr>
          <w:rFonts w:ascii="Verdana" w:hAnsi="Verdana"/>
          <w:sz w:val="20"/>
          <w:szCs w:val="20"/>
        </w:rPr>
        <w:t xml:space="preserve">) </w:t>
      </w:r>
      <w:r w:rsidR="005C419F" w:rsidRPr="005C419F">
        <w:rPr>
          <w:rFonts w:ascii="Verdana" w:hAnsi="Verdana"/>
          <w:sz w:val="20"/>
          <w:szCs w:val="20"/>
        </w:rPr>
        <w:t>Oferowany asortyment musi być dopuszczony do obrotu i stosowania na terytorium Rzeczpospolitej Polskiej zgodnie z prawem.</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5</w:t>
      </w:r>
      <w:r w:rsidR="00CA3838">
        <w:rPr>
          <w:rFonts w:ascii="Verdana" w:hAnsi="Verdana"/>
          <w:sz w:val="20"/>
          <w:szCs w:val="20"/>
        </w:rPr>
        <w:t xml:space="preserve">) </w:t>
      </w:r>
      <w:r w:rsidR="005C419F" w:rsidRPr="005C419F">
        <w:rPr>
          <w:rFonts w:ascii="Verdana" w:hAnsi="Verdana"/>
          <w:sz w:val="20"/>
          <w:szCs w:val="20"/>
        </w:rPr>
        <w:t>Oferowany asortyment musi bezwzględnie spełniać parametry określone dla każdego z nich</w:t>
      </w:r>
      <w:r>
        <w:rPr>
          <w:rFonts w:ascii="Verdana" w:hAnsi="Verdana"/>
          <w:sz w:val="20"/>
          <w:szCs w:val="20"/>
        </w:rPr>
        <w:t xml:space="preserve"> określone </w:t>
      </w:r>
      <w:r w:rsidR="005C419F" w:rsidRPr="005C419F">
        <w:rPr>
          <w:rFonts w:ascii="Verdana" w:hAnsi="Verdana"/>
          <w:sz w:val="20"/>
          <w:szCs w:val="20"/>
        </w:rPr>
        <w:t>przez Zamawiającego</w:t>
      </w:r>
      <w:r>
        <w:rPr>
          <w:rFonts w:ascii="Verdana" w:hAnsi="Verdana"/>
          <w:sz w:val="20"/>
          <w:szCs w:val="20"/>
        </w:rPr>
        <w:t xml:space="preserve"> powy</w:t>
      </w:r>
      <w:r w:rsidR="005C419F" w:rsidRPr="005C419F">
        <w:rPr>
          <w:rFonts w:ascii="Verdana" w:hAnsi="Verdana"/>
          <w:sz w:val="20"/>
          <w:szCs w:val="20"/>
        </w:rPr>
        <w:t>żej.</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6</w:t>
      </w:r>
      <w:r w:rsidR="00CA3838">
        <w:rPr>
          <w:rFonts w:ascii="Verdana" w:hAnsi="Verdana"/>
          <w:sz w:val="20"/>
          <w:szCs w:val="20"/>
        </w:rPr>
        <w:t xml:space="preserve">) </w:t>
      </w:r>
      <w:r w:rsidR="005C419F" w:rsidRPr="005C419F">
        <w:rPr>
          <w:rFonts w:ascii="Verdana" w:hAnsi="Verdana"/>
          <w:sz w:val="20"/>
          <w:szCs w:val="20"/>
        </w:rPr>
        <w:t>Dostawa realizowana transportem Wykonawcy. Dostawa na podstawie zamówień Zamawiającego składanych na zasadach uzgodnionych w umowie.</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7</w:t>
      </w:r>
      <w:r w:rsidR="00CA3838">
        <w:rPr>
          <w:rFonts w:ascii="Verdana" w:hAnsi="Verdana"/>
          <w:sz w:val="20"/>
          <w:szCs w:val="20"/>
        </w:rPr>
        <w:t xml:space="preserve">) </w:t>
      </w:r>
      <w:r w:rsidR="005C419F" w:rsidRPr="005C419F">
        <w:rPr>
          <w:rFonts w:ascii="Verdana" w:hAnsi="Verdana"/>
          <w:sz w:val="20"/>
          <w:szCs w:val="20"/>
        </w:rPr>
        <w:t xml:space="preserve">Wykonawca zobowiązany będzie do dostawy przedmiotu zamówienia wraz z fakturą VAT do </w:t>
      </w:r>
      <w:r w:rsidR="005C419F">
        <w:rPr>
          <w:rFonts w:ascii="Verdana" w:hAnsi="Verdana"/>
          <w:sz w:val="20"/>
          <w:szCs w:val="20"/>
        </w:rPr>
        <w:t>Zamawiającego w godzinach od 8</w:t>
      </w:r>
      <w:r w:rsidR="005C419F" w:rsidRPr="005C419F">
        <w:rPr>
          <w:rFonts w:ascii="Verdana" w:hAnsi="Verdana"/>
          <w:sz w:val="20"/>
          <w:szCs w:val="20"/>
        </w:rPr>
        <w:t>:00 do 1</w:t>
      </w:r>
      <w:r w:rsidR="005C419F">
        <w:rPr>
          <w:rFonts w:ascii="Verdana" w:hAnsi="Verdana"/>
          <w:sz w:val="20"/>
          <w:szCs w:val="20"/>
        </w:rPr>
        <w:t>6</w:t>
      </w:r>
      <w:r w:rsidR="005C419F" w:rsidRPr="005C419F">
        <w:rPr>
          <w:rFonts w:ascii="Verdana" w:hAnsi="Verdana"/>
          <w:sz w:val="20"/>
          <w:szCs w:val="20"/>
        </w:rPr>
        <w:t>:</w:t>
      </w:r>
      <w:r w:rsidR="005C419F">
        <w:rPr>
          <w:rFonts w:ascii="Verdana" w:hAnsi="Verdana"/>
          <w:sz w:val="20"/>
          <w:szCs w:val="20"/>
        </w:rPr>
        <w:t>0</w:t>
      </w:r>
      <w:r w:rsidR="005C419F" w:rsidRPr="005C419F">
        <w:rPr>
          <w:rFonts w:ascii="Verdana" w:hAnsi="Verdana"/>
          <w:sz w:val="20"/>
          <w:szCs w:val="20"/>
        </w:rPr>
        <w:t>0 w dniach roboczych.</w:t>
      </w:r>
    </w:p>
    <w:p w:rsidR="004C0743" w:rsidRPr="000B21BB" w:rsidRDefault="00C316A6" w:rsidP="00CA3838">
      <w:pPr>
        <w:autoSpaceDE w:val="0"/>
        <w:autoSpaceDN w:val="0"/>
        <w:adjustRightInd w:val="0"/>
        <w:spacing w:after="0" w:line="240" w:lineRule="auto"/>
        <w:ind w:left="426"/>
        <w:rPr>
          <w:rFonts w:ascii="Verdana" w:hAnsi="Verdana" w:cs="Verdana-Bold"/>
          <w:bCs/>
          <w:color w:val="000000"/>
          <w:sz w:val="20"/>
          <w:szCs w:val="20"/>
        </w:rPr>
      </w:pPr>
      <w:r>
        <w:rPr>
          <w:rFonts w:ascii="Verdana" w:hAnsi="Verdana" w:cs="Verdana-Bold"/>
          <w:bCs/>
          <w:color w:val="000000"/>
          <w:sz w:val="20"/>
          <w:szCs w:val="20"/>
        </w:rPr>
        <w:t>8</w:t>
      </w:r>
      <w:r w:rsidR="00CA3838" w:rsidRPr="000B21BB">
        <w:rPr>
          <w:rFonts w:ascii="Verdana" w:hAnsi="Verdana" w:cs="Verdana-Bold"/>
          <w:bCs/>
          <w:color w:val="000000"/>
          <w:sz w:val="20"/>
          <w:szCs w:val="20"/>
        </w:rPr>
        <w:t xml:space="preserve">) </w:t>
      </w:r>
      <w:r w:rsidR="004C0743" w:rsidRPr="000B21BB">
        <w:rPr>
          <w:rFonts w:ascii="Verdana" w:hAnsi="Verdana" w:cs="Verdana-Bold"/>
          <w:bCs/>
          <w:color w:val="000000"/>
          <w:sz w:val="20"/>
          <w:szCs w:val="20"/>
        </w:rPr>
        <w:t xml:space="preserve">Okres gwarancji wymagany przez Zamawiającego to 1 rok. Wykonawca w ofercie może zaoferować dłuższy okres gwarancji, przy czym maksymalny okres </w:t>
      </w:r>
      <w:r w:rsidR="0025001D" w:rsidRPr="000B21BB">
        <w:rPr>
          <w:rFonts w:ascii="Verdana" w:hAnsi="Verdana" w:cs="Verdana-Bold"/>
          <w:bCs/>
          <w:color w:val="000000"/>
          <w:sz w:val="20"/>
          <w:szCs w:val="20"/>
        </w:rPr>
        <w:t>gwarancji nie może przekroczyć 2</w:t>
      </w:r>
      <w:r w:rsidR="004C0743" w:rsidRPr="000B21BB">
        <w:rPr>
          <w:rFonts w:ascii="Verdana" w:hAnsi="Verdana" w:cs="Verdana-Bold"/>
          <w:bCs/>
          <w:color w:val="000000"/>
          <w:sz w:val="20"/>
          <w:szCs w:val="20"/>
        </w:rPr>
        <w:t xml:space="preserve"> </w:t>
      </w:r>
      <w:r w:rsidR="00222875" w:rsidRPr="000B21BB">
        <w:rPr>
          <w:rFonts w:ascii="Verdana" w:hAnsi="Verdana" w:cs="Verdana-Bold"/>
          <w:bCs/>
          <w:color w:val="000000"/>
          <w:sz w:val="20"/>
          <w:szCs w:val="20"/>
        </w:rPr>
        <w:t>lat</w:t>
      </w:r>
      <w:r w:rsidR="004C0743" w:rsidRPr="000B21BB">
        <w:rPr>
          <w:rFonts w:ascii="Verdana" w:hAnsi="Verdana" w:cs="Verdana-Bold"/>
          <w:bCs/>
          <w:color w:val="000000"/>
          <w:sz w:val="20"/>
          <w:szCs w:val="20"/>
        </w:rPr>
        <w:t>. Okres gwarancji jest jednym z kryteriów oceny ofert.</w:t>
      </w:r>
    </w:p>
    <w:p w:rsidR="00222875" w:rsidRPr="000B21BB" w:rsidRDefault="00222875" w:rsidP="00A8008A">
      <w:pPr>
        <w:autoSpaceDE w:val="0"/>
        <w:autoSpaceDN w:val="0"/>
        <w:adjustRightInd w:val="0"/>
        <w:spacing w:after="0" w:line="240" w:lineRule="auto"/>
        <w:rPr>
          <w:rFonts w:ascii="Verdana" w:hAnsi="Verdana" w:cs="Verdana-Bold"/>
          <w:bCs/>
          <w:color w:val="000000"/>
          <w:sz w:val="20"/>
          <w:szCs w:val="20"/>
        </w:rPr>
      </w:pPr>
    </w:p>
    <w:p w:rsidR="003E01FD"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3. </w:t>
      </w:r>
      <w:r w:rsidR="00A56A81" w:rsidRPr="000B21BB">
        <w:rPr>
          <w:rFonts w:ascii="Verdana" w:hAnsi="Verdana" w:cs="Verdana-Bold"/>
          <w:bCs/>
          <w:color w:val="000000"/>
          <w:sz w:val="20"/>
          <w:szCs w:val="20"/>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0B21BB">
        <w:rPr>
          <w:rFonts w:ascii="Verdana" w:hAnsi="Verdana" w:cs="Verdana-Bold"/>
          <w:bCs/>
          <w:color w:val="000000"/>
          <w:sz w:val="20"/>
          <w:szCs w:val="20"/>
        </w:rPr>
        <w:t xml:space="preserve"> </w:t>
      </w:r>
    </w:p>
    <w:p w:rsidR="00A56A81" w:rsidRPr="000B21BB" w:rsidRDefault="00A56A81" w:rsidP="000B21BB">
      <w:pPr>
        <w:autoSpaceDE w:val="0"/>
        <w:autoSpaceDN w:val="0"/>
        <w:adjustRightInd w:val="0"/>
        <w:spacing w:after="0" w:line="240" w:lineRule="auto"/>
        <w:jc w:val="both"/>
        <w:rPr>
          <w:rFonts w:ascii="Verdana" w:hAnsi="Verdana" w:cs="Verdana-Bold"/>
          <w:b/>
          <w:bCs/>
          <w:color w:val="000000"/>
          <w:sz w:val="20"/>
          <w:szCs w:val="20"/>
        </w:rPr>
      </w:pPr>
    </w:p>
    <w:p w:rsidR="00A56A81"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4. </w:t>
      </w:r>
      <w:r w:rsidR="00A56A81" w:rsidRPr="000B21BB">
        <w:rPr>
          <w:rFonts w:ascii="Verdana" w:hAnsi="Verdana" w:cs="Verdana-Bold"/>
          <w:bCs/>
          <w:color w:val="000000"/>
          <w:sz w:val="20"/>
          <w:szCs w:val="20"/>
        </w:rPr>
        <w:t>Zmawiający dopuszcza składanie ofert równoważnych. Przez oferty równoważne należy rozumieć materiały o właściwościach nie gorszych niż podane w SIWZ. Wykonawca w celu potwierdzenia jakości produktów równoważnych załączy do oferty stosowne dokumenty (np. specyfikację jakościową, świadectw</w:t>
      </w:r>
      <w:r w:rsidR="0018501D" w:rsidRPr="000B21BB">
        <w:rPr>
          <w:rFonts w:ascii="Verdana" w:hAnsi="Verdana" w:cs="Verdana-Bold"/>
          <w:bCs/>
          <w:color w:val="000000"/>
          <w:sz w:val="20"/>
          <w:szCs w:val="20"/>
        </w:rPr>
        <w:t>o</w:t>
      </w:r>
      <w:r w:rsidR="00A56A81" w:rsidRPr="000B21BB">
        <w:rPr>
          <w:rFonts w:ascii="Verdana" w:hAnsi="Verdana" w:cs="Verdana-Bold"/>
          <w:bCs/>
          <w:color w:val="000000"/>
          <w:sz w:val="20"/>
          <w:szCs w:val="20"/>
        </w:rPr>
        <w:t xml:space="preserve"> kontroli jakości, certyfikat</w:t>
      </w:r>
      <w:r w:rsidR="0018501D" w:rsidRPr="000B21BB">
        <w:rPr>
          <w:rFonts w:ascii="Verdana" w:hAnsi="Verdana" w:cs="Verdana-Bold"/>
          <w:bCs/>
          <w:color w:val="000000"/>
          <w:sz w:val="20"/>
          <w:szCs w:val="20"/>
        </w:rPr>
        <w:t xml:space="preserve"> analizy lub inne dokumenty), z których w sposób nie budzący wątpliwości będzie wynikać, iż oferowany przedmiot zamówienia jest o takich samych lub lepszych parametrach jakościowych.</w:t>
      </w:r>
    </w:p>
    <w:p w:rsidR="0018501D" w:rsidRPr="005C419F" w:rsidRDefault="0018501D"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Wszelkie ryzyko związane z udowodnieniem „równoważności” spoczywa na Wykonawcy. Wykonawca jest zobowiązany wykazać, iż oferowane przez niego dostawy spełniają wymagania określone przez Zamawiającego.</w:t>
      </w:r>
    </w:p>
    <w:p w:rsidR="00CA3838" w:rsidRDefault="00CA3838" w:rsidP="000B21BB">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612F6F" w:rsidRPr="00612F6F" w:rsidRDefault="00CA3838" w:rsidP="000B21BB">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 xml:space="preserve">5. </w:t>
      </w:r>
      <w:r w:rsidR="00612F6F">
        <w:rPr>
          <w:rFonts w:ascii="Verdana" w:eastAsia="SimSun" w:hAnsi="Verdana" w:cs="Times New Roman"/>
          <w:bCs/>
          <w:color w:val="000000"/>
          <w:sz w:val="20"/>
          <w:szCs w:val="20"/>
          <w:shd w:val="clear" w:color="auto" w:fill="FFFFFF"/>
        </w:rPr>
        <w:t>Zamawiający p</w:t>
      </w:r>
      <w:r w:rsidR="00612F6F" w:rsidRPr="00612F6F">
        <w:rPr>
          <w:rFonts w:ascii="Verdana" w:eastAsia="SimSun" w:hAnsi="Verdana" w:cs="Times New Roman"/>
          <w:bCs/>
          <w:color w:val="000000"/>
          <w:sz w:val="20"/>
          <w:szCs w:val="20"/>
          <w:shd w:val="clear" w:color="auto" w:fill="FFFFFF"/>
        </w:rPr>
        <w:t xml:space="preserve">rzewiduje </w:t>
      </w:r>
      <w:r w:rsidR="00612F6F">
        <w:rPr>
          <w:rFonts w:ascii="Verdana" w:eastAsia="SimSun" w:hAnsi="Verdana" w:cs="Times New Roman"/>
          <w:bCs/>
          <w:color w:val="000000"/>
          <w:sz w:val="20"/>
          <w:szCs w:val="20"/>
          <w:shd w:val="clear" w:color="auto" w:fill="FFFFFF"/>
        </w:rPr>
        <w:t>możliwość unieważnienia</w:t>
      </w:r>
      <w:r w:rsidR="00612F6F"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Europejskiej, które miały być przeznaczone na sfinansowanie całości lub części zamówienia</w:t>
      </w:r>
      <w:r w:rsidR="00612F6F">
        <w:rPr>
          <w:rFonts w:ascii="Verdana" w:eastAsia="SimSun" w:hAnsi="Verdana" w:cs="Times New Roman"/>
          <w:bCs/>
          <w:color w:val="000000"/>
          <w:sz w:val="20"/>
          <w:szCs w:val="20"/>
          <w:shd w:val="clear" w:color="auto" w:fill="FFFFFF"/>
        </w:rPr>
        <w:t>.</w:t>
      </w:r>
    </w:p>
    <w:p w:rsidR="0018501D" w:rsidRDefault="0018501D" w:rsidP="000B21BB">
      <w:pPr>
        <w:autoSpaceDE w:val="0"/>
        <w:autoSpaceDN w:val="0"/>
        <w:adjustRightInd w:val="0"/>
        <w:spacing w:after="0" w:line="240" w:lineRule="auto"/>
        <w:jc w:val="both"/>
        <w:rPr>
          <w:rFonts w:ascii="Verdana" w:hAnsi="Verdana" w:cs="Verdana-Bold"/>
          <w:b/>
          <w:bCs/>
          <w:color w:val="000000"/>
          <w:sz w:val="20"/>
          <w:szCs w:val="20"/>
        </w:rPr>
      </w:pPr>
    </w:p>
    <w:p w:rsidR="00A06C10" w:rsidRDefault="00CA3838" w:rsidP="000B21BB">
      <w:pPr>
        <w:autoSpaceDE w:val="0"/>
        <w:autoSpaceDN w:val="0"/>
        <w:adjustRightInd w:val="0"/>
        <w:spacing w:after="0" w:line="240" w:lineRule="auto"/>
        <w:jc w:val="both"/>
        <w:rPr>
          <w:rFonts w:ascii="Verdana" w:hAnsi="Verdana" w:cs="Verdana"/>
          <w:color w:val="000000"/>
          <w:sz w:val="18"/>
          <w:szCs w:val="18"/>
        </w:rPr>
      </w:pPr>
      <w:r w:rsidRPr="00CA3838">
        <w:rPr>
          <w:rFonts w:ascii="Verdana" w:hAnsi="Verdana" w:cs="Verdana-Bold"/>
          <w:bCs/>
          <w:color w:val="000000"/>
          <w:sz w:val="20"/>
          <w:szCs w:val="20"/>
        </w:rPr>
        <w:t>6</w:t>
      </w:r>
      <w:r w:rsidR="00A8008A" w:rsidRPr="00CA3838">
        <w:rPr>
          <w:rFonts w:ascii="Verdana" w:hAnsi="Verdana" w:cs="Verdana"/>
          <w:color w:val="000000"/>
          <w:sz w:val="20"/>
          <w:szCs w:val="20"/>
        </w:rPr>
        <w:t>. Zamawiający</w:t>
      </w:r>
      <w:r w:rsidR="00A8008A">
        <w:rPr>
          <w:rFonts w:ascii="Verdana" w:hAnsi="Verdana" w:cs="Verdana"/>
          <w:color w:val="000000"/>
          <w:sz w:val="18"/>
          <w:szCs w:val="18"/>
        </w:rPr>
        <w:t xml:space="preserve"> </w:t>
      </w:r>
      <w:r w:rsidR="00A8008A" w:rsidRPr="00D36758">
        <w:rPr>
          <w:rFonts w:ascii="Verdana" w:hAnsi="Verdana" w:cs="Verdana-Bold"/>
          <w:b/>
          <w:bCs/>
          <w:color w:val="000000"/>
          <w:sz w:val="18"/>
          <w:szCs w:val="18"/>
        </w:rPr>
        <w:t xml:space="preserve">dopuszcza </w:t>
      </w:r>
      <w:r w:rsidR="00A13085">
        <w:rPr>
          <w:rFonts w:ascii="Verdana" w:hAnsi="Verdana" w:cs="Verdana"/>
          <w:color w:val="000000"/>
          <w:sz w:val="18"/>
          <w:szCs w:val="18"/>
        </w:rPr>
        <w:t>składania</w:t>
      </w:r>
      <w:r w:rsidR="00A8008A">
        <w:rPr>
          <w:rFonts w:ascii="Verdana" w:hAnsi="Verdana" w:cs="Verdana"/>
          <w:color w:val="000000"/>
          <w:sz w:val="18"/>
          <w:szCs w:val="18"/>
        </w:rPr>
        <w:t xml:space="preserve"> ofert częściowych. </w:t>
      </w:r>
      <w:r w:rsidR="00E25DA0">
        <w:rPr>
          <w:rFonts w:ascii="Verdana" w:hAnsi="Verdana" w:cs="Verdana"/>
          <w:color w:val="000000"/>
          <w:sz w:val="18"/>
          <w:szCs w:val="18"/>
        </w:rPr>
        <w:t>Zamawiający nie ogranicza liczby części, na którą można złożyć ofertę.</w:t>
      </w:r>
      <w:r w:rsidR="003A263C">
        <w:rPr>
          <w:rFonts w:ascii="Verdana" w:hAnsi="Verdana" w:cs="Verdana"/>
          <w:color w:val="000000"/>
          <w:sz w:val="18"/>
          <w:szCs w:val="18"/>
        </w:rPr>
        <w:t xml:space="preserve"> Oferty można składać w odniesieniu do wszystkich części.</w:t>
      </w:r>
    </w:p>
    <w:p w:rsidR="00E25DA0" w:rsidRDefault="00E25DA0" w:rsidP="000B21BB">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Wszystkie wymagania i warunki przedstawione w SIWZ są identyczne dla obu części.</w:t>
      </w:r>
    </w:p>
    <w:p w:rsidR="004F0A73" w:rsidRPr="00A06C10"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w:t>
      </w:r>
      <w:r w:rsidR="00A8008A">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w:t>
      </w:r>
      <w:r w:rsidR="00896B9F" w:rsidRPr="00D36758">
        <w:rPr>
          <w:rFonts w:ascii="Verdana" w:hAnsi="Verdana" w:cs="Verdana"/>
          <w:color w:val="000000"/>
          <w:sz w:val="18"/>
          <w:szCs w:val="18"/>
        </w:rPr>
        <w:t>zawarcia</w:t>
      </w:r>
      <w:r w:rsidR="00896B9F">
        <w:rPr>
          <w:rFonts w:ascii="Verdana" w:hAnsi="Verdana" w:cs="Verdana"/>
          <w:color w:val="000000"/>
          <w:sz w:val="18"/>
          <w:szCs w:val="18"/>
        </w:rPr>
        <w:t xml:space="preserve"> umowy ramowej.</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F0A73"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możliwości </w:t>
      </w:r>
      <w:r w:rsidR="00A8008A" w:rsidRPr="00D36758">
        <w:rPr>
          <w:rFonts w:ascii="Verdana" w:hAnsi="Verdana" w:cs="Verdana"/>
          <w:color w:val="000000"/>
          <w:sz w:val="18"/>
          <w:szCs w:val="18"/>
        </w:rPr>
        <w:t xml:space="preserve">udzielenia zamówień, o których mowa w </w:t>
      </w:r>
      <w:r w:rsidR="004F0A73" w:rsidRPr="00D36758">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ustawy Pzp.</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Pr="00D36758" w:rsidRDefault="000E4E17"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11</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12</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zwrotu kosztów udziału w postepowa</w:t>
      </w:r>
      <w:r w:rsidR="00896B9F" w:rsidRPr="00D36758">
        <w:rPr>
          <w:rFonts w:ascii="Verdana" w:hAnsi="Verdana" w:cs="Verdana"/>
          <w:color w:val="000000"/>
          <w:sz w:val="18"/>
          <w:szCs w:val="18"/>
        </w:rPr>
        <w:t>niu;</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13.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5</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3C5DB7"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6</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B25F1A" w:rsidRPr="00B8628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17</w:t>
      </w:r>
      <w:r w:rsidR="00B25F1A" w:rsidRPr="00B8628A">
        <w:rPr>
          <w:rFonts w:ascii="Verdana" w:hAnsi="Verdana" w:cs="Verdana"/>
          <w:color w:val="000000"/>
          <w:sz w:val="18"/>
          <w:szCs w:val="18"/>
        </w:rPr>
        <w:t>. Nazwy i kody stosowane we Wspólnym Słowniku Zamówień</w:t>
      </w:r>
      <w:r w:rsidR="007951B8">
        <w:rPr>
          <w:rFonts w:ascii="Verdana" w:hAnsi="Verdana" w:cs="Verdana"/>
          <w:color w:val="000000"/>
          <w:sz w:val="18"/>
          <w:szCs w:val="18"/>
        </w:rPr>
        <w:t xml:space="preserve"> dla części 1 i części 2</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0E2D94" w:rsidRPr="001F667E" w:rsidRDefault="003621DB" w:rsidP="00B51A2C">
      <w:pPr>
        <w:autoSpaceDE w:val="0"/>
        <w:autoSpaceDN w:val="0"/>
        <w:adjustRightInd w:val="0"/>
        <w:spacing w:after="0" w:line="240" w:lineRule="auto"/>
        <w:rPr>
          <w:rFonts w:ascii="Verdana" w:hAnsi="Verdana" w:cs="Verdana"/>
          <w:b/>
          <w:sz w:val="18"/>
          <w:szCs w:val="18"/>
        </w:rPr>
      </w:pPr>
      <w:r w:rsidRPr="001F667E">
        <w:rPr>
          <w:rFonts w:ascii="Verdana" w:hAnsi="Verdana" w:cs="Verdana"/>
          <w:b/>
          <w:sz w:val="18"/>
          <w:szCs w:val="18"/>
        </w:rPr>
        <w:t>18</w:t>
      </w:r>
      <w:r w:rsidR="00F47D97" w:rsidRPr="001F667E">
        <w:rPr>
          <w:rFonts w:ascii="Verdana" w:hAnsi="Verdana" w:cs="Verdana"/>
          <w:b/>
          <w:sz w:val="18"/>
          <w:szCs w:val="18"/>
        </w:rPr>
        <w:t>.</w:t>
      </w:r>
      <w:r w:rsidR="00AB358A" w:rsidRPr="001F667E">
        <w:rPr>
          <w:rFonts w:ascii="Verdana" w:hAnsi="Verdana" w:cs="Verdana"/>
          <w:b/>
          <w:sz w:val="18"/>
          <w:szCs w:val="18"/>
        </w:rPr>
        <w:t>10.00.00-0</w:t>
      </w:r>
      <w:r w:rsidR="00B51A2C" w:rsidRPr="001F667E">
        <w:rPr>
          <w:rFonts w:ascii="Verdana" w:hAnsi="Verdana" w:cs="Verdana"/>
          <w:b/>
          <w:sz w:val="18"/>
          <w:szCs w:val="18"/>
        </w:rPr>
        <w:t xml:space="preserve"> – Odzież, obuwie, artykuły bagażowe i dodatki</w:t>
      </w:r>
    </w:p>
    <w:p w:rsidR="00543F4F" w:rsidRPr="001F667E" w:rsidRDefault="00543F4F" w:rsidP="00B51A2C">
      <w:pPr>
        <w:autoSpaceDE w:val="0"/>
        <w:autoSpaceDN w:val="0"/>
        <w:adjustRightInd w:val="0"/>
        <w:spacing w:after="0" w:line="240" w:lineRule="auto"/>
      </w:pPr>
      <w:r w:rsidRPr="001F667E">
        <w:t>18.11.00.</w:t>
      </w:r>
      <w:r w:rsidR="006D406C" w:rsidRPr="001F667E">
        <w:t>00-3 O</w:t>
      </w:r>
      <w:r w:rsidR="00C9349A" w:rsidRPr="001F667E">
        <w:t>dzież branżowa;</w:t>
      </w:r>
    </w:p>
    <w:p w:rsidR="00C9349A" w:rsidRPr="001F667E" w:rsidRDefault="00543F4F" w:rsidP="00B51A2C">
      <w:pPr>
        <w:autoSpaceDE w:val="0"/>
        <w:autoSpaceDN w:val="0"/>
        <w:adjustRightInd w:val="0"/>
        <w:spacing w:after="0" w:line="240" w:lineRule="auto"/>
        <w:rPr>
          <w:lang w:eastAsia="pl-PL"/>
        </w:rPr>
      </w:pPr>
      <w:r w:rsidRPr="001F667E">
        <w:rPr>
          <w:lang w:eastAsia="pl-PL"/>
        </w:rPr>
        <w:t>18.8</w:t>
      </w:r>
      <w:r w:rsidR="00C9349A" w:rsidRPr="001F667E">
        <w:rPr>
          <w:lang w:eastAsia="pl-PL"/>
        </w:rPr>
        <w:t>0</w:t>
      </w:r>
      <w:r w:rsidRPr="001F667E">
        <w:rPr>
          <w:lang w:eastAsia="pl-PL"/>
        </w:rPr>
        <w:t>.00.00-</w:t>
      </w:r>
      <w:r w:rsidR="00C9349A" w:rsidRPr="001F667E">
        <w:rPr>
          <w:lang w:eastAsia="pl-PL"/>
        </w:rPr>
        <w:t>7</w:t>
      </w:r>
      <w:r w:rsidRPr="001F667E">
        <w:rPr>
          <w:lang w:eastAsia="pl-PL"/>
        </w:rPr>
        <w:t xml:space="preserve"> Obuwie</w:t>
      </w:r>
      <w:r w:rsidR="00C9349A" w:rsidRPr="001F667E">
        <w:rPr>
          <w:lang w:eastAsia="pl-PL"/>
        </w:rPr>
        <w:t>;</w:t>
      </w:r>
    </w:p>
    <w:p w:rsidR="00C9349A" w:rsidRPr="001F667E" w:rsidRDefault="00C9349A" w:rsidP="00B51A2C">
      <w:pPr>
        <w:autoSpaceDE w:val="0"/>
        <w:autoSpaceDN w:val="0"/>
        <w:adjustRightInd w:val="0"/>
        <w:spacing w:after="0" w:line="240" w:lineRule="auto"/>
        <w:rPr>
          <w:lang w:eastAsia="pl-PL"/>
        </w:rPr>
      </w:pPr>
      <w:r w:rsidRPr="001F667E">
        <w:rPr>
          <w:lang w:eastAsia="pl-PL"/>
        </w:rPr>
        <w:t>18.20.00.00-1 Odzież wierzchnia;</w:t>
      </w:r>
    </w:p>
    <w:p w:rsidR="00543F4F" w:rsidRPr="001F667E" w:rsidRDefault="00C9349A" w:rsidP="00B51A2C">
      <w:pPr>
        <w:autoSpaceDE w:val="0"/>
        <w:autoSpaceDN w:val="0"/>
        <w:adjustRightInd w:val="0"/>
        <w:spacing w:after="0" w:line="240" w:lineRule="auto"/>
        <w:rPr>
          <w:rFonts w:ascii="Verdana" w:hAnsi="Verdana" w:cs="Verdana"/>
          <w:b/>
          <w:sz w:val="18"/>
          <w:szCs w:val="18"/>
        </w:rPr>
      </w:pPr>
      <w:r w:rsidRPr="001F667E">
        <w:rPr>
          <w:lang w:eastAsia="pl-PL"/>
        </w:rPr>
        <w:t>18.30.00.00-2 Części garderoby.</w:t>
      </w:r>
      <w:r w:rsidR="00543F4F" w:rsidRPr="001F667E">
        <w:rPr>
          <w:lang w:eastAsia="pl-PL"/>
        </w:rPr>
        <w:t xml:space="preserve"> </w:t>
      </w:r>
    </w:p>
    <w:p w:rsidR="00942033" w:rsidRPr="001F667E" w:rsidRDefault="00942033" w:rsidP="00B25F1A">
      <w:pPr>
        <w:autoSpaceDE w:val="0"/>
        <w:autoSpaceDN w:val="0"/>
        <w:adjustRightInd w:val="0"/>
        <w:spacing w:after="0" w:line="240" w:lineRule="auto"/>
        <w:rPr>
          <w:rFonts w:ascii="Verdana" w:hAnsi="Verdana" w:cs="Verdana"/>
          <w:sz w:val="18"/>
          <w:szCs w:val="18"/>
        </w:rPr>
      </w:pPr>
    </w:p>
    <w:p w:rsidR="00B25F1A" w:rsidRPr="00E37E8A" w:rsidRDefault="00CA3838"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18</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Pr>
          <w:rFonts w:ascii="Verdana" w:hAnsi="Verdana" w:cs="Verdana-Bold"/>
          <w:b/>
          <w:bCs/>
          <w:color w:val="000000"/>
          <w:sz w:val="18"/>
          <w:szCs w:val="18"/>
        </w:rPr>
        <w:t>RPLD.11.03.01-10-0039/16-00</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B0346E" w:rsidRDefault="00B0346E" w:rsidP="00B25F1A">
      <w:pPr>
        <w:autoSpaceDE w:val="0"/>
        <w:autoSpaceDN w:val="0"/>
        <w:adjustRightInd w:val="0"/>
        <w:spacing w:after="0" w:line="240" w:lineRule="auto"/>
        <w:rPr>
          <w:rFonts w:ascii="Verdana" w:hAnsi="Verdana" w:cs="Verdana"/>
          <w:color w:val="000000"/>
          <w:sz w:val="18"/>
          <w:szCs w:val="18"/>
        </w:rPr>
      </w:pPr>
    </w:p>
    <w:p w:rsidR="00B0346E"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19</w:t>
      </w:r>
      <w:r w:rsidR="00B0346E">
        <w:rPr>
          <w:rFonts w:ascii="Verdana" w:hAnsi="Verdana" w:cs="Verdana"/>
          <w:color w:val="000000"/>
          <w:sz w:val="18"/>
          <w:szCs w:val="18"/>
        </w:rPr>
        <w:t xml:space="preserve">. </w:t>
      </w:r>
      <w:r w:rsidR="009957C1">
        <w:rPr>
          <w:rFonts w:ascii="Verdana" w:hAnsi="Verdana" w:cs="Verdana"/>
          <w:color w:val="000000"/>
          <w:sz w:val="18"/>
          <w:szCs w:val="18"/>
        </w:rPr>
        <w:t>Zamawiający nie przewiduje rozliczenia w walutach obcych.</w:t>
      </w:r>
    </w:p>
    <w:p w:rsidR="00364689" w:rsidRDefault="00364689" w:rsidP="00B25F1A">
      <w:pPr>
        <w:autoSpaceDE w:val="0"/>
        <w:autoSpaceDN w:val="0"/>
        <w:adjustRightInd w:val="0"/>
        <w:spacing w:after="0" w:line="240" w:lineRule="auto"/>
        <w:rPr>
          <w:rFonts w:ascii="Verdana" w:hAnsi="Verdana" w:cs="Verdana"/>
          <w:color w:val="000000"/>
          <w:sz w:val="18"/>
          <w:szCs w:val="18"/>
        </w:rPr>
      </w:pPr>
    </w:p>
    <w:p w:rsidR="002158C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20</w:t>
      </w:r>
      <w:r w:rsidR="002158CA">
        <w:rPr>
          <w:rFonts w:ascii="Verdana" w:hAnsi="Verdana" w:cs="Verdana"/>
          <w:color w:val="000000"/>
          <w:sz w:val="18"/>
          <w:szCs w:val="18"/>
        </w:rPr>
        <w:t>. Język w jakim mogą być sporządzane oferty w postępowaniu: język polski</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E3456" w:rsidRDefault="005D1D1F" w:rsidP="00B25F1A">
      <w:pPr>
        <w:autoSpaceDE w:val="0"/>
        <w:autoSpaceDN w:val="0"/>
        <w:adjustRightInd w:val="0"/>
        <w:spacing w:after="0" w:line="240" w:lineRule="auto"/>
        <w:rPr>
          <w:rFonts w:ascii="Verdana" w:hAnsi="Verdana" w:cs="Verdana"/>
          <w:color w:val="000000"/>
          <w:sz w:val="18"/>
          <w:szCs w:val="18"/>
        </w:rPr>
      </w:pPr>
      <w:r w:rsidRPr="006E3456">
        <w:rPr>
          <w:rFonts w:ascii="Verdana" w:hAnsi="Verdana" w:cs="Verdana"/>
          <w:color w:val="000000"/>
          <w:sz w:val="18"/>
          <w:szCs w:val="18"/>
        </w:rPr>
        <w:t xml:space="preserve">Termin wymagany wykonania zamówienia </w:t>
      </w:r>
      <w:r w:rsidR="007951B8">
        <w:rPr>
          <w:rFonts w:ascii="Verdana" w:hAnsi="Verdana" w:cs="Verdana"/>
          <w:color w:val="000000"/>
          <w:sz w:val="18"/>
          <w:szCs w:val="18"/>
        </w:rPr>
        <w:t>dla części 1 i części 2</w:t>
      </w:r>
      <w:r w:rsidR="00B25F1A" w:rsidRPr="006E3456">
        <w:rPr>
          <w:rFonts w:ascii="Verdana" w:hAnsi="Verdana" w:cs="Verdana"/>
          <w:color w:val="000000"/>
          <w:sz w:val="18"/>
          <w:szCs w:val="18"/>
        </w:rPr>
        <w:t xml:space="preserve"> </w:t>
      </w:r>
      <w:r w:rsidR="0025001D">
        <w:rPr>
          <w:rFonts w:ascii="Verdana" w:hAnsi="Verdana" w:cs="Verdana"/>
          <w:color w:val="000000"/>
          <w:sz w:val="18"/>
          <w:szCs w:val="18"/>
        </w:rPr>
        <w:t>–</w:t>
      </w:r>
      <w:r w:rsidR="000E4E17" w:rsidRPr="006E3456">
        <w:rPr>
          <w:rFonts w:ascii="Verdana" w:hAnsi="Verdana" w:cs="Verdana"/>
          <w:color w:val="000000"/>
          <w:sz w:val="18"/>
          <w:szCs w:val="18"/>
        </w:rPr>
        <w:t xml:space="preserve"> </w:t>
      </w:r>
      <w:r w:rsidR="00E3024B" w:rsidRPr="0025001D">
        <w:rPr>
          <w:rFonts w:ascii="Verdana" w:hAnsi="Verdana" w:cs="Verdana"/>
          <w:b/>
          <w:color w:val="000000"/>
          <w:sz w:val="18"/>
          <w:szCs w:val="18"/>
        </w:rPr>
        <w:t>do</w:t>
      </w:r>
      <w:r w:rsidR="0025001D" w:rsidRPr="0025001D">
        <w:rPr>
          <w:rFonts w:ascii="Verdana" w:hAnsi="Verdana" w:cs="Verdana"/>
          <w:b/>
          <w:color w:val="000000"/>
          <w:sz w:val="18"/>
          <w:szCs w:val="18"/>
        </w:rPr>
        <w:t xml:space="preserve"> 14 dni</w:t>
      </w:r>
      <w:r w:rsidR="0025001D">
        <w:rPr>
          <w:rFonts w:ascii="Verdana" w:hAnsi="Verdana" w:cs="Verdana"/>
          <w:b/>
          <w:color w:val="000000"/>
          <w:sz w:val="18"/>
          <w:szCs w:val="18"/>
        </w:rPr>
        <w:t xml:space="preserve"> od dnia zawarcia umowy.</w:t>
      </w:r>
    </w:p>
    <w:p w:rsidR="00F9532B" w:rsidRDefault="00F9532B" w:rsidP="00B25F1A">
      <w:pPr>
        <w:autoSpaceDE w:val="0"/>
        <w:autoSpaceDN w:val="0"/>
        <w:adjustRightInd w:val="0"/>
        <w:spacing w:after="0" w:line="240" w:lineRule="auto"/>
        <w:rPr>
          <w:rFonts w:ascii="Verdana" w:hAnsi="Verdana" w:cs="Verdana"/>
          <w:color w:val="000000"/>
          <w:sz w:val="18"/>
          <w:szCs w:val="18"/>
        </w:rPr>
      </w:pPr>
    </w:p>
    <w:p w:rsidR="00F9532B" w:rsidRDefault="00F9532B"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F9532B">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WARUNKI UDZIAŁU W POSTĘPOWANIU</w:t>
      </w:r>
    </w:p>
    <w:p w:rsidR="00F9532B" w:rsidRPr="00F9532B" w:rsidRDefault="00F9532B" w:rsidP="00F9532B">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1. </w:t>
      </w:r>
      <w:r w:rsidR="00B25F1A" w:rsidRPr="006A5A71">
        <w:rPr>
          <w:rFonts w:ascii="Verdana" w:hAnsi="Verdana" w:cs="Verdana-Bold"/>
          <w:b/>
          <w:bCs/>
          <w:color w:val="000000"/>
          <w:sz w:val="18"/>
          <w:szCs w:val="18"/>
        </w:rPr>
        <w:t>O udzielenie zamówienia mogą ubiegać się Wykonawcy, którzy</w:t>
      </w:r>
      <w:r w:rsidR="009C18AA" w:rsidRPr="006A5A71">
        <w:rPr>
          <w:rFonts w:ascii="Verdana" w:hAnsi="Verdana" w:cs="Verdana-Bold"/>
          <w:b/>
          <w:bCs/>
          <w:color w:val="000000"/>
          <w:sz w:val="18"/>
          <w:szCs w:val="18"/>
        </w:rPr>
        <w:t xml:space="preserve"> spełniają warunki, o których mowa w art. 22 ust. 1 ustawy Pzp </w:t>
      </w:r>
      <w:r w:rsidR="009C18AA" w:rsidRPr="006A5A71">
        <w:rPr>
          <w:rFonts w:ascii="Verdana" w:hAnsi="Verdana" w:cs="Verdana-Italic"/>
          <w:i/>
          <w:iCs/>
          <w:color w:val="000000"/>
          <w:sz w:val="18"/>
          <w:szCs w:val="18"/>
        </w:rPr>
        <w:t>(wymagane w postepowaniu):</w:t>
      </w:r>
      <w:r w:rsidR="009C18AA" w:rsidRPr="006A5A71">
        <w:rPr>
          <w:rFonts w:ascii="Verdana" w:hAnsi="Verdana" w:cs="Verdana-Bold"/>
          <w:b/>
          <w:bCs/>
          <w:color w:val="000000"/>
          <w:sz w:val="18"/>
          <w:szCs w:val="18"/>
        </w:rPr>
        <w:t xml:space="preserve"> </w:t>
      </w:r>
    </w:p>
    <w:p w:rsidR="00B25F1A" w:rsidRPr="006A5A71" w:rsidRDefault="00F9532B" w:rsidP="00013C94">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1) nie podlegają wykluczeniu;</w:t>
      </w:r>
    </w:p>
    <w:p w:rsidR="00F9532B" w:rsidRPr="006A5A71" w:rsidRDefault="00F9532B" w:rsidP="00CB730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2) spełniają warunki w postępowaniu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F9532B" w:rsidP="00013C94">
      <w:pPr>
        <w:tabs>
          <w:tab w:val="left" w:pos="284"/>
        </w:tabs>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2. </w:t>
      </w:r>
      <w:r w:rsidR="00B25F1A" w:rsidRPr="006A5A71">
        <w:rPr>
          <w:rFonts w:ascii="Verdana" w:hAnsi="Verdana" w:cs="Verdana-Bold"/>
          <w:b/>
          <w:bCs/>
          <w:color w:val="000000"/>
          <w:sz w:val="18"/>
          <w:szCs w:val="18"/>
        </w:rPr>
        <w:t>O udzielenie zamówienia mogą ubiegać się Wyko</w:t>
      </w:r>
      <w:r w:rsidR="009C18AA" w:rsidRPr="006A5A71">
        <w:rPr>
          <w:rFonts w:ascii="Verdana" w:hAnsi="Verdana" w:cs="Verdana-Bold"/>
          <w:b/>
          <w:bCs/>
          <w:color w:val="000000"/>
          <w:sz w:val="18"/>
          <w:szCs w:val="18"/>
        </w:rPr>
        <w:t xml:space="preserve">nawcy, którzy spełniają warunki, o których mowa w art. 22 ust. 1b ustawy Pzp </w:t>
      </w:r>
      <w:r w:rsidR="00B25F1A" w:rsidRPr="006A5A71">
        <w:rPr>
          <w:rFonts w:ascii="Verdana" w:hAnsi="Verdana" w:cs="Verdana-Bold"/>
          <w:b/>
          <w:bCs/>
          <w:color w:val="000000"/>
          <w:sz w:val="18"/>
          <w:szCs w:val="18"/>
        </w:rPr>
        <w:t xml:space="preserve">dotyczące </w:t>
      </w:r>
      <w:r w:rsidR="001D002C">
        <w:rPr>
          <w:rFonts w:ascii="Verdana" w:hAnsi="Verdana" w:cs="Verdana-Italic"/>
          <w:i/>
          <w:iCs/>
          <w:color w:val="000000"/>
          <w:sz w:val="18"/>
          <w:szCs w:val="18"/>
        </w:rPr>
        <w:t>(wymagane w post</w:t>
      </w:r>
      <w:r w:rsidR="00B25F1A" w:rsidRPr="006A5A71">
        <w:rPr>
          <w:rFonts w:ascii="Verdana" w:hAnsi="Verdana" w:cs="Verdana-Italic"/>
          <w:i/>
          <w:iCs/>
          <w:color w:val="000000"/>
          <w:sz w:val="18"/>
          <w:szCs w:val="18"/>
        </w:rPr>
        <w:t>powaniu):</w:t>
      </w:r>
    </w:p>
    <w:p w:rsidR="00A2306F"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ab/>
      </w:r>
    </w:p>
    <w:p w:rsidR="00F9532B" w:rsidRPr="006A5A71" w:rsidRDefault="00A2306F"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2.1) kompetencji lub uprawnień do prowadzenia okreś</w:t>
      </w:r>
      <w:r w:rsidR="000E4E17" w:rsidRPr="006A5A71">
        <w:rPr>
          <w:rFonts w:ascii="Verdana" w:hAnsi="Verdana" w:cs="Verdana-Bold"/>
          <w:bCs/>
          <w:color w:val="000000"/>
          <w:sz w:val="18"/>
          <w:szCs w:val="18"/>
        </w:rPr>
        <w:t xml:space="preserve">lonej działalności zawodowej, o </w:t>
      </w:r>
      <w:r w:rsidR="00B25F1A" w:rsidRPr="006A5A71">
        <w:rPr>
          <w:rFonts w:ascii="Verdana" w:hAnsi="Verdana" w:cs="Verdana-Bold"/>
          <w:bCs/>
          <w:color w:val="000000"/>
          <w:sz w:val="18"/>
          <w:szCs w:val="18"/>
        </w:rPr>
        <w:t>ile w</w:t>
      </w:r>
      <w:r w:rsidR="006A5A71" w:rsidRPr="006A5A71">
        <w:rPr>
          <w:rFonts w:ascii="Verdana" w:hAnsi="Verdana" w:cs="Verdana-Bold"/>
          <w:bCs/>
          <w:color w:val="000000"/>
          <w:sz w:val="18"/>
          <w:szCs w:val="18"/>
        </w:rPr>
        <w:t>ynika to z odrębnych przepisów</w:t>
      </w:r>
    </w:p>
    <w:p w:rsidR="006A5A71" w:rsidRPr="006A5A71" w:rsidRDefault="006A5A71" w:rsidP="006A5A71">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2.2) Sytuacji ekonomicznej lub finansowej</w:t>
      </w:r>
    </w:p>
    <w:p w:rsidR="005476B0" w:rsidRPr="006A5A71" w:rsidRDefault="00B25F1A" w:rsidP="005476B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 xml:space="preserve">Zamawiający </w:t>
      </w:r>
      <w:r w:rsidR="005476B0" w:rsidRPr="006A5A71">
        <w:rPr>
          <w:rFonts w:ascii="Verdana" w:hAnsi="Verdana" w:cs="Verdana"/>
          <w:color w:val="000000"/>
          <w:sz w:val="18"/>
          <w:szCs w:val="18"/>
        </w:rPr>
        <w:t xml:space="preserve">nie stawia </w:t>
      </w:r>
      <w:r w:rsidRPr="006A5A71">
        <w:rPr>
          <w:rFonts w:ascii="Verdana" w:hAnsi="Verdana" w:cs="Verdana"/>
          <w:color w:val="000000"/>
          <w:sz w:val="18"/>
          <w:szCs w:val="18"/>
        </w:rPr>
        <w:t>wymaga</w:t>
      </w:r>
      <w:r w:rsidR="005476B0" w:rsidRPr="006A5A71">
        <w:rPr>
          <w:rFonts w:ascii="Verdana" w:hAnsi="Verdana" w:cs="Verdana"/>
          <w:color w:val="000000"/>
          <w:sz w:val="18"/>
          <w:szCs w:val="18"/>
        </w:rPr>
        <w:t>ń w tym zakresie.</w:t>
      </w:r>
      <w:r w:rsidRPr="006A5A71">
        <w:rPr>
          <w:rFonts w:ascii="Verdana" w:hAnsi="Verdana" w:cs="Verdana"/>
          <w:color w:val="000000"/>
          <w:sz w:val="18"/>
          <w:szCs w:val="18"/>
        </w:rPr>
        <w:t xml:space="preserve"> </w:t>
      </w:r>
      <w:r w:rsidR="005476B0" w:rsidRPr="006A5A71">
        <w:rPr>
          <w:rFonts w:ascii="Verdana" w:hAnsi="Verdana" w:cs="Verdana"/>
          <w:color w:val="000000"/>
          <w:sz w:val="18"/>
          <w:szCs w:val="18"/>
        </w:rPr>
        <w:t>Waru</w:t>
      </w:r>
      <w:r w:rsidR="00A2306F" w:rsidRPr="006A5A71">
        <w:rPr>
          <w:rFonts w:ascii="Verdana" w:hAnsi="Verdana" w:cs="Verdana"/>
          <w:color w:val="000000"/>
          <w:sz w:val="18"/>
          <w:szCs w:val="18"/>
        </w:rPr>
        <w:t xml:space="preserve">nek zostanie spełniony poprzez </w:t>
      </w:r>
      <w:r w:rsidR="005476B0" w:rsidRPr="006A5A71">
        <w:rPr>
          <w:rFonts w:ascii="Verdana" w:hAnsi="Verdana" w:cs="Verdana"/>
          <w:color w:val="000000"/>
          <w:sz w:val="18"/>
          <w:szCs w:val="18"/>
        </w:rPr>
        <w:t>złożenie oświadczenia o spełnieniu warunków udziału.</w:t>
      </w:r>
    </w:p>
    <w:p w:rsidR="00B25F1A" w:rsidRPr="006A5A71" w:rsidRDefault="00B25F1A" w:rsidP="00013C94">
      <w:pPr>
        <w:autoSpaceDE w:val="0"/>
        <w:autoSpaceDN w:val="0"/>
        <w:adjustRightInd w:val="0"/>
        <w:spacing w:after="0" w:line="240" w:lineRule="auto"/>
        <w:jc w:val="both"/>
        <w:rPr>
          <w:rFonts w:ascii="Verdana" w:hAnsi="Verdana" w:cs="TimesNewRomanPSMT"/>
          <w:color w:val="000000"/>
          <w:sz w:val="24"/>
          <w:szCs w:val="24"/>
        </w:rPr>
      </w:pPr>
    </w:p>
    <w:p w:rsidR="00B25F1A"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2.3) Zdolności technicznej lub zawodowej</w:t>
      </w:r>
    </w:p>
    <w:p w:rsidR="0051229D" w:rsidRPr="006A5A71" w:rsidRDefault="0051229D" w:rsidP="0051229D">
      <w:pPr>
        <w:autoSpaceDE w:val="0"/>
        <w:autoSpaceDN w:val="0"/>
        <w:adjustRightInd w:val="0"/>
        <w:spacing w:after="0" w:line="240" w:lineRule="auto"/>
        <w:jc w:val="both"/>
        <w:rPr>
          <w:rFonts w:ascii="Verdana" w:hAnsi="Verdana" w:cs="Verdana"/>
          <w:color w:val="000000"/>
          <w:sz w:val="18"/>
          <w:szCs w:val="18"/>
        </w:rPr>
      </w:pPr>
      <w:r w:rsidRPr="003E07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5476B0" w:rsidRPr="006A5A71" w:rsidRDefault="00DF7F3A" w:rsidP="00A34A81">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Wstępna o</w:t>
      </w:r>
      <w:r w:rsidR="00690BCD" w:rsidRPr="006A5A71">
        <w:rPr>
          <w:rFonts w:ascii="Verdana" w:hAnsi="Verdana" w:cs="Verdana-Bold"/>
          <w:b/>
          <w:bCs/>
          <w:color w:val="000000"/>
          <w:sz w:val="18"/>
          <w:szCs w:val="18"/>
        </w:rPr>
        <w:t>cena spełnienia warunków udziału w postepowaniu zostanie</w:t>
      </w:r>
      <w:r w:rsidR="00FE7E1C">
        <w:rPr>
          <w:rFonts w:ascii="Verdana" w:hAnsi="Verdana" w:cs="Verdana-Bold"/>
          <w:b/>
          <w:bCs/>
          <w:color w:val="000000"/>
          <w:sz w:val="18"/>
          <w:szCs w:val="18"/>
        </w:rPr>
        <w:t xml:space="preserve"> dokonana na podstawie analizy </w:t>
      </w:r>
      <w:r w:rsidR="00690BCD" w:rsidRPr="006A5A71">
        <w:rPr>
          <w:rFonts w:ascii="Verdana" w:hAnsi="Verdana" w:cs="Verdana-Bold"/>
          <w:b/>
          <w:bCs/>
          <w:color w:val="000000"/>
          <w:sz w:val="18"/>
          <w:szCs w:val="18"/>
        </w:rPr>
        <w:t xml:space="preserve">oświadczeń załączonych do oferty Wykonawcy na zasadzie spełnia/nie spełnia. </w:t>
      </w:r>
    </w:p>
    <w:p w:rsidR="003C0DB6" w:rsidRDefault="003C0DB6" w:rsidP="005476B0">
      <w:pPr>
        <w:autoSpaceDE w:val="0"/>
        <w:autoSpaceDN w:val="0"/>
        <w:adjustRightInd w:val="0"/>
        <w:spacing w:after="0" w:line="240" w:lineRule="auto"/>
        <w:jc w:val="both"/>
        <w:rPr>
          <w:rFonts w:ascii="Verdana" w:hAnsi="Verdana" w:cs="Verdana"/>
          <w:color w:val="000000"/>
          <w:sz w:val="18"/>
          <w:szCs w:val="18"/>
        </w:rPr>
      </w:pPr>
    </w:p>
    <w:p w:rsidR="007A6A0A" w:rsidRPr="007A6A0A" w:rsidRDefault="00B25F1A" w:rsidP="00A839CD">
      <w:pPr>
        <w:tabs>
          <w:tab w:val="left" w:pos="284"/>
        </w:tabs>
        <w:autoSpaceDE w:val="0"/>
        <w:autoSpaceDN w:val="0"/>
        <w:adjustRightInd w:val="0"/>
        <w:spacing w:after="0" w:line="240" w:lineRule="auto"/>
        <w:jc w:val="both"/>
        <w:rPr>
          <w:rFonts w:ascii="Verdana" w:hAnsi="Verdana" w:cs="Verdana"/>
          <w:b/>
          <w:color w:val="000000"/>
          <w:sz w:val="18"/>
          <w:szCs w:val="18"/>
        </w:rPr>
      </w:pPr>
      <w:r w:rsidRPr="003C0DB6">
        <w:rPr>
          <w:rFonts w:ascii="Verdana" w:hAnsi="Verdana" w:cs="Verdana"/>
          <w:b/>
          <w:color w:val="000000"/>
          <w:sz w:val="18"/>
          <w:szCs w:val="18"/>
        </w:rPr>
        <w:t>3</w:t>
      </w:r>
      <w:r>
        <w:rPr>
          <w:rFonts w:ascii="Verdana" w:hAnsi="Verdana" w:cs="Verdana"/>
          <w:color w:val="000000"/>
          <w:sz w:val="18"/>
          <w:szCs w:val="18"/>
        </w:rPr>
        <w:t xml:space="preserve">. </w:t>
      </w:r>
      <w:r w:rsidR="007A6A0A" w:rsidRPr="007A6A0A">
        <w:rPr>
          <w:rFonts w:ascii="Verdana" w:hAnsi="Verdana" w:cs="Verdana"/>
          <w:b/>
          <w:color w:val="000000"/>
          <w:sz w:val="18"/>
          <w:szCs w:val="18"/>
        </w:rPr>
        <w:t>Wykorzystanie potencjału podmiotu trzeciego</w:t>
      </w:r>
    </w:p>
    <w:p w:rsidR="00B25F1A" w:rsidRDefault="007A6A0A" w:rsidP="00A839CD">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Wykonawca może w celu potwierdzenia spełnienia wa</w:t>
      </w:r>
      <w:r w:rsidR="00A839CD">
        <w:rPr>
          <w:rFonts w:ascii="Verdana" w:hAnsi="Verdana" w:cs="Verdana"/>
          <w:color w:val="000000"/>
          <w:sz w:val="18"/>
          <w:szCs w:val="18"/>
        </w:rPr>
        <w:t xml:space="preserve">runków udziału w postepowaniu w </w:t>
      </w:r>
      <w:r w:rsidR="00A839CD">
        <w:rPr>
          <w:rFonts w:ascii="Verdana" w:hAnsi="Verdana" w:cs="Verdana"/>
          <w:color w:val="000000"/>
          <w:sz w:val="18"/>
          <w:szCs w:val="18"/>
        </w:rPr>
        <w:tab/>
      </w:r>
      <w:r w:rsidR="00B25F1A">
        <w:rPr>
          <w:rFonts w:ascii="Verdana" w:hAnsi="Verdana" w:cs="Verdana"/>
          <w:color w:val="000000"/>
          <w:sz w:val="18"/>
          <w:szCs w:val="18"/>
        </w:rPr>
        <w:t xml:space="preserve">stosownych sytuacjach oraz w odniesieniu do konkretnego zamówienia, lub jego części, </w:t>
      </w:r>
      <w:r w:rsidR="00A839CD">
        <w:rPr>
          <w:rFonts w:ascii="Verdana" w:hAnsi="Verdana" w:cs="Verdana"/>
          <w:color w:val="000000"/>
          <w:sz w:val="18"/>
          <w:szCs w:val="18"/>
        </w:rPr>
        <w:tab/>
      </w:r>
      <w:r w:rsidR="00B25F1A">
        <w:rPr>
          <w:rFonts w:ascii="Verdana" w:hAnsi="Verdana" w:cs="Verdana"/>
          <w:color w:val="000000"/>
          <w:sz w:val="18"/>
          <w:szCs w:val="18"/>
        </w:rPr>
        <w:t>polegać na</w:t>
      </w:r>
      <w:r w:rsidR="003C0DB6">
        <w:rPr>
          <w:rFonts w:ascii="Verdana" w:hAnsi="Verdana" w:cs="Verdana"/>
          <w:color w:val="000000"/>
          <w:sz w:val="18"/>
          <w:szCs w:val="18"/>
        </w:rPr>
        <w:t xml:space="preserve"> </w:t>
      </w:r>
      <w:r w:rsidR="00B25F1A">
        <w:rPr>
          <w:rFonts w:ascii="Verdana" w:hAnsi="Verdana" w:cs="Verdana"/>
          <w:color w:val="000000"/>
          <w:sz w:val="18"/>
          <w:szCs w:val="18"/>
        </w:rPr>
        <w:t>zdolnościach technicznych lub zawodowych lub sytuacji fin</w:t>
      </w:r>
      <w:r w:rsidR="003C0DB6">
        <w:rPr>
          <w:rFonts w:ascii="Verdana" w:hAnsi="Verdana" w:cs="Verdana"/>
          <w:color w:val="000000"/>
          <w:sz w:val="18"/>
          <w:szCs w:val="18"/>
        </w:rPr>
        <w:t xml:space="preserve">ansowej lub </w:t>
      </w:r>
      <w:r w:rsidR="00A839CD">
        <w:rPr>
          <w:rFonts w:ascii="Verdana" w:hAnsi="Verdana" w:cs="Verdana"/>
          <w:color w:val="000000"/>
          <w:sz w:val="18"/>
          <w:szCs w:val="18"/>
        </w:rPr>
        <w:tab/>
        <w:t xml:space="preserve">ekonomicznej </w:t>
      </w:r>
      <w:r w:rsidR="00A839CD">
        <w:rPr>
          <w:rFonts w:ascii="Verdana" w:hAnsi="Verdana" w:cs="Verdana"/>
          <w:color w:val="000000"/>
          <w:sz w:val="18"/>
          <w:szCs w:val="18"/>
        </w:rPr>
        <w:tab/>
        <w:t xml:space="preserve">innych </w:t>
      </w:r>
      <w:r w:rsidR="00B25F1A">
        <w:rPr>
          <w:rFonts w:ascii="Verdana" w:hAnsi="Verdana" w:cs="Verdana"/>
          <w:color w:val="000000"/>
          <w:sz w:val="18"/>
          <w:szCs w:val="18"/>
        </w:rPr>
        <w:t>podmiotów, niezależnie od charakt</w:t>
      </w:r>
      <w:r w:rsidR="00A839CD">
        <w:rPr>
          <w:rFonts w:ascii="Verdana" w:hAnsi="Verdana" w:cs="Verdana"/>
          <w:color w:val="000000"/>
          <w:sz w:val="18"/>
          <w:szCs w:val="18"/>
        </w:rPr>
        <w:t xml:space="preserve">eru prawnego łączącego go z nim </w:t>
      </w:r>
      <w:r w:rsidR="00B25F1A">
        <w:rPr>
          <w:rFonts w:ascii="Verdana" w:hAnsi="Verdana" w:cs="Verdana"/>
          <w:color w:val="000000"/>
          <w:sz w:val="18"/>
          <w:szCs w:val="18"/>
        </w:rPr>
        <w:t xml:space="preserve">stosunków </w:t>
      </w:r>
      <w:r w:rsidR="00A839CD">
        <w:rPr>
          <w:rFonts w:ascii="Verdana" w:hAnsi="Verdana" w:cs="Verdana"/>
          <w:color w:val="000000"/>
          <w:sz w:val="18"/>
          <w:szCs w:val="18"/>
        </w:rPr>
        <w:tab/>
      </w:r>
      <w:r w:rsidR="00F83A64">
        <w:rPr>
          <w:rFonts w:ascii="Verdana" w:hAnsi="Verdana" w:cs="Verdana"/>
          <w:color w:val="000000"/>
          <w:sz w:val="18"/>
          <w:szCs w:val="18"/>
        </w:rPr>
        <w:t>prawnych zgodnie z wymogami określonymi w art. 22a ustawy Pzp</w:t>
      </w:r>
      <w:r w:rsidR="008C6B8D">
        <w:rPr>
          <w:rFonts w:ascii="Verdana" w:hAnsi="Verdana" w:cs="Verdana"/>
          <w:color w:val="000000"/>
          <w:sz w:val="18"/>
          <w:szCs w:val="18"/>
        </w:rPr>
        <w:t>.</w:t>
      </w:r>
      <w:r w:rsidR="00F83A64">
        <w:rPr>
          <w:rFonts w:ascii="Verdana" w:hAnsi="Verdana" w:cs="Verdana"/>
          <w:color w:val="000000"/>
          <w:sz w:val="18"/>
          <w:szCs w:val="18"/>
        </w:rPr>
        <w:t xml:space="preserve"> </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Pr="00AA1039" w:rsidRDefault="00B25F1A" w:rsidP="00A839CD">
      <w:pPr>
        <w:autoSpaceDE w:val="0"/>
        <w:autoSpaceDN w:val="0"/>
        <w:adjustRightInd w:val="0"/>
        <w:spacing w:after="0" w:line="240" w:lineRule="auto"/>
        <w:ind w:left="284" w:hanging="284"/>
        <w:rPr>
          <w:rFonts w:ascii="Verdana" w:hAnsi="Verdana" w:cs="Verdana"/>
          <w:color w:val="000000"/>
          <w:sz w:val="18"/>
          <w:szCs w:val="18"/>
        </w:rPr>
      </w:pPr>
      <w:r w:rsidRPr="00986411">
        <w:rPr>
          <w:rFonts w:ascii="Verdana" w:hAnsi="Verdana" w:cs="Verdana"/>
          <w:b/>
          <w:color w:val="000000"/>
          <w:sz w:val="18"/>
          <w:szCs w:val="18"/>
        </w:rPr>
        <w:t>4</w:t>
      </w:r>
      <w:r w:rsidRPr="00986411">
        <w:rPr>
          <w:rFonts w:ascii="Verdana" w:hAnsi="Verdana" w:cs="Verdana"/>
          <w:color w:val="000000"/>
          <w:sz w:val="18"/>
          <w:szCs w:val="18"/>
        </w:rPr>
        <w:t>. Wykonawca, który polega na zdolnościach lub sytuacji innych podmiotów, musi udowodnić</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zamawiającemu, że realizując zamówienie, będzie dysponował niezbędnymi zasobami tych</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 xml:space="preserve">podmiotów, w szczególności przedstawiając </w:t>
      </w:r>
      <w:r w:rsidRPr="007A6A0A">
        <w:rPr>
          <w:rFonts w:ascii="Verdana" w:hAnsi="Verdana" w:cs="Verdana-Bold"/>
          <w:b/>
          <w:bCs/>
          <w:color w:val="000000"/>
          <w:sz w:val="18"/>
          <w:szCs w:val="18"/>
        </w:rPr>
        <w:t>zobowiązanie</w:t>
      </w:r>
      <w:r w:rsidRPr="00AA1039">
        <w:rPr>
          <w:rFonts w:ascii="Verdana" w:hAnsi="Verdana" w:cs="Verdana-Bold"/>
          <w:bCs/>
          <w:color w:val="000000"/>
          <w:sz w:val="18"/>
          <w:szCs w:val="18"/>
        </w:rPr>
        <w:t xml:space="preserve"> tych podmiotów do oddania mu do</w:t>
      </w:r>
      <w:r w:rsidR="00A839CD" w:rsidRPr="00AA1039">
        <w:rPr>
          <w:rFonts w:ascii="Verdana" w:hAnsi="Verdana" w:cs="Verdana"/>
          <w:color w:val="000000"/>
          <w:sz w:val="18"/>
          <w:szCs w:val="18"/>
        </w:rPr>
        <w:t xml:space="preserve"> </w:t>
      </w:r>
      <w:r w:rsidRPr="00AA1039">
        <w:rPr>
          <w:rFonts w:ascii="Verdana" w:hAnsi="Verdana" w:cs="Verdana-Bold"/>
          <w:bCs/>
          <w:color w:val="000000"/>
          <w:sz w:val="18"/>
          <w:szCs w:val="18"/>
        </w:rPr>
        <w:t>dyspozycji niezbędnych zasobów na</w:t>
      </w:r>
      <w:r w:rsidR="006C3AE4" w:rsidRPr="00AA1039">
        <w:rPr>
          <w:rFonts w:ascii="Verdana" w:hAnsi="Verdana" w:cs="Verdana-Bold"/>
          <w:bCs/>
          <w:color w:val="000000"/>
          <w:sz w:val="18"/>
          <w:szCs w:val="18"/>
        </w:rPr>
        <w:t xml:space="preserve"> potrzeby realizacji zamówienia</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w:t>
      </w:r>
      <w:r w:rsidR="00690BCD">
        <w:rPr>
          <w:rFonts w:ascii="Verdana" w:hAnsi="Verdana" w:cs="Verdana"/>
          <w:color w:val="000000"/>
          <w:sz w:val="18"/>
          <w:szCs w:val="18"/>
        </w:rPr>
        <w:t>e</w:t>
      </w:r>
      <w:r>
        <w:rPr>
          <w:rFonts w:ascii="Verdana" w:hAnsi="Verdana" w:cs="Verdana"/>
          <w:color w:val="000000"/>
          <w:sz w:val="18"/>
          <w:szCs w:val="18"/>
        </w:rPr>
        <w:t xml:space="preserve"> zobowiązania potwierdzającego udostepnienie zasobów przez inne podmioty musi bezspornie i</w:t>
      </w: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1300C5" w:rsidRDefault="003C0DB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a) </w:t>
      </w:r>
      <w:r w:rsidR="000B056A">
        <w:rPr>
          <w:rFonts w:ascii="Verdana" w:hAnsi="Verdana" w:cs="Verdana"/>
          <w:color w:val="000000"/>
          <w:sz w:val="18"/>
          <w:szCs w:val="18"/>
        </w:rPr>
        <w:t>zakres dostępnych wykonawcy zasobów innego podmiotu</w:t>
      </w:r>
      <w:r w:rsidR="00B25F1A">
        <w:rPr>
          <w:rFonts w:ascii="Verdana" w:hAnsi="Verdana" w:cs="Verdana"/>
          <w:color w:val="000000"/>
          <w:sz w:val="18"/>
          <w:szCs w:val="18"/>
        </w:rPr>
        <w:t>;</w:t>
      </w:r>
    </w:p>
    <w:p w:rsidR="00B25F1A" w:rsidRDefault="003C0DB6" w:rsidP="001300C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b) </w:t>
      </w:r>
      <w:r w:rsidR="000B056A">
        <w:rPr>
          <w:rFonts w:ascii="Verdana" w:hAnsi="Verdana" w:cs="Verdana"/>
          <w:color w:val="000000"/>
          <w:sz w:val="18"/>
          <w:szCs w:val="18"/>
        </w:rPr>
        <w:t xml:space="preserve">sposób wykorzystania zasobów innego podmiotu, przez wykonawcę, przy wykonaniu </w:t>
      </w:r>
      <w:r w:rsidR="000B056A">
        <w:rPr>
          <w:rFonts w:ascii="Verdana" w:hAnsi="Verdana" w:cs="Verdana"/>
          <w:color w:val="000000"/>
          <w:sz w:val="18"/>
          <w:szCs w:val="18"/>
        </w:rPr>
        <w:tab/>
      </w:r>
      <w:r w:rsidR="000B056A">
        <w:rPr>
          <w:rFonts w:ascii="Verdana" w:hAnsi="Verdana" w:cs="Verdana"/>
          <w:color w:val="000000"/>
          <w:sz w:val="18"/>
          <w:szCs w:val="18"/>
        </w:rPr>
        <w:tab/>
        <w:t>zamówienia publicznego</w:t>
      </w:r>
      <w:r w:rsidR="00B25F1A">
        <w:rPr>
          <w:rFonts w:ascii="Verdana" w:hAnsi="Verdana" w:cs="Verdana"/>
          <w:color w:val="000000"/>
          <w:sz w:val="18"/>
          <w:szCs w:val="18"/>
        </w:rPr>
        <w:t>;</w:t>
      </w:r>
    </w:p>
    <w:p w:rsidR="00B25F1A" w:rsidRDefault="003C0DB6"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c) </w:t>
      </w:r>
      <w:r w:rsidR="00984830">
        <w:rPr>
          <w:rFonts w:ascii="Verdana" w:hAnsi="Verdana" w:cs="Verdana"/>
          <w:color w:val="000000"/>
          <w:sz w:val="18"/>
          <w:szCs w:val="18"/>
        </w:rPr>
        <w:t xml:space="preserve">zakres </w:t>
      </w:r>
      <w:r w:rsidR="000B056A">
        <w:rPr>
          <w:rFonts w:ascii="Verdana" w:hAnsi="Verdana" w:cs="Verdana"/>
          <w:color w:val="000000"/>
          <w:sz w:val="18"/>
          <w:szCs w:val="18"/>
        </w:rPr>
        <w:t>i okres udziału innego podmiotu przy wykonaniu zamówienia publicznego;</w:t>
      </w:r>
    </w:p>
    <w:p w:rsidR="000B056A" w:rsidRDefault="000B056A"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d) czy podmiot, na zdolnościach którego wykonawca polega w odniesieniu do warunków </w:t>
      </w:r>
      <w:r>
        <w:rPr>
          <w:rFonts w:ascii="Verdana" w:hAnsi="Verdana" w:cs="Verdana"/>
          <w:color w:val="000000"/>
          <w:sz w:val="18"/>
          <w:szCs w:val="18"/>
        </w:rPr>
        <w:tab/>
        <w:t xml:space="preserve">udziału w postępowaniu dotyczących wykształcenia, kwalifikacji zawodowych lub </w:t>
      </w:r>
      <w:r>
        <w:rPr>
          <w:rFonts w:ascii="Verdana" w:hAnsi="Verdana" w:cs="Verdana"/>
          <w:color w:val="000000"/>
          <w:sz w:val="18"/>
          <w:szCs w:val="18"/>
        </w:rPr>
        <w:tab/>
        <w:t>doświadczenia, zrealizuje usługi których wskazane zdolności dotyczą.</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sidRPr="0007059E">
        <w:rPr>
          <w:rFonts w:ascii="Verdana" w:hAnsi="Verdana" w:cs="Verdana"/>
          <w:b/>
          <w:color w:val="000000"/>
          <w:sz w:val="18"/>
          <w:szCs w:val="18"/>
        </w:rPr>
        <w:t>5.</w:t>
      </w:r>
      <w:r>
        <w:rPr>
          <w:rFonts w:ascii="Verdana" w:hAnsi="Verdana" w:cs="Verdana"/>
          <w:color w:val="000000"/>
          <w:sz w:val="18"/>
          <w:szCs w:val="18"/>
        </w:rPr>
        <w:t xml:space="preserve"> W odniesieniu do warunków dotyczących wykształcenia, kwalifikacji zawodowych lub</w:t>
      </w:r>
    </w:p>
    <w:p w:rsidR="00013C94" w:rsidRDefault="0007059E" w:rsidP="0007059E">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doświadczenia, wykonawcy mogą polegać na zdolnościach innych podmiotów, jeśli podmioty te realizują usługi, do realizacji których te zdolności są wymagane.</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p>
    <w:p w:rsidR="0012164A" w:rsidRDefault="0007059E" w:rsidP="00975097">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t>6.</w:t>
      </w:r>
      <w:r w:rsidR="0012164A">
        <w:rPr>
          <w:rFonts w:ascii="Verdana" w:hAnsi="Verdana" w:cs="Verdana"/>
          <w:b/>
          <w:color w:val="000000"/>
          <w:sz w:val="18"/>
          <w:szCs w:val="18"/>
        </w:rPr>
        <w:t xml:space="preserve"> </w:t>
      </w:r>
      <w:r w:rsidR="0012164A" w:rsidRPr="0012164A">
        <w:rPr>
          <w:rFonts w:ascii="Verdana" w:hAnsi="Verdana" w:cs="Verdana"/>
          <w:color w:val="000000"/>
          <w:sz w:val="18"/>
          <w:szCs w:val="18"/>
        </w:rPr>
        <w:t xml:space="preserve">Jeżeli zdolności techniczne </w:t>
      </w:r>
      <w:r w:rsidR="0012164A">
        <w:rPr>
          <w:rFonts w:ascii="Verdana" w:hAnsi="Verdana" w:cs="Verdana"/>
          <w:color w:val="000000"/>
          <w:sz w:val="18"/>
          <w:szCs w:val="18"/>
        </w:rPr>
        <w:t>l</w:t>
      </w:r>
      <w:r w:rsidR="0012164A" w:rsidRPr="0012164A">
        <w:rPr>
          <w:rFonts w:ascii="Verdana" w:hAnsi="Verdana" w:cs="Verdana"/>
          <w:color w:val="000000"/>
          <w:sz w:val="18"/>
          <w:szCs w:val="18"/>
        </w:rPr>
        <w:t xml:space="preserve">ub zawodowe lub sytuacja ekonomiczna lub finansowa, podmiotu, o którym mowa w pkt </w:t>
      </w:r>
      <w:r w:rsidR="00975097">
        <w:rPr>
          <w:rFonts w:ascii="Verdana" w:hAnsi="Verdana" w:cs="Verdana"/>
          <w:color w:val="000000"/>
          <w:sz w:val="18"/>
          <w:szCs w:val="18"/>
        </w:rPr>
        <w:t>5</w:t>
      </w:r>
      <w:r w:rsidR="0012164A" w:rsidRPr="0012164A">
        <w:rPr>
          <w:rFonts w:ascii="Verdana" w:hAnsi="Verdana" w:cs="Verdana"/>
          <w:color w:val="000000"/>
          <w:sz w:val="18"/>
          <w:szCs w:val="18"/>
        </w:rPr>
        <w:t>, nie potwierdza spełnienia przez wykonawcę warunków udziału w postępowaniu lub zachodzą wobec tych podmiotów podstawy wykluczenia, zamawiający żąda, aby wykonawca w terminie określonym przez zamawiającego:</w:t>
      </w:r>
    </w:p>
    <w:p w:rsidR="0012164A"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07059E" w:rsidRPr="00D217A6"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5614D4" w:rsidRDefault="005614D4" w:rsidP="00013C94">
      <w:pPr>
        <w:autoSpaceDE w:val="0"/>
        <w:autoSpaceDN w:val="0"/>
        <w:adjustRightInd w:val="0"/>
        <w:spacing w:after="0" w:line="240" w:lineRule="auto"/>
        <w:jc w:val="both"/>
        <w:rPr>
          <w:rFonts w:ascii="Verdana" w:hAnsi="Verdana" w:cs="Verdana"/>
          <w:b/>
          <w:color w:val="000000"/>
          <w:sz w:val="18"/>
          <w:szCs w:val="18"/>
        </w:rPr>
      </w:pPr>
    </w:p>
    <w:p w:rsidR="003C0DB6" w:rsidRDefault="0012164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sidR="00B25F1A">
        <w:rPr>
          <w:rFonts w:ascii="Verdana" w:hAnsi="Verdana" w:cs="Verdana"/>
          <w:color w:val="000000"/>
          <w:sz w:val="18"/>
          <w:szCs w:val="18"/>
        </w:rPr>
        <w:t>. Zamawiający oceni, czy udostępniane wykonawcy przez inne po</w:t>
      </w:r>
      <w:r w:rsidR="003C0DB6">
        <w:rPr>
          <w:rFonts w:ascii="Verdana" w:hAnsi="Verdana" w:cs="Verdana"/>
          <w:color w:val="000000"/>
          <w:sz w:val="18"/>
          <w:szCs w:val="18"/>
        </w:rPr>
        <w:t>dmioty zdolności techniczne lub</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w:t>
      </w:r>
      <w:r w:rsidR="003C0DB6">
        <w:rPr>
          <w:rFonts w:ascii="Verdana" w:hAnsi="Verdana" w:cs="Verdana"/>
          <w:color w:val="000000"/>
          <w:sz w:val="18"/>
          <w:szCs w:val="18"/>
        </w:rPr>
        <w:t>ie zachodzą wobec tego podmiotu</w:t>
      </w:r>
    </w:p>
    <w:p w:rsidR="00B25F1A"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podstawy wykluczenia, o których mowa w art. 24 ust. 1 pkt 13-23 i ust. 5.</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sidR="00B25F1A" w:rsidRPr="00781F24">
        <w:rPr>
          <w:rFonts w:ascii="Verdana" w:hAnsi="Verdana" w:cs="Verdana"/>
          <w:b/>
          <w:color w:val="000000"/>
          <w:sz w:val="18"/>
          <w:szCs w:val="18"/>
        </w:rPr>
        <w:t>.</w:t>
      </w:r>
      <w:r w:rsidR="00B25F1A">
        <w:rPr>
          <w:rFonts w:ascii="Verdana" w:hAnsi="Verdana" w:cs="Verdana"/>
          <w:color w:val="000000"/>
          <w:sz w:val="18"/>
          <w:szCs w:val="18"/>
        </w:rPr>
        <w:t xml:space="preserve"> Wykonawca, który polega na sytuacji finansowej lub</w:t>
      </w:r>
      <w:r w:rsidR="00A839CD">
        <w:rPr>
          <w:rFonts w:ascii="Verdana" w:hAnsi="Verdana" w:cs="Verdana"/>
          <w:color w:val="000000"/>
          <w:sz w:val="18"/>
          <w:szCs w:val="18"/>
        </w:rPr>
        <w:t xml:space="preserve"> ekonomicznej innych podmiotów, </w:t>
      </w:r>
      <w:r w:rsidR="00B25F1A">
        <w:rPr>
          <w:rFonts w:ascii="Verdana" w:hAnsi="Verdana" w:cs="Verdana"/>
          <w:color w:val="000000"/>
          <w:sz w:val="18"/>
          <w:szCs w:val="18"/>
        </w:rPr>
        <w:t>odpowiada solidarnie z podmiotem, który zobowiązał się do udostepnienia zasobów, za szkodę</w:t>
      </w:r>
      <w:r w:rsidR="00A839CD">
        <w:rPr>
          <w:rFonts w:ascii="Verdana" w:hAnsi="Verdana" w:cs="Verdana"/>
          <w:color w:val="000000"/>
          <w:sz w:val="18"/>
          <w:szCs w:val="18"/>
        </w:rPr>
        <w:t xml:space="preserve"> </w:t>
      </w:r>
      <w:r w:rsidR="00B25F1A">
        <w:rPr>
          <w:rFonts w:ascii="Verdana" w:hAnsi="Verdana" w:cs="Verdana"/>
          <w:color w:val="000000"/>
          <w:sz w:val="18"/>
          <w:szCs w:val="18"/>
        </w:rPr>
        <w:t>poniesioną przez zamawiającego powstała wskutek nieudostępnien</w:t>
      </w:r>
      <w:r w:rsidR="00013C94">
        <w:rPr>
          <w:rFonts w:ascii="Verdana" w:hAnsi="Verdana" w:cs="Verdana"/>
          <w:color w:val="000000"/>
          <w:sz w:val="18"/>
          <w:szCs w:val="18"/>
        </w:rPr>
        <w:t xml:space="preserve">ia chyba </w:t>
      </w:r>
      <w:r w:rsidR="003C0DB6">
        <w:rPr>
          <w:rFonts w:ascii="Verdana" w:hAnsi="Verdana" w:cs="Verdana"/>
          <w:color w:val="000000"/>
          <w:sz w:val="18"/>
          <w:szCs w:val="18"/>
        </w:rPr>
        <w:t xml:space="preserve">że za nieudostępnienie </w:t>
      </w:r>
      <w:r w:rsidR="00B25F1A">
        <w:rPr>
          <w:rFonts w:ascii="Verdana" w:hAnsi="Verdana" w:cs="Verdana"/>
          <w:color w:val="000000"/>
          <w:sz w:val="18"/>
          <w:szCs w:val="18"/>
        </w:rPr>
        <w:t>zasobów nie ponosi winy.</w:t>
      </w:r>
    </w:p>
    <w:p w:rsidR="003C0DB6" w:rsidRDefault="003C0DB6" w:rsidP="00013C94">
      <w:pPr>
        <w:autoSpaceDE w:val="0"/>
        <w:autoSpaceDN w:val="0"/>
        <w:adjustRightInd w:val="0"/>
        <w:spacing w:after="0" w:line="240" w:lineRule="auto"/>
        <w:jc w:val="both"/>
        <w:rPr>
          <w:rFonts w:ascii="Verdana" w:hAnsi="Verdana" w:cs="Verdana"/>
          <w:b/>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sidR="00B25F1A">
        <w:rPr>
          <w:rFonts w:ascii="Verdana" w:hAnsi="Verdana" w:cs="Verdana"/>
          <w:color w:val="000000"/>
          <w:sz w:val="18"/>
          <w:szCs w:val="18"/>
        </w:rPr>
        <w:t>. Wykonawcy mogą wspólnie ubiegać się o udzielenie</w:t>
      </w:r>
      <w:r w:rsidR="00A839CD">
        <w:rPr>
          <w:rFonts w:ascii="Verdana" w:hAnsi="Verdana" w:cs="Verdana"/>
          <w:color w:val="000000"/>
          <w:sz w:val="18"/>
          <w:szCs w:val="18"/>
        </w:rPr>
        <w:t xml:space="preserve"> zamówienia i w takim przypadku </w:t>
      </w:r>
      <w:r w:rsidR="00B25F1A">
        <w:rPr>
          <w:rFonts w:ascii="Verdana" w:hAnsi="Verdana" w:cs="Verdana"/>
          <w:color w:val="000000"/>
          <w:sz w:val="18"/>
          <w:szCs w:val="18"/>
        </w:rPr>
        <w:t>ustanawiają pełnomocnika do reprezentowania ich w postępowaniu o udzielenie zamówienia albo</w:t>
      </w:r>
      <w:r w:rsidR="003C0DB6">
        <w:rPr>
          <w:rFonts w:ascii="Verdana" w:hAnsi="Verdana" w:cs="Verdana"/>
          <w:color w:val="000000"/>
          <w:sz w:val="18"/>
          <w:szCs w:val="18"/>
        </w:rPr>
        <w:t xml:space="preserve"> </w:t>
      </w:r>
      <w:r w:rsidR="00B25F1A">
        <w:rPr>
          <w:rFonts w:ascii="Verdana" w:hAnsi="Verdana" w:cs="Verdana"/>
          <w:color w:val="000000"/>
          <w:sz w:val="18"/>
          <w:szCs w:val="18"/>
        </w:rPr>
        <w:t>reprezentowania w postępowaniu i zawarciu umowy w sprawie zamówienia publicznego.</w:t>
      </w:r>
    </w:p>
    <w:p w:rsidR="003C0DB6" w:rsidRDefault="003C0DB6" w:rsidP="00013C94">
      <w:pPr>
        <w:autoSpaceDE w:val="0"/>
        <w:autoSpaceDN w:val="0"/>
        <w:adjustRightInd w:val="0"/>
        <w:spacing w:after="0" w:line="240" w:lineRule="auto"/>
        <w:jc w:val="both"/>
        <w:rPr>
          <w:rFonts w:ascii="Verdana-Bold" w:hAnsi="Verdana-Bold" w:cs="Verdana-Bold"/>
          <w:b/>
          <w:bCs/>
          <w:color w:val="000000"/>
          <w:sz w:val="18"/>
          <w:szCs w:val="18"/>
        </w:rPr>
      </w:pPr>
    </w:p>
    <w:p w:rsidR="003C0DB6" w:rsidRDefault="003C0DB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C0DB6">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PODSTAWY WYKLUCZENIA:</w:t>
      </w:r>
    </w:p>
    <w:p w:rsidR="003C0DB6" w:rsidRPr="003C0DB6" w:rsidRDefault="003C0DB6" w:rsidP="003C0DB6">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1. O których mowa w art. 24 ust. 1</w:t>
      </w:r>
    </w:p>
    <w:p w:rsidR="00134756" w:rsidRDefault="00134756" w:rsidP="00B25F1A">
      <w:pPr>
        <w:autoSpaceDE w:val="0"/>
        <w:autoSpaceDN w:val="0"/>
        <w:adjustRightInd w:val="0"/>
        <w:spacing w:after="0" w:line="240" w:lineRule="auto"/>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000000"/>
          <w:sz w:val="18"/>
          <w:szCs w:val="18"/>
        </w:rPr>
      </w:pPr>
      <w:r w:rsidRPr="00D745CB">
        <w:rPr>
          <w:rFonts w:ascii="Verdana" w:hAnsi="Verdana" w:cs="Verdana-Bold"/>
          <w:b/>
          <w:bCs/>
          <w:color w:val="000000"/>
          <w:sz w:val="18"/>
          <w:szCs w:val="18"/>
        </w:rPr>
        <w:t>Z postępowania o udzielenie zamówienia wyklucza się:</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 Wykonawcę, który nie wykazał spełnienia warunków udziału w postępowaniu lub nie </w:t>
      </w:r>
      <w:r>
        <w:rPr>
          <w:rFonts w:ascii="Verdana" w:hAnsi="Verdana" w:cs="Verdana"/>
          <w:color w:val="000000"/>
          <w:sz w:val="18"/>
          <w:szCs w:val="18"/>
        </w:rPr>
        <w:tab/>
        <w:t xml:space="preserve">został </w:t>
      </w:r>
      <w:r w:rsidR="00B25F1A">
        <w:rPr>
          <w:rFonts w:ascii="Verdana" w:hAnsi="Verdana" w:cs="Verdana"/>
          <w:color w:val="000000"/>
          <w:sz w:val="18"/>
          <w:szCs w:val="18"/>
        </w:rPr>
        <w:t>zaproszony do złożenia ofert lub nie wykazał braku podstaw wykluczenia,</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wykonawcę, będącego osoba fizyczną, którego prawomocnie skazano za przestępstwo:</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a) o którym mowa w art. 165a, art. 181-188, art. 189a, art. 218-221, art. 228-</w:t>
      </w:r>
      <w:r>
        <w:rPr>
          <w:rFonts w:ascii="Verdana" w:hAnsi="Verdana" w:cs="Verdana"/>
          <w:color w:val="000000"/>
          <w:sz w:val="18"/>
          <w:szCs w:val="18"/>
        </w:rPr>
        <w:tab/>
      </w:r>
      <w:r>
        <w:rPr>
          <w:rFonts w:ascii="Verdana" w:hAnsi="Verdana" w:cs="Verdana"/>
          <w:color w:val="000000"/>
          <w:sz w:val="18"/>
          <w:szCs w:val="18"/>
        </w:rPr>
        <w:tab/>
      </w:r>
      <w:r w:rsidR="00FB2862">
        <w:rPr>
          <w:rFonts w:ascii="Verdana" w:hAnsi="Verdana" w:cs="Verdana"/>
          <w:color w:val="000000"/>
          <w:sz w:val="18"/>
          <w:szCs w:val="18"/>
        </w:rPr>
        <w:tab/>
      </w:r>
      <w:r>
        <w:rPr>
          <w:rFonts w:ascii="Verdana" w:hAnsi="Verdana" w:cs="Verdana"/>
          <w:color w:val="000000"/>
          <w:sz w:val="18"/>
          <w:szCs w:val="18"/>
        </w:rPr>
        <w:t xml:space="preserve">230a, art. </w:t>
      </w:r>
      <w:r w:rsidR="00B25F1A">
        <w:rPr>
          <w:rFonts w:ascii="Verdana" w:hAnsi="Verdana" w:cs="Verdana"/>
          <w:color w:val="000000"/>
          <w:sz w:val="18"/>
          <w:szCs w:val="18"/>
        </w:rPr>
        <w:t xml:space="preserve">250a, art. 258 lub art. 270-309 ustawy z dnia 6 czerwca 1997 r. –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Kodeks ka</w:t>
      </w:r>
      <w:r>
        <w:rPr>
          <w:rFonts w:ascii="Verdana" w:hAnsi="Verdana" w:cs="Verdana"/>
          <w:color w:val="000000"/>
          <w:sz w:val="18"/>
          <w:szCs w:val="18"/>
        </w:rPr>
        <w:t xml:space="preserve">rny (Dz. U. poz. </w:t>
      </w:r>
      <w:r w:rsidR="00B25F1A">
        <w:rPr>
          <w:rFonts w:ascii="Verdana" w:hAnsi="Verdana" w:cs="Verdana"/>
          <w:color w:val="000000"/>
          <w:sz w:val="18"/>
          <w:szCs w:val="18"/>
        </w:rPr>
        <w:t xml:space="preserve">553, z późn. zm.) lub art. 46 lub art. 48 ustawy z dnia </w:t>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25 czer</w:t>
      </w:r>
      <w:r>
        <w:rPr>
          <w:rFonts w:ascii="Verdana" w:hAnsi="Verdana" w:cs="Verdana"/>
          <w:color w:val="000000"/>
          <w:sz w:val="18"/>
          <w:szCs w:val="18"/>
        </w:rPr>
        <w:t xml:space="preserve">wca 2010 r. o sporcie (Dz. U. z </w:t>
      </w:r>
      <w:r w:rsidR="00B25F1A">
        <w:rPr>
          <w:rFonts w:ascii="Verdana" w:hAnsi="Verdana" w:cs="Verdana"/>
          <w:color w:val="000000"/>
          <w:sz w:val="18"/>
          <w:szCs w:val="18"/>
        </w:rPr>
        <w:t xml:space="preserve">2016 r. </w:t>
      </w:r>
      <w:proofErr w:type="spellStart"/>
      <w:r w:rsidR="00B25F1A">
        <w:rPr>
          <w:rFonts w:ascii="Verdana" w:hAnsi="Verdana" w:cs="Verdana"/>
          <w:color w:val="000000"/>
          <w:sz w:val="18"/>
          <w:szCs w:val="18"/>
        </w:rPr>
        <w:t>poz</w:t>
      </w:r>
      <w:proofErr w:type="spellEnd"/>
      <w:r w:rsidR="00B25F1A">
        <w:rPr>
          <w:rFonts w:ascii="Verdana" w:hAnsi="Verdana" w:cs="Verdana"/>
          <w:color w:val="000000"/>
          <w:sz w:val="18"/>
          <w:szCs w:val="18"/>
        </w:rPr>
        <w:t xml:space="preserve"> 176),</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b) o charakterze terrorystycznym, o którym mowa w art. 115 §20 ustawy z dnia 6 </w:t>
      </w:r>
      <w:r>
        <w:rPr>
          <w:rFonts w:ascii="Verdana" w:hAnsi="Verdana" w:cs="Verdana"/>
          <w:color w:val="000000"/>
          <w:sz w:val="18"/>
          <w:szCs w:val="18"/>
        </w:rPr>
        <w:tab/>
      </w:r>
      <w:r>
        <w:rPr>
          <w:rFonts w:ascii="Verdana" w:hAnsi="Verdana" w:cs="Verdana"/>
          <w:color w:val="000000"/>
          <w:sz w:val="18"/>
          <w:szCs w:val="18"/>
        </w:rPr>
        <w:tab/>
        <w:t xml:space="preserve">czerwca </w:t>
      </w:r>
      <w:r w:rsidR="00B25F1A">
        <w:rPr>
          <w:rFonts w:ascii="Verdana" w:hAnsi="Verdana" w:cs="Verdana"/>
          <w:color w:val="000000"/>
          <w:sz w:val="18"/>
          <w:szCs w:val="18"/>
        </w:rPr>
        <w:t>1997 r. – Kodeks karny,</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c) skarbowe,</w:t>
      </w:r>
    </w:p>
    <w:p w:rsidR="00B25F1A" w:rsidRDefault="00B25F1A" w:rsidP="00FB2862">
      <w:pPr>
        <w:autoSpaceDE w:val="0"/>
        <w:autoSpaceDN w:val="0"/>
        <w:adjustRightInd w:val="0"/>
        <w:spacing w:after="0" w:line="240" w:lineRule="auto"/>
        <w:jc w:val="both"/>
        <w:rPr>
          <w:rFonts w:ascii="TimesNewRomanPSMT" w:hAnsi="TimesNewRomanPSMT" w:cs="TimesNewRomanPSMT"/>
          <w:color w:val="000000"/>
          <w:sz w:val="24"/>
          <w:szCs w:val="24"/>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d) o którym mowa w art. 9 lub art. 10 ustawy z dnia 15 czerwca 2012 r. o skutkach</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powierzania wykonywania pracy cudzoziemcom przebywającym wbrew przepisom </w:t>
      </w:r>
      <w:r>
        <w:rPr>
          <w:rFonts w:ascii="Verdana" w:hAnsi="Verdana" w:cs="Verdana"/>
          <w:color w:val="000000"/>
          <w:sz w:val="18"/>
          <w:szCs w:val="18"/>
        </w:rPr>
        <w:tab/>
      </w:r>
      <w:r>
        <w:rPr>
          <w:rFonts w:ascii="Verdana" w:hAnsi="Verdana" w:cs="Verdana"/>
          <w:color w:val="000000"/>
          <w:sz w:val="18"/>
          <w:szCs w:val="18"/>
        </w:rPr>
        <w:tab/>
        <w:t xml:space="preserve">na </w:t>
      </w:r>
      <w:r w:rsidR="00B25F1A">
        <w:rPr>
          <w:rFonts w:ascii="Verdana" w:hAnsi="Verdana" w:cs="Verdana"/>
          <w:color w:val="000000"/>
          <w:sz w:val="18"/>
          <w:szCs w:val="18"/>
        </w:rPr>
        <w:t>terytorium Rzeczypospolitej Polskiej (Dz. U. poz. 769);</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A839CD"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wykonawcę, jeżeli urzędującego członka jego organu zarządza</w:t>
      </w:r>
      <w:r w:rsidR="00A839CD">
        <w:rPr>
          <w:rFonts w:ascii="Verdana" w:hAnsi="Verdana" w:cs="Verdana"/>
          <w:color w:val="000000"/>
          <w:sz w:val="18"/>
          <w:szCs w:val="18"/>
        </w:rPr>
        <w:t>jącego lub nadzorczego,</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wspólnika spółki w spółce jawnej lub partnerskiej </w:t>
      </w:r>
      <w:r w:rsidR="00A839CD">
        <w:rPr>
          <w:rFonts w:ascii="Verdana" w:hAnsi="Verdana" w:cs="Verdana"/>
          <w:color w:val="000000"/>
          <w:sz w:val="18"/>
          <w:szCs w:val="18"/>
        </w:rPr>
        <w:t xml:space="preserve">albo komplementariusza w spółce </w:t>
      </w:r>
      <w:r>
        <w:rPr>
          <w:rFonts w:ascii="Verdana" w:hAnsi="Verdana" w:cs="Verdana"/>
          <w:color w:val="000000"/>
          <w:sz w:val="18"/>
          <w:szCs w:val="18"/>
        </w:rPr>
        <w:t>komandytowej lub komandytowo-akcyjnej lub pr</w:t>
      </w:r>
      <w:r w:rsidR="00A839CD">
        <w:rPr>
          <w:rFonts w:ascii="Verdana" w:hAnsi="Verdana" w:cs="Verdana"/>
          <w:color w:val="000000"/>
          <w:sz w:val="18"/>
          <w:szCs w:val="18"/>
        </w:rPr>
        <w:t xml:space="preserve">okurenta prawomocnie skazano za </w:t>
      </w:r>
      <w:r>
        <w:rPr>
          <w:rFonts w:ascii="Verdana" w:hAnsi="Verdana" w:cs="Verdana"/>
          <w:color w:val="000000"/>
          <w:sz w:val="18"/>
          <w:szCs w:val="18"/>
        </w:rPr>
        <w:t>przestępstwo, o którym mowa w pkt.13;</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wykonawcę, wobec którego wydano prawomocny wyrok sądu lub ostateczną decyzję</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administracyjną o zaleganiu z uiszczeniem podatków, opł</w:t>
      </w:r>
      <w:r w:rsidR="00A839CD">
        <w:rPr>
          <w:rFonts w:ascii="Verdana" w:hAnsi="Verdana" w:cs="Verdana"/>
          <w:color w:val="000000"/>
          <w:sz w:val="18"/>
          <w:szCs w:val="18"/>
        </w:rPr>
        <w:t xml:space="preserve">at lub składek na ubezpieczenia </w:t>
      </w:r>
      <w:r>
        <w:rPr>
          <w:rFonts w:ascii="Verdana" w:hAnsi="Verdana" w:cs="Verdana"/>
          <w:color w:val="000000"/>
          <w:sz w:val="18"/>
          <w:szCs w:val="18"/>
        </w:rPr>
        <w:t xml:space="preserve">społeczne lub zdrowotne, chyba że wykonawca dokonał płatności należnych podatków, </w:t>
      </w:r>
      <w:r w:rsidR="00134756">
        <w:rPr>
          <w:rFonts w:ascii="Verdana" w:hAnsi="Verdana" w:cs="Verdana"/>
          <w:color w:val="000000"/>
          <w:sz w:val="18"/>
          <w:szCs w:val="18"/>
        </w:rPr>
        <w:t xml:space="preserve">opłat </w:t>
      </w:r>
      <w:r>
        <w:rPr>
          <w:rFonts w:ascii="Verdana" w:hAnsi="Verdana" w:cs="Verdana"/>
          <w:color w:val="000000"/>
          <w:sz w:val="18"/>
          <w:szCs w:val="18"/>
        </w:rPr>
        <w:t xml:space="preserve">lub składek na ubezpieczenia społeczne lub zdrowotne wraz z odsetkami lub </w:t>
      </w:r>
      <w:r w:rsidR="00134756">
        <w:rPr>
          <w:rFonts w:ascii="Verdana" w:hAnsi="Verdana" w:cs="Verdana"/>
          <w:color w:val="000000"/>
          <w:sz w:val="18"/>
          <w:szCs w:val="18"/>
        </w:rPr>
        <w:tab/>
        <w:t>grzywnami lub</w:t>
      </w:r>
      <w:r w:rsidR="00A839CD">
        <w:rPr>
          <w:rFonts w:ascii="Verdana" w:hAnsi="Verdana" w:cs="Verdana"/>
          <w:color w:val="000000"/>
          <w:sz w:val="18"/>
          <w:szCs w:val="18"/>
        </w:rPr>
        <w:t xml:space="preserve"> </w:t>
      </w:r>
      <w:r>
        <w:rPr>
          <w:rFonts w:ascii="Verdana" w:hAnsi="Verdana" w:cs="Verdana"/>
          <w:color w:val="000000"/>
          <w:sz w:val="18"/>
          <w:szCs w:val="18"/>
        </w:rPr>
        <w:t>zawarł</w:t>
      </w:r>
      <w:r w:rsidR="00A839CD">
        <w:rPr>
          <w:rFonts w:ascii="Verdana" w:hAnsi="Verdana" w:cs="Verdana"/>
          <w:color w:val="000000"/>
          <w:sz w:val="18"/>
          <w:szCs w:val="18"/>
        </w:rPr>
        <w:t xml:space="preserve"> </w:t>
      </w:r>
      <w:r>
        <w:rPr>
          <w:rFonts w:ascii="Verdana" w:hAnsi="Verdana" w:cs="Verdana"/>
          <w:color w:val="000000"/>
          <w:sz w:val="18"/>
          <w:szCs w:val="18"/>
        </w:rPr>
        <w:t>wiążące porozumienie w sprawie spłaty tych należności;</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5) wykonawcę, który w wyniku zamierzonego działania lub rażącego niedbalstwa </w:t>
      </w:r>
      <w:r>
        <w:rPr>
          <w:rFonts w:ascii="Verdana" w:hAnsi="Verdana" w:cs="Verdana"/>
          <w:color w:val="000000"/>
          <w:sz w:val="18"/>
          <w:szCs w:val="18"/>
        </w:rPr>
        <w:tab/>
        <w:t xml:space="preserve">wprowadził </w:t>
      </w:r>
      <w:r w:rsidR="00B25F1A">
        <w:rPr>
          <w:rFonts w:ascii="Verdana" w:hAnsi="Verdana" w:cs="Verdana"/>
          <w:color w:val="000000"/>
          <w:sz w:val="18"/>
          <w:szCs w:val="18"/>
        </w:rPr>
        <w:t xml:space="preserve">zamawiającego w błąd przy przedstawieniu informacji, że nie podlega </w:t>
      </w:r>
      <w:r>
        <w:rPr>
          <w:rFonts w:ascii="Verdana" w:hAnsi="Verdana" w:cs="Verdana"/>
          <w:color w:val="000000"/>
          <w:sz w:val="18"/>
          <w:szCs w:val="18"/>
        </w:rPr>
        <w:tab/>
        <w:t xml:space="preserve">wykluczeniu, spełnia </w:t>
      </w:r>
      <w:r w:rsidR="00B25F1A">
        <w:rPr>
          <w:rFonts w:ascii="Verdana" w:hAnsi="Verdana" w:cs="Verdana"/>
          <w:color w:val="000000"/>
          <w:sz w:val="18"/>
          <w:szCs w:val="18"/>
        </w:rPr>
        <w:t xml:space="preserve">warunki udziału w postepowaniu lub obiektywne i niedyskryminacyjne </w:t>
      </w:r>
      <w:r>
        <w:rPr>
          <w:rFonts w:ascii="Verdana" w:hAnsi="Verdana" w:cs="Verdana"/>
          <w:color w:val="000000"/>
          <w:sz w:val="18"/>
          <w:szCs w:val="18"/>
        </w:rPr>
        <w:tab/>
        <w:t xml:space="preserve">kryteria, zwane dalej </w:t>
      </w:r>
      <w:r w:rsidR="00B25F1A">
        <w:rPr>
          <w:rFonts w:ascii="Verdana" w:hAnsi="Verdana" w:cs="Verdana"/>
          <w:color w:val="000000"/>
          <w:sz w:val="18"/>
          <w:szCs w:val="18"/>
        </w:rPr>
        <w:t xml:space="preserve">„kryteriami selekcji” , lub który zataił te informacje lub nie jest w </w:t>
      </w:r>
      <w:r>
        <w:rPr>
          <w:rFonts w:ascii="Verdana" w:hAnsi="Verdana" w:cs="Verdana"/>
          <w:color w:val="000000"/>
          <w:sz w:val="18"/>
          <w:szCs w:val="18"/>
        </w:rPr>
        <w:tab/>
        <w:t xml:space="preserve">stanie przedstawić </w:t>
      </w:r>
      <w:r w:rsidR="00B25F1A">
        <w:rPr>
          <w:rFonts w:ascii="Verdana" w:hAnsi="Verdana" w:cs="Verdana"/>
          <w:color w:val="000000"/>
          <w:sz w:val="18"/>
          <w:szCs w:val="18"/>
        </w:rPr>
        <w:t>wymaganych dokumentów;</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wykonawcę, który w wyniku lekkomyślności lub niedbalstwa przedstawił informacje</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w:t>
      </w:r>
      <w:r w:rsidR="00A839CD">
        <w:rPr>
          <w:rFonts w:ascii="Verdana" w:hAnsi="Verdana" w:cs="Verdana"/>
          <w:color w:val="000000"/>
          <w:sz w:val="18"/>
          <w:szCs w:val="18"/>
        </w:rPr>
        <w:t xml:space="preserve">podejmowane </w:t>
      </w:r>
      <w:r>
        <w:rPr>
          <w:rFonts w:ascii="Verdana" w:hAnsi="Verdana" w:cs="Verdana"/>
          <w:color w:val="000000"/>
          <w:sz w:val="18"/>
          <w:szCs w:val="18"/>
        </w:rPr>
        <w:t>przez zamawiającego w postepowaniu o udzielenie 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7) wykonawcę, który bezprawnie wpływał lub próbował wpłynąć na czynności </w:t>
      </w:r>
      <w:r>
        <w:rPr>
          <w:rFonts w:ascii="Verdana" w:hAnsi="Verdana" w:cs="Verdana"/>
          <w:color w:val="000000"/>
          <w:sz w:val="18"/>
          <w:szCs w:val="18"/>
        </w:rPr>
        <w:tab/>
        <w:t xml:space="preserve">zamawiającego </w:t>
      </w:r>
      <w:r w:rsidR="00B25F1A">
        <w:rPr>
          <w:rFonts w:ascii="Verdana" w:hAnsi="Verdana" w:cs="Verdana"/>
          <w:color w:val="000000"/>
          <w:sz w:val="18"/>
          <w:szCs w:val="18"/>
        </w:rPr>
        <w:t xml:space="preserve">lub pozyskać informacje poufne, mogące dać mu przewagę w postepowaniu </w:t>
      </w:r>
      <w:r>
        <w:rPr>
          <w:rFonts w:ascii="Verdana" w:hAnsi="Verdana" w:cs="Verdana"/>
          <w:color w:val="000000"/>
          <w:sz w:val="18"/>
          <w:szCs w:val="18"/>
        </w:rPr>
        <w:tab/>
        <w:t xml:space="preserve">o udzielenie </w:t>
      </w:r>
      <w:r w:rsidR="00B25F1A">
        <w:rPr>
          <w:rFonts w:ascii="Verdana" w:hAnsi="Verdana" w:cs="Verdana"/>
          <w:color w:val="000000"/>
          <w:sz w:val="18"/>
          <w:szCs w:val="18"/>
        </w:rPr>
        <w:t>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8) wykonawcę, który brał udział w przygotowaniu postępowania o udzielenie zamówienia </w:t>
      </w:r>
      <w:r>
        <w:rPr>
          <w:rFonts w:ascii="Verdana" w:hAnsi="Verdana" w:cs="Verdana"/>
          <w:color w:val="000000"/>
          <w:sz w:val="18"/>
          <w:szCs w:val="18"/>
        </w:rPr>
        <w:tab/>
        <w:t xml:space="preserve">lub </w:t>
      </w:r>
      <w:r w:rsidR="00B25F1A">
        <w:rPr>
          <w:rFonts w:ascii="Verdana" w:hAnsi="Verdana" w:cs="Verdana"/>
          <w:color w:val="000000"/>
          <w:sz w:val="18"/>
          <w:szCs w:val="18"/>
        </w:rPr>
        <w:t xml:space="preserve">którego pracownik, a także osoba wykonująca pracę na podstawie umowy zlecenia, o </w:t>
      </w:r>
      <w:r>
        <w:rPr>
          <w:rFonts w:ascii="Verdana" w:hAnsi="Verdana" w:cs="Verdana"/>
          <w:color w:val="000000"/>
          <w:sz w:val="18"/>
          <w:szCs w:val="18"/>
        </w:rPr>
        <w:tab/>
        <w:t xml:space="preserve">dzieło, </w:t>
      </w:r>
      <w:r w:rsidR="00B25F1A">
        <w:rPr>
          <w:rFonts w:ascii="Verdana" w:hAnsi="Verdana" w:cs="Verdana"/>
          <w:color w:val="000000"/>
          <w:sz w:val="18"/>
          <w:szCs w:val="18"/>
        </w:rPr>
        <w:t xml:space="preserve">agencyjnej lub innej umowy o świadczenie usług, brał udział w przygotowaniu </w:t>
      </w:r>
      <w:r>
        <w:rPr>
          <w:rFonts w:ascii="Verdana" w:hAnsi="Verdana" w:cs="Verdana"/>
          <w:color w:val="000000"/>
          <w:sz w:val="18"/>
          <w:szCs w:val="18"/>
        </w:rPr>
        <w:tab/>
        <w:t xml:space="preserve">takiego </w:t>
      </w:r>
      <w:r w:rsidR="00B25F1A">
        <w:rPr>
          <w:rFonts w:ascii="Verdana" w:hAnsi="Verdana" w:cs="Verdana"/>
          <w:color w:val="000000"/>
          <w:sz w:val="18"/>
          <w:szCs w:val="18"/>
        </w:rPr>
        <w:t xml:space="preserve">postepowania, chyba że spowodowane tym zakłócenie konkurencji może być </w:t>
      </w:r>
      <w:r>
        <w:rPr>
          <w:rFonts w:ascii="Verdana" w:hAnsi="Verdana" w:cs="Verdana"/>
          <w:color w:val="000000"/>
          <w:sz w:val="18"/>
          <w:szCs w:val="18"/>
        </w:rPr>
        <w:tab/>
        <w:t xml:space="preserve">wyeliminowane </w:t>
      </w:r>
      <w:r w:rsidR="00B25F1A">
        <w:rPr>
          <w:rFonts w:ascii="Verdana" w:hAnsi="Verdana" w:cs="Verdana"/>
          <w:color w:val="000000"/>
          <w:sz w:val="18"/>
          <w:szCs w:val="18"/>
        </w:rPr>
        <w:t>w inny sposób niż przez wykluczenie wykonawcy z udziału w postepowaniu;</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9) wykonawcę, który z innymi wykonawcami zawarł porozumienie mające na celu </w:t>
      </w:r>
      <w:r>
        <w:rPr>
          <w:rFonts w:ascii="Verdana" w:hAnsi="Verdana" w:cs="Verdana"/>
          <w:color w:val="000000"/>
          <w:sz w:val="18"/>
          <w:szCs w:val="18"/>
        </w:rPr>
        <w:tab/>
        <w:t xml:space="preserve">zakłócenie </w:t>
      </w:r>
      <w:r w:rsidR="00B25F1A">
        <w:rPr>
          <w:rFonts w:ascii="Verdana" w:hAnsi="Verdana" w:cs="Verdana"/>
          <w:color w:val="000000"/>
          <w:sz w:val="18"/>
          <w:szCs w:val="18"/>
        </w:rPr>
        <w:t xml:space="preserve">konkurencji miedzy wykonawcami w postepowaniu o udzielenie zamówienia, co </w:t>
      </w:r>
      <w:r>
        <w:rPr>
          <w:rFonts w:ascii="Verdana" w:hAnsi="Verdana" w:cs="Verdana"/>
          <w:color w:val="000000"/>
          <w:sz w:val="18"/>
          <w:szCs w:val="18"/>
        </w:rPr>
        <w:tab/>
        <w:t xml:space="preserve">zamawiający </w:t>
      </w:r>
      <w:r w:rsidR="00B25F1A">
        <w:rPr>
          <w:rFonts w:ascii="Verdana" w:hAnsi="Verdana" w:cs="Verdana"/>
          <w:color w:val="000000"/>
          <w:sz w:val="18"/>
          <w:szCs w:val="18"/>
        </w:rPr>
        <w:t>jest w stanie wykazać za pomocą stosownych środków dowodowych;</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10) wykonawcę będącego podmiotem zbiorowym, wobec którego sąd orzekł zakaz </w:t>
      </w:r>
      <w:r>
        <w:rPr>
          <w:rFonts w:ascii="Verdana" w:hAnsi="Verdana" w:cs="Verdana"/>
          <w:color w:val="000000"/>
          <w:sz w:val="18"/>
          <w:szCs w:val="18"/>
        </w:rPr>
        <w:tab/>
        <w:t xml:space="preserve">ubiegania się </w:t>
      </w:r>
      <w:r w:rsidR="00B25F1A">
        <w:rPr>
          <w:rFonts w:ascii="Verdana" w:hAnsi="Verdana" w:cs="Verdana"/>
          <w:color w:val="000000"/>
          <w:sz w:val="18"/>
          <w:szCs w:val="18"/>
        </w:rPr>
        <w:t>o zamówienia publiczne na podstawie ustawy z dnia 28 października 2002 r. o</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odpowiedzialności podmiotów zbiorowych za czyny zabronione pod groźbą kary (Dz. U. z</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2015 r. poz. 1212, 1844</w:t>
      </w:r>
      <w:r w:rsidR="0016462A">
        <w:rPr>
          <w:rFonts w:ascii="Verdana" w:hAnsi="Verdana" w:cs="Verdana"/>
          <w:color w:val="000000"/>
          <w:sz w:val="18"/>
          <w:szCs w:val="18"/>
        </w:rPr>
        <w:t xml:space="preserve"> </w:t>
      </w:r>
      <w:r w:rsidR="00B25F1A">
        <w:rPr>
          <w:rFonts w:ascii="Verdana" w:hAnsi="Verdana" w:cs="Verdana"/>
          <w:color w:val="000000"/>
          <w:sz w:val="18"/>
          <w:szCs w:val="18"/>
        </w:rPr>
        <w:t>i 1855 oraz z 2016 r. poz. 437 i 544);</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11) wykonawcę, wobec którego orzeczono tytułem środka zapobiegawczego zakaz </w:t>
      </w:r>
      <w:r>
        <w:rPr>
          <w:rFonts w:ascii="Verdana" w:hAnsi="Verdana" w:cs="Verdana"/>
          <w:color w:val="000000"/>
          <w:sz w:val="18"/>
          <w:szCs w:val="18"/>
        </w:rPr>
        <w:tab/>
        <w:t xml:space="preserve">ubiegania się </w:t>
      </w:r>
      <w:r w:rsidR="00B25F1A">
        <w:rPr>
          <w:rFonts w:ascii="Verdana" w:hAnsi="Verdana" w:cs="Verdana"/>
          <w:color w:val="000000"/>
          <w:sz w:val="18"/>
          <w:szCs w:val="18"/>
        </w:rPr>
        <w:t>o zamówienie publiczne;</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12) wykonawców, którzy należąc do tej samej grupy kapitałowej, w rozumieniu ustawy z </w:t>
      </w:r>
      <w:r>
        <w:rPr>
          <w:rFonts w:ascii="Verdana" w:hAnsi="Verdana" w:cs="Verdana"/>
          <w:color w:val="000000"/>
          <w:sz w:val="18"/>
          <w:szCs w:val="18"/>
        </w:rPr>
        <w:tab/>
        <w:t xml:space="preserve">dnia </w:t>
      </w:r>
      <w:r w:rsidR="00B25F1A">
        <w:rPr>
          <w:rFonts w:ascii="Verdana" w:hAnsi="Verdana" w:cs="Verdana"/>
          <w:color w:val="000000"/>
          <w:sz w:val="18"/>
          <w:szCs w:val="18"/>
        </w:rPr>
        <w:t xml:space="preserve">16 lutego 2007 r. o ochronie konkurencji i konsumentów (Dz. U. z 2015 r. poz. 184, </w:t>
      </w:r>
      <w:r>
        <w:rPr>
          <w:rFonts w:ascii="Verdana" w:hAnsi="Verdana" w:cs="Verdana"/>
          <w:color w:val="000000"/>
          <w:sz w:val="18"/>
          <w:szCs w:val="18"/>
        </w:rPr>
        <w:tab/>
        <w:t xml:space="preserve">1618 i </w:t>
      </w:r>
      <w:r w:rsidR="00B25F1A">
        <w:rPr>
          <w:rFonts w:ascii="Verdana" w:hAnsi="Verdana" w:cs="Verdana"/>
          <w:color w:val="000000"/>
          <w:sz w:val="18"/>
          <w:szCs w:val="18"/>
        </w:rPr>
        <w:t xml:space="preserve">1634), złożyli odrębne oferty, oferty częściowe lub wnioski o dopuszczenie do </w:t>
      </w:r>
      <w:r>
        <w:rPr>
          <w:rFonts w:ascii="Verdana" w:hAnsi="Verdana" w:cs="Verdana"/>
          <w:color w:val="000000"/>
          <w:sz w:val="18"/>
          <w:szCs w:val="18"/>
        </w:rPr>
        <w:tab/>
        <w:t xml:space="preserve">udziału w </w:t>
      </w:r>
      <w:r w:rsidR="00B25F1A">
        <w:rPr>
          <w:rFonts w:ascii="Verdana" w:hAnsi="Verdana" w:cs="Verdana"/>
          <w:color w:val="000000"/>
          <w:sz w:val="18"/>
          <w:szCs w:val="18"/>
        </w:rPr>
        <w:t xml:space="preserve">postepowaniu, chyba że wykażą, że istniejące między nimi powiązania nie </w:t>
      </w:r>
      <w:r>
        <w:rPr>
          <w:rFonts w:ascii="Verdana" w:hAnsi="Verdana" w:cs="Verdana"/>
          <w:color w:val="000000"/>
          <w:sz w:val="18"/>
          <w:szCs w:val="18"/>
        </w:rPr>
        <w:tab/>
        <w:t xml:space="preserve">prowadzą do </w:t>
      </w:r>
      <w:r w:rsidR="00B25F1A">
        <w:rPr>
          <w:rFonts w:ascii="Verdana" w:hAnsi="Verdana" w:cs="Verdana"/>
          <w:color w:val="000000"/>
          <w:sz w:val="18"/>
          <w:szCs w:val="18"/>
        </w:rPr>
        <w:t>zakłócenia konkurencji w postepowaniu o udzielenie zamówienia.</w:t>
      </w: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 xml:space="preserve">2. O których mowa w art. 24 ust. 5 </w:t>
      </w:r>
      <w:r>
        <w:rPr>
          <w:rFonts w:ascii="Verdana" w:hAnsi="Verdana" w:cs="Verdana-Bold"/>
          <w:b/>
          <w:bCs/>
          <w:color w:val="FF0000"/>
          <w:sz w:val="18"/>
          <w:szCs w:val="18"/>
          <w:u w:val="single"/>
        </w:rPr>
        <w:t xml:space="preserve">pkt 1 </w:t>
      </w:r>
    </w:p>
    <w:p w:rsidR="00C13AE5" w:rsidRDefault="00C13AE5" w:rsidP="00C13AE5">
      <w:pPr>
        <w:autoSpaceDE w:val="0"/>
        <w:autoSpaceDN w:val="0"/>
        <w:adjustRightInd w:val="0"/>
        <w:spacing w:after="0" w:line="240" w:lineRule="auto"/>
        <w:rPr>
          <w:rFonts w:ascii="Verdana-Bold" w:hAnsi="Verdana-Bold" w:cs="Verdana-Bold"/>
          <w:b/>
          <w:bCs/>
          <w:color w:val="000000"/>
          <w:sz w:val="18"/>
          <w:szCs w:val="18"/>
        </w:rPr>
      </w:pPr>
    </w:p>
    <w:p w:rsidR="00C13AE5" w:rsidRPr="00161382" w:rsidRDefault="00C13AE5" w:rsidP="00C13AE5">
      <w:pPr>
        <w:autoSpaceDE w:val="0"/>
        <w:autoSpaceDN w:val="0"/>
        <w:adjustRightInd w:val="0"/>
        <w:spacing w:after="0" w:line="240" w:lineRule="auto"/>
        <w:rPr>
          <w:rFonts w:ascii="Verdana" w:hAnsi="Verdana" w:cs="Verdana-Bold"/>
          <w:b/>
          <w:bCs/>
          <w:color w:val="000000"/>
          <w:sz w:val="18"/>
          <w:szCs w:val="18"/>
        </w:rPr>
      </w:pPr>
      <w:r w:rsidRPr="00161382">
        <w:rPr>
          <w:rFonts w:ascii="Verdana" w:hAnsi="Verdana" w:cs="Verdana-Bold"/>
          <w:b/>
          <w:bCs/>
          <w:color w:val="000000"/>
          <w:sz w:val="18"/>
          <w:szCs w:val="18"/>
        </w:rPr>
        <w:t>Z postępowania o udzielenie zamówienia zamawiający wykluczy wykonawcę:</w:t>
      </w:r>
    </w:p>
    <w:p w:rsidR="00C13AE5" w:rsidRDefault="00C13AE5" w:rsidP="00C13AE5">
      <w:pPr>
        <w:autoSpaceDE w:val="0"/>
        <w:autoSpaceDN w:val="0"/>
        <w:adjustRightInd w:val="0"/>
        <w:spacing w:after="0" w:line="240" w:lineRule="auto"/>
        <w:rPr>
          <w:rFonts w:ascii="Verdana" w:hAnsi="Verdana" w:cs="Verdana"/>
          <w:color w:val="000000"/>
          <w:sz w:val="18"/>
          <w:szCs w:val="18"/>
        </w:rPr>
      </w:pPr>
    </w:p>
    <w:p w:rsidR="00C13AE5" w:rsidRDefault="00C13AE5" w:rsidP="00C13AE5">
      <w:pPr>
        <w:pStyle w:val="Akapitzlist"/>
        <w:numPr>
          <w:ilvl w:val="0"/>
          <w:numId w:val="4"/>
        </w:numPr>
        <w:autoSpaceDE w:val="0"/>
        <w:autoSpaceDN w:val="0"/>
        <w:adjustRightInd w:val="0"/>
        <w:spacing w:after="0" w:line="240" w:lineRule="auto"/>
        <w:jc w:val="both"/>
        <w:rPr>
          <w:rFonts w:ascii="Verdana" w:hAnsi="Verdana" w:cs="Verdana"/>
          <w:color w:val="000000"/>
          <w:sz w:val="18"/>
          <w:szCs w:val="18"/>
        </w:rPr>
      </w:pPr>
      <w:r w:rsidRPr="00134756">
        <w:rPr>
          <w:rFonts w:ascii="Verdana" w:hAnsi="Verdana" w:cs="Verdana"/>
          <w:color w:val="000000"/>
          <w:sz w:val="18"/>
          <w:szCs w:val="18"/>
        </w:rPr>
        <w:t>w stosunku do którego otwarto likwidację, w zatwierdzonym przez sąd układzie w postępowaniu</w:t>
      </w:r>
      <w:r>
        <w:rPr>
          <w:rFonts w:ascii="Verdana" w:hAnsi="Verdana" w:cs="Verdana"/>
          <w:color w:val="000000"/>
          <w:sz w:val="18"/>
          <w:szCs w:val="18"/>
        </w:rPr>
        <w:t xml:space="preserve"> </w:t>
      </w:r>
      <w:r w:rsidRPr="00134756">
        <w:rPr>
          <w:rFonts w:ascii="Verdana" w:hAnsi="Verdana" w:cs="Verdana"/>
          <w:color w:val="000000"/>
          <w:sz w:val="18"/>
          <w:szCs w:val="18"/>
        </w:rPr>
        <w:t>restrukturyzacyjnym jest przewidziane zaspokojenie wierzycieli przez likwidacje jego majątku</w:t>
      </w:r>
      <w:r>
        <w:rPr>
          <w:rFonts w:ascii="Verdana" w:hAnsi="Verdana" w:cs="Verdana"/>
          <w:color w:val="000000"/>
          <w:sz w:val="18"/>
          <w:szCs w:val="18"/>
        </w:rPr>
        <w:t xml:space="preserve"> </w:t>
      </w:r>
      <w:r w:rsidRPr="00134756">
        <w:rPr>
          <w:rFonts w:ascii="Verdana" w:hAnsi="Verdana" w:cs="Verdana"/>
          <w:color w:val="000000"/>
          <w:sz w:val="18"/>
          <w:szCs w:val="18"/>
        </w:rPr>
        <w:t>lub sąd zarządził likwidacje jego majątku w trybie art. 332 ust. 1 ustawy z dnia 15 maja 2015 r.</w:t>
      </w:r>
      <w:r>
        <w:rPr>
          <w:rFonts w:ascii="Verdana" w:hAnsi="Verdana" w:cs="Verdana"/>
          <w:color w:val="000000"/>
          <w:sz w:val="18"/>
          <w:szCs w:val="18"/>
        </w:rPr>
        <w:t xml:space="preserve"> </w:t>
      </w:r>
      <w:r w:rsidRPr="00134756">
        <w:rPr>
          <w:rFonts w:ascii="Verdana" w:hAnsi="Verdana" w:cs="Verdana"/>
          <w:color w:val="000000"/>
          <w:sz w:val="18"/>
          <w:szCs w:val="18"/>
        </w:rPr>
        <w:t>– Prawo restrukturyzacyjne (Dz. U. poz. 978, z późn. zm.) lub którego upadłość ogłoszono, z</w:t>
      </w:r>
      <w:r>
        <w:rPr>
          <w:rFonts w:ascii="Verdana" w:hAnsi="Verdana" w:cs="Verdana"/>
          <w:color w:val="000000"/>
          <w:sz w:val="18"/>
          <w:szCs w:val="18"/>
        </w:rPr>
        <w:t xml:space="preserve"> </w:t>
      </w:r>
      <w:r w:rsidRPr="00134756">
        <w:rPr>
          <w:rFonts w:ascii="Verdana" w:hAnsi="Verdana" w:cs="Verdana"/>
          <w:color w:val="000000"/>
          <w:sz w:val="18"/>
          <w:szCs w:val="18"/>
        </w:rPr>
        <w:t>wyjątkiem wykonawcy, który po ogłoszeniu upadłości zawarł układ zatwierdzony prawomocnym</w:t>
      </w:r>
      <w:r>
        <w:rPr>
          <w:rFonts w:ascii="Verdana" w:hAnsi="Verdana" w:cs="Verdana"/>
          <w:color w:val="000000"/>
          <w:sz w:val="18"/>
          <w:szCs w:val="18"/>
        </w:rPr>
        <w:t xml:space="preserve"> </w:t>
      </w:r>
      <w:r w:rsidRPr="00134756">
        <w:rPr>
          <w:rFonts w:ascii="Verdana" w:hAnsi="Verdana" w:cs="Verdana"/>
          <w:color w:val="000000"/>
          <w:sz w:val="18"/>
          <w:szCs w:val="18"/>
        </w:rPr>
        <w:t>postanowieniem sądu, jeżeli układ nie przewiduje zaspokojenia wierzycieli przez likwidację</w:t>
      </w:r>
      <w:r>
        <w:rPr>
          <w:rFonts w:ascii="Verdana" w:hAnsi="Verdana" w:cs="Verdana"/>
          <w:color w:val="000000"/>
          <w:sz w:val="18"/>
          <w:szCs w:val="18"/>
        </w:rPr>
        <w:t xml:space="preserve"> </w:t>
      </w:r>
      <w:r w:rsidRPr="00134756">
        <w:rPr>
          <w:rFonts w:ascii="Verdana" w:hAnsi="Verdana" w:cs="Verdana"/>
          <w:color w:val="000000"/>
          <w:sz w:val="18"/>
          <w:szCs w:val="18"/>
        </w:rPr>
        <w:t>majątku upadłego, chyba że sąd zarządził likwidację jego majątku w trybie art. 366 ust. 1</w:t>
      </w:r>
      <w:r>
        <w:rPr>
          <w:rFonts w:ascii="Verdana" w:hAnsi="Verdana" w:cs="Verdana"/>
          <w:color w:val="000000"/>
          <w:sz w:val="18"/>
          <w:szCs w:val="18"/>
        </w:rPr>
        <w:t xml:space="preserve"> </w:t>
      </w:r>
      <w:r w:rsidRPr="00134756">
        <w:rPr>
          <w:rFonts w:ascii="Verdana" w:hAnsi="Verdana" w:cs="Verdana"/>
          <w:color w:val="000000"/>
          <w:sz w:val="18"/>
          <w:szCs w:val="18"/>
        </w:rPr>
        <w:t>ustawy z dnia 28 lutego 2003 r. – Prawo upadłościowe (Dz. U. z 2015 r. poz. 233, 978,1166,</w:t>
      </w:r>
      <w:r>
        <w:rPr>
          <w:rFonts w:ascii="Verdana" w:hAnsi="Verdana" w:cs="Verdana"/>
          <w:color w:val="000000"/>
          <w:sz w:val="18"/>
          <w:szCs w:val="18"/>
        </w:rPr>
        <w:t xml:space="preserve"> </w:t>
      </w:r>
      <w:r w:rsidRPr="00134756">
        <w:rPr>
          <w:rFonts w:ascii="Verdana" w:hAnsi="Verdana" w:cs="Verdana"/>
          <w:color w:val="000000"/>
          <w:sz w:val="18"/>
          <w:szCs w:val="18"/>
        </w:rPr>
        <w:t>1259,i 1844 oraz z 2016 r. poz. 615);</w:t>
      </w:r>
    </w:p>
    <w:p w:rsidR="00134756" w:rsidRDefault="00134756" w:rsidP="006B4A0D">
      <w:pPr>
        <w:tabs>
          <w:tab w:val="left" w:pos="567"/>
        </w:tabs>
        <w:autoSpaceDE w:val="0"/>
        <w:autoSpaceDN w:val="0"/>
        <w:adjustRightInd w:val="0"/>
        <w:spacing w:after="0" w:line="240" w:lineRule="auto"/>
        <w:rPr>
          <w:rFonts w:ascii="Verdana-Bold" w:hAnsi="Verdana-Bold" w:cs="Verdana-Bold"/>
          <w:b/>
          <w:bCs/>
          <w:color w:val="000000"/>
          <w:sz w:val="18"/>
          <w:szCs w:val="18"/>
        </w:rPr>
      </w:pPr>
    </w:p>
    <w:p w:rsidR="006B4A0D"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2.1</w:t>
      </w:r>
      <w:r w:rsidR="00D56576" w:rsidRPr="00553D44">
        <w:rPr>
          <w:rFonts w:ascii="Verdana" w:hAnsi="Verdana" w:cs="Verdana"/>
          <w:b/>
          <w:color w:val="000000"/>
          <w:sz w:val="18"/>
          <w:szCs w:val="18"/>
        </w:rPr>
        <w:t xml:space="preserve">. </w:t>
      </w:r>
      <w:r w:rsidR="00F274B7" w:rsidRPr="00F274B7">
        <w:rPr>
          <w:rFonts w:ascii="Verdana" w:hAnsi="Verdana" w:cs="Verdana"/>
          <w:color w:val="000000"/>
          <w:sz w:val="18"/>
          <w:szCs w:val="18"/>
        </w:rPr>
        <w:t>Wykluczenie Wykonawcy następuje, jeżeli nie upłynął okres ok</w:t>
      </w:r>
      <w:r w:rsidR="006B4A0D">
        <w:rPr>
          <w:rFonts w:ascii="Verdana" w:hAnsi="Verdana" w:cs="Verdana"/>
          <w:color w:val="000000"/>
          <w:sz w:val="18"/>
          <w:szCs w:val="18"/>
        </w:rPr>
        <w:t>reślony zgodnie z art. 27 ust 7</w:t>
      </w:r>
    </w:p>
    <w:p w:rsidR="00D56576" w:rsidRDefault="006B4A0D"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sidR="00F274B7" w:rsidRPr="00F274B7">
        <w:rPr>
          <w:rFonts w:ascii="Verdana" w:hAnsi="Verdana" w:cs="Verdana"/>
          <w:color w:val="000000"/>
          <w:sz w:val="18"/>
          <w:szCs w:val="18"/>
        </w:rPr>
        <w:t>ustawy.</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D56576"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25F1A" w:rsidRPr="00F274B7">
        <w:rPr>
          <w:rFonts w:ascii="Verdana" w:hAnsi="Verdana" w:cs="Verdana"/>
          <w:color w:val="000000"/>
          <w:sz w:val="18"/>
          <w:szCs w:val="18"/>
        </w:rPr>
        <w:t xml:space="preserve">Wykonawca, który podlega wykluczeniu na podstawie </w:t>
      </w:r>
      <w:r w:rsidR="00F274B7" w:rsidRPr="00F274B7">
        <w:rPr>
          <w:rFonts w:ascii="Verdana" w:hAnsi="Verdana" w:cs="Verdana"/>
          <w:color w:val="000000"/>
          <w:sz w:val="18"/>
          <w:szCs w:val="18"/>
        </w:rPr>
        <w:t>art. 24 ust.1 pkt 13 i 14 oraz pkt 16-20 lub na podstawie art. 24 ust. 5 ustawy,</w:t>
      </w:r>
      <w:r w:rsidR="00B33A3E"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może </w:t>
      </w:r>
      <w:r w:rsidR="00F274B7" w:rsidRPr="00F274B7">
        <w:rPr>
          <w:rFonts w:ascii="Verdana" w:hAnsi="Verdana" w:cs="Verdana"/>
          <w:color w:val="000000"/>
          <w:sz w:val="18"/>
          <w:szCs w:val="18"/>
        </w:rPr>
        <w:t xml:space="preserve">zgodnie z art. 24 ust 8 ustawy </w:t>
      </w:r>
      <w:r w:rsidR="00B25F1A" w:rsidRPr="00F274B7">
        <w:rPr>
          <w:rFonts w:ascii="Verdana" w:hAnsi="Verdana" w:cs="Verdana"/>
          <w:color w:val="000000"/>
          <w:sz w:val="18"/>
          <w:szCs w:val="18"/>
        </w:rPr>
        <w:t xml:space="preserve">przedstawić dowody na to, że podjęte przez niego środki są wystarczające do </w:t>
      </w:r>
      <w:r w:rsidR="00B33A3E" w:rsidRPr="00F274B7">
        <w:rPr>
          <w:rFonts w:ascii="Verdana" w:hAnsi="Verdana" w:cs="Verdana"/>
          <w:color w:val="000000"/>
          <w:sz w:val="18"/>
          <w:szCs w:val="18"/>
        </w:rPr>
        <w:t xml:space="preserve">wykazania </w:t>
      </w:r>
      <w:r w:rsidR="00B25F1A" w:rsidRPr="00F274B7">
        <w:rPr>
          <w:rFonts w:ascii="Verdana" w:hAnsi="Verdana" w:cs="Verdana"/>
          <w:color w:val="000000"/>
          <w:sz w:val="18"/>
          <w:szCs w:val="18"/>
        </w:rPr>
        <w:t xml:space="preserve">jego rzetelności, w szczególności udowodnić naprawienie szkody wyrządzonej </w:t>
      </w:r>
      <w:r w:rsidR="00B33A3E" w:rsidRPr="00F274B7">
        <w:rPr>
          <w:rFonts w:ascii="Verdana" w:hAnsi="Verdana" w:cs="Verdana"/>
          <w:color w:val="000000"/>
          <w:sz w:val="18"/>
          <w:szCs w:val="18"/>
        </w:rPr>
        <w:t xml:space="preserve">przestępstwem </w:t>
      </w:r>
      <w:r w:rsidR="00B25F1A" w:rsidRPr="00F274B7">
        <w:rPr>
          <w:rFonts w:ascii="Verdana" w:hAnsi="Verdana" w:cs="Verdana"/>
          <w:color w:val="000000"/>
          <w:sz w:val="18"/>
          <w:szCs w:val="18"/>
        </w:rPr>
        <w:t>lub przestępstwem skarbowym, zadośćuczynienie pieniężne za doznana krzywdę</w:t>
      </w:r>
      <w:r w:rsidR="009526E3" w:rsidRPr="00F274B7">
        <w:rPr>
          <w:rFonts w:ascii="Verdana" w:hAnsi="Verdana" w:cs="Verdana"/>
          <w:color w:val="000000"/>
          <w:sz w:val="18"/>
          <w:szCs w:val="18"/>
        </w:rPr>
        <w:t xml:space="preserve"> </w:t>
      </w:r>
      <w:r w:rsidR="00B33A3E" w:rsidRPr="00F274B7">
        <w:rPr>
          <w:rFonts w:ascii="Verdana" w:hAnsi="Verdana" w:cs="Verdana"/>
          <w:color w:val="000000"/>
          <w:sz w:val="18"/>
          <w:szCs w:val="18"/>
        </w:rPr>
        <w:t xml:space="preserve">lub </w:t>
      </w:r>
      <w:r w:rsidR="00B25F1A" w:rsidRPr="00F274B7">
        <w:rPr>
          <w:rFonts w:ascii="Verdana" w:hAnsi="Verdana" w:cs="Verdana"/>
          <w:color w:val="000000"/>
          <w:sz w:val="18"/>
          <w:szCs w:val="18"/>
        </w:rPr>
        <w:t xml:space="preserve">naprawienie szkody, wyczerpujące wyjaśnienie stanu faktycznego oraz współpracę z </w:t>
      </w:r>
      <w:r w:rsidR="00B33A3E" w:rsidRPr="00F274B7">
        <w:rPr>
          <w:rFonts w:ascii="Verdana" w:hAnsi="Verdana" w:cs="Verdana"/>
          <w:color w:val="000000"/>
          <w:sz w:val="18"/>
          <w:szCs w:val="18"/>
        </w:rPr>
        <w:t xml:space="preserve">organami </w:t>
      </w:r>
      <w:r w:rsidR="009526E3" w:rsidRPr="00F274B7">
        <w:rPr>
          <w:rFonts w:ascii="Verdana" w:hAnsi="Verdana" w:cs="Verdana"/>
          <w:color w:val="000000"/>
          <w:sz w:val="18"/>
          <w:szCs w:val="18"/>
        </w:rPr>
        <w:t xml:space="preserve">ścigania oraz podjęcie środków </w:t>
      </w:r>
      <w:r w:rsidR="00B25F1A" w:rsidRPr="00F274B7">
        <w:rPr>
          <w:rFonts w:ascii="Verdana" w:hAnsi="Verdana" w:cs="Verdana"/>
          <w:color w:val="000000"/>
          <w:sz w:val="18"/>
          <w:szCs w:val="18"/>
        </w:rPr>
        <w:t>technicznych, organi</w:t>
      </w:r>
      <w:r w:rsidR="00B33A3E" w:rsidRPr="00F274B7">
        <w:rPr>
          <w:rFonts w:ascii="Verdana" w:hAnsi="Verdana" w:cs="Verdana"/>
          <w:color w:val="000000"/>
          <w:sz w:val="18"/>
          <w:szCs w:val="18"/>
        </w:rPr>
        <w:t>zacyjnych i kadrowych, które są</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odpowiednie dla zapobiegania dalszym przestępstwom </w:t>
      </w:r>
      <w:r w:rsidR="00B33A3E" w:rsidRPr="00F274B7">
        <w:rPr>
          <w:rFonts w:ascii="Verdana" w:hAnsi="Verdana" w:cs="Verdana"/>
          <w:color w:val="000000"/>
          <w:sz w:val="18"/>
          <w:szCs w:val="18"/>
        </w:rPr>
        <w:t>lub przestępstwom skarbowym lub</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nieprawidłowemu postepowaniu wykonawcy. Przepisu zdania pierwszego nie stosuje się, jeżeli</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wobec wykonawcy, będącego przedmiotem zbiorowym,</w:t>
      </w:r>
      <w:r w:rsidR="00B33A3E" w:rsidRPr="00F274B7">
        <w:rPr>
          <w:rFonts w:ascii="Verdana" w:hAnsi="Verdana" w:cs="Verdana"/>
          <w:color w:val="000000"/>
          <w:sz w:val="18"/>
          <w:szCs w:val="18"/>
        </w:rPr>
        <w:t xml:space="preserve"> orzeczono prawomocnym wyrokiem</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sądu zakaz ubiegania się o udzielenie zamówienia oraz nie</w:t>
      </w:r>
      <w:r w:rsidR="00B33A3E" w:rsidRPr="00F274B7">
        <w:rPr>
          <w:rFonts w:ascii="Verdana" w:hAnsi="Verdana" w:cs="Verdana"/>
          <w:color w:val="000000"/>
          <w:sz w:val="18"/>
          <w:szCs w:val="18"/>
        </w:rPr>
        <w:t xml:space="preserve"> upłynął określony w tym wyroku</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okres obowiązywania tego zakazu.</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884B3F"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41AF0">
        <w:rPr>
          <w:rFonts w:ascii="Verdana" w:hAnsi="Verdana" w:cs="Verdana"/>
          <w:color w:val="000000"/>
          <w:sz w:val="18"/>
          <w:szCs w:val="18"/>
        </w:rPr>
        <w:t>Możliwość przestawienia dowodów na to, że podjęte przez Wykonawcę środki są wystarczające do wykazania jego rzetelnoś</w:t>
      </w:r>
      <w:r w:rsidR="00907C9D">
        <w:rPr>
          <w:rFonts w:ascii="Verdana" w:hAnsi="Verdana" w:cs="Verdana"/>
          <w:color w:val="000000"/>
          <w:sz w:val="18"/>
          <w:szCs w:val="18"/>
        </w:rPr>
        <w:t>ci, o której mowa</w:t>
      </w:r>
      <w:r w:rsidR="00B41AF0">
        <w:rPr>
          <w:rFonts w:ascii="Verdana" w:hAnsi="Verdana" w:cs="Verdana"/>
          <w:color w:val="000000"/>
          <w:sz w:val="18"/>
          <w:szCs w:val="18"/>
        </w:rPr>
        <w:t xml:space="preserve"> powyżej nie dotyczy Wykonawcy, będącego podmiotem zbiorowym, wobec którego orzeczono prawomocnym wyrokiem sądu zakaz ubiegania się o udzielenie zamówienia oraz nie upłynął określony w tym wyroku okres obowiązywania tego zakazu.</w:t>
      </w:r>
    </w:p>
    <w:p w:rsidR="00553D44"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6B4A0D" w:rsidRDefault="00553D44" w:rsidP="006B4A0D">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2.4</w:t>
      </w:r>
      <w:r w:rsidR="00884B3F" w:rsidRPr="00553D44">
        <w:rPr>
          <w:rFonts w:ascii="Verdana" w:hAnsi="Verdana" w:cs="Verdana"/>
          <w:b/>
          <w:color w:val="000000"/>
          <w:sz w:val="18"/>
          <w:szCs w:val="18"/>
        </w:rPr>
        <w:t xml:space="preserve">. </w:t>
      </w:r>
      <w:r w:rsidR="00B25F1A" w:rsidRPr="00F274B7">
        <w:rPr>
          <w:rFonts w:ascii="Verdana" w:hAnsi="Verdana" w:cs="Verdana"/>
          <w:color w:val="000000"/>
          <w:sz w:val="18"/>
          <w:szCs w:val="18"/>
        </w:rPr>
        <w:t>Wykonawca nie podlega wykluczeniu, jeżeli zamawiający uwzględniając wagę i szczególne</w:t>
      </w:r>
    </w:p>
    <w:p w:rsidR="00884B3F" w:rsidRPr="006B4A0D" w:rsidRDefault="006B4A0D" w:rsidP="00571661">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sidR="00B25F1A">
        <w:rPr>
          <w:rFonts w:ascii="Verdana" w:hAnsi="Verdana" w:cs="Verdana"/>
          <w:color w:val="000000"/>
          <w:sz w:val="18"/>
          <w:szCs w:val="18"/>
        </w:rPr>
        <w:t xml:space="preserve">okoliczności czynu wykonawcy, uzna za wystarczające dowody przedstawione na podstawie </w:t>
      </w:r>
      <w:r>
        <w:rPr>
          <w:rFonts w:ascii="Verdana" w:hAnsi="Verdana" w:cs="Verdana"/>
          <w:color w:val="000000"/>
          <w:sz w:val="18"/>
          <w:szCs w:val="18"/>
        </w:rPr>
        <w:t>art.</w:t>
      </w:r>
      <w:r>
        <w:rPr>
          <w:rFonts w:ascii="Verdana" w:hAnsi="Verdana" w:cs="Verdana"/>
          <w:b/>
          <w:color w:val="000000"/>
          <w:sz w:val="18"/>
          <w:szCs w:val="18"/>
        </w:rPr>
        <w:t xml:space="preserve"> </w:t>
      </w:r>
      <w:r w:rsidR="00F274B7">
        <w:rPr>
          <w:rFonts w:ascii="Verdana" w:hAnsi="Verdana" w:cs="Verdana"/>
          <w:color w:val="000000"/>
          <w:sz w:val="18"/>
          <w:szCs w:val="18"/>
        </w:rPr>
        <w:t>24</w:t>
      </w:r>
      <w:r w:rsidR="00884B3F">
        <w:rPr>
          <w:rFonts w:ascii="Verdana" w:hAnsi="Verdana" w:cs="Verdana"/>
          <w:color w:val="000000"/>
          <w:sz w:val="18"/>
          <w:szCs w:val="18"/>
        </w:rPr>
        <w:t xml:space="preserve"> ust. 8 ustawy.</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884B3F" w:rsidRDefault="00553D44" w:rsidP="00571661">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B41AF0">
        <w:rPr>
          <w:rFonts w:ascii="Verdana" w:hAnsi="Verdana" w:cs="Verdana"/>
          <w:color w:val="000000"/>
          <w:sz w:val="18"/>
          <w:szCs w:val="18"/>
        </w:rPr>
        <w:t xml:space="preserve">W przypadkach o których mowa w art. </w:t>
      </w:r>
      <w:r w:rsidR="00F461DC">
        <w:rPr>
          <w:rFonts w:ascii="Verdana" w:hAnsi="Verdana" w:cs="Verdana"/>
          <w:color w:val="000000"/>
          <w:sz w:val="18"/>
          <w:szCs w:val="18"/>
        </w:rPr>
        <w:t>24 ust 1 pk</w:t>
      </w:r>
      <w:r w:rsidR="00B41AF0">
        <w:rPr>
          <w:rFonts w:ascii="Verdana" w:hAnsi="Verdana" w:cs="Verdana"/>
          <w:color w:val="000000"/>
          <w:sz w:val="18"/>
          <w:szCs w:val="18"/>
        </w:rPr>
        <w:t xml:space="preserve">t 19 ustawy przed wykluczeniem </w:t>
      </w:r>
      <w:r w:rsidR="00571661">
        <w:rPr>
          <w:rFonts w:ascii="Verdana" w:hAnsi="Verdana" w:cs="Verdana"/>
          <w:color w:val="000000"/>
          <w:sz w:val="18"/>
          <w:szCs w:val="18"/>
        </w:rPr>
        <w:tab/>
      </w:r>
      <w:r w:rsidR="00B41AF0">
        <w:rPr>
          <w:rFonts w:ascii="Verdana" w:hAnsi="Verdana" w:cs="Verdana"/>
          <w:color w:val="000000"/>
          <w:sz w:val="18"/>
          <w:szCs w:val="18"/>
        </w:rPr>
        <w:t xml:space="preserve">Wykonawcy, Zamawiający zapewnia temu Wykonawcy możliwość udowodnienia, że jego </w:t>
      </w:r>
      <w:r w:rsidR="00F461DC">
        <w:rPr>
          <w:rFonts w:ascii="Verdana" w:hAnsi="Verdana" w:cs="Verdana"/>
          <w:color w:val="000000"/>
          <w:sz w:val="18"/>
          <w:szCs w:val="18"/>
        </w:rPr>
        <w:tab/>
      </w:r>
      <w:r w:rsidR="00B41AF0">
        <w:rPr>
          <w:rFonts w:ascii="Verdana" w:hAnsi="Verdana" w:cs="Verdana"/>
          <w:color w:val="000000"/>
          <w:sz w:val="18"/>
          <w:szCs w:val="18"/>
        </w:rPr>
        <w:t xml:space="preserve">udział w przygotowaniu postępowania </w:t>
      </w:r>
      <w:r w:rsidR="00F461DC">
        <w:rPr>
          <w:rFonts w:ascii="Verdana" w:hAnsi="Verdana" w:cs="Verdana"/>
          <w:color w:val="000000"/>
          <w:sz w:val="18"/>
          <w:szCs w:val="18"/>
        </w:rPr>
        <w:t xml:space="preserve">o udzielenie zamówienia nie zakłócił konkurencji. </w:t>
      </w:r>
      <w:r w:rsidR="00F461DC">
        <w:rPr>
          <w:rFonts w:ascii="Verdana" w:hAnsi="Verdana" w:cs="Verdana"/>
          <w:color w:val="000000"/>
          <w:sz w:val="18"/>
          <w:szCs w:val="18"/>
        </w:rPr>
        <w:tab/>
        <w:t>Zamawiający wskazuje w protokole sposób zapewnienia konkurencji.</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571661" w:rsidRDefault="00553D44" w:rsidP="006B4A0D">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7A6A0A">
        <w:rPr>
          <w:rFonts w:ascii="Verdana" w:hAnsi="Verdana" w:cs="Verdana"/>
          <w:color w:val="000000"/>
          <w:sz w:val="18"/>
          <w:szCs w:val="18"/>
        </w:rPr>
        <w:t>Zamawiający może wykluczyć Wykonawcę na każdym et</w:t>
      </w:r>
      <w:r w:rsidR="00571661">
        <w:rPr>
          <w:rFonts w:ascii="Verdana" w:hAnsi="Verdana" w:cs="Verdana"/>
          <w:color w:val="000000"/>
          <w:sz w:val="18"/>
          <w:szCs w:val="18"/>
        </w:rPr>
        <w:t>apie postepowania o udzielenie</w:t>
      </w:r>
    </w:p>
    <w:p w:rsidR="00B25F1A" w:rsidRDefault="00571661" w:rsidP="00571661">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sidR="007A6A0A">
        <w:rPr>
          <w:rFonts w:ascii="Verdana" w:hAnsi="Verdana" w:cs="Verdana"/>
          <w:color w:val="000000"/>
          <w:sz w:val="18"/>
          <w:szCs w:val="18"/>
        </w:rPr>
        <w:t xml:space="preserve">zamówienia. </w:t>
      </w:r>
      <w:r w:rsidR="00B25F1A">
        <w:rPr>
          <w:rFonts w:ascii="Verdana" w:hAnsi="Verdana" w:cs="Verdana"/>
          <w:color w:val="000000"/>
          <w:sz w:val="18"/>
          <w:szCs w:val="18"/>
        </w:rPr>
        <w:t>Ofertę wykonawcy wykluczonego uznaje się za odrzuconą.</w:t>
      </w:r>
    </w:p>
    <w:p w:rsidR="00D616DB" w:rsidRDefault="00D616DB" w:rsidP="006B4A0D">
      <w:pPr>
        <w:autoSpaceDE w:val="0"/>
        <w:autoSpaceDN w:val="0"/>
        <w:adjustRightInd w:val="0"/>
        <w:spacing w:after="0" w:line="240" w:lineRule="auto"/>
        <w:ind w:hanging="720"/>
        <w:jc w:val="both"/>
        <w:rPr>
          <w:rFonts w:ascii="Verdana-Bold" w:hAnsi="Verdana-Bold" w:cs="Verdana-Bold"/>
          <w:b/>
          <w:bCs/>
          <w:color w:val="000000"/>
          <w:sz w:val="18"/>
          <w:szCs w:val="18"/>
        </w:rPr>
      </w:pPr>
    </w:p>
    <w:p w:rsidR="00D616DB" w:rsidRPr="000D7BD3" w:rsidRDefault="00553D44"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w:t>
      </w:r>
      <w:r w:rsidR="00D616DB" w:rsidRPr="000D7BD3">
        <w:rPr>
          <w:rFonts w:ascii="Verdana" w:hAnsi="Verdana" w:cs="Verdana-Bold"/>
          <w:b/>
          <w:bCs/>
          <w:color w:val="000000"/>
          <w:sz w:val="18"/>
          <w:szCs w:val="18"/>
        </w:rPr>
        <w:t>. Opis sposobu dokonywania oceny spełniania warunków udziału w postępowaniu i nie podleganiu wykluczeniu.</w:t>
      </w:r>
    </w:p>
    <w:p w:rsidR="00D616DB" w:rsidRDefault="00D616DB" w:rsidP="00D616D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D616DB" w:rsidRPr="00426406" w:rsidRDefault="00930303" w:rsidP="00D616DB">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1)</w:t>
      </w:r>
      <w:r w:rsidR="00D616DB">
        <w:rPr>
          <w:rFonts w:ascii="Verdana" w:hAnsi="Verdana" w:cs="Verdana"/>
          <w:color w:val="000000"/>
          <w:sz w:val="18"/>
          <w:szCs w:val="18"/>
        </w:rPr>
        <w:t xml:space="preserve"> Ocena spełniania warunków udziału w pos</w:t>
      </w:r>
      <w:r w:rsidR="000D7BD3">
        <w:rPr>
          <w:rFonts w:ascii="Verdana" w:hAnsi="Verdana" w:cs="Verdana"/>
          <w:color w:val="000000"/>
          <w:sz w:val="18"/>
          <w:szCs w:val="18"/>
        </w:rPr>
        <w:t xml:space="preserve">tepowaniu odbywa się </w:t>
      </w:r>
      <w:r w:rsidR="00E91C1A" w:rsidRPr="00426406">
        <w:rPr>
          <w:rFonts w:ascii="Verdana" w:hAnsi="Verdana" w:cs="Verdana"/>
          <w:b/>
          <w:color w:val="000000"/>
          <w:sz w:val="18"/>
          <w:szCs w:val="18"/>
        </w:rPr>
        <w:t xml:space="preserve">procedurą odwróconą </w:t>
      </w:r>
      <w:r w:rsidR="00D745CB" w:rsidRPr="00426406">
        <w:rPr>
          <w:rFonts w:ascii="Verdana" w:hAnsi="Verdana" w:cs="Verdana"/>
          <w:b/>
          <w:color w:val="000000"/>
          <w:sz w:val="18"/>
          <w:szCs w:val="18"/>
        </w:rPr>
        <w:t>zgodnie z art. 24aa ust 1 ustawy</w:t>
      </w:r>
      <w:r w:rsidR="000D7BD3" w:rsidRPr="00426406">
        <w:rPr>
          <w:rFonts w:ascii="Verdana" w:hAnsi="Verdana" w:cs="Verdana"/>
          <w:b/>
          <w:color w:val="000000"/>
          <w:sz w:val="18"/>
          <w:szCs w:val="18"/>
        </w:rPr>
        <w:t>:</w:t>
      </w:r>
    </w:p>
    <w:p w:rsidR="000D7BD3" w:rsidRDefault="000D7BD3" w:rsidP="00D616DB">
      <w:pPr>
        <w:autoSpaceDE w:val="0"/>
        <w:autoSpaceDN w:val="0"/>
        <w:adjustRightInd w:val="0"/>
        <w:spacing w:after="0" w:line="240" w:lineRule="auto"/>
        <w:jc w:val="both"/>
        <w:rPr>
          <w:rFonts w:ascii="Verdana" w:hAnsi="Verdana" w:cs="Verdana"/>
          <w:color w:val="000000"/>
          <w:sz w:val="18"/>
          <w:szCs w:val="18"/>
        </w:rPr>
      </w:pPr>
    </w:p>
    <w:p w:rsidR="00D616DB" w:rsidRPr="00623951" w:rsidRDefault="00864E4D"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r>
      <w:r w:rsidR="00D616DB">
        <w:rPr>
          <w:rFonts w:ascii="Verdana" w:hAnsi="Verdana" w:cs="Verdana"/>
          <w:color w:val="000000"/>
          <w:sz w:val="18"/>
          <w:szCs w:val="18"/>
        </w:rPr>
        <w:t xml:space="preserve">a) Etap I – </w:t>
      </w:r>
      <w:r w:rsidR="001A6514">
        <w:rPr>
          <w:rFonts w:ascii="Verdana" w:hAnsi="Verdana" w:cs="Verdana"/>
          <w:color w:val="000000"/>
          <w:sz w:val="18"/>
          <w:szCs w:val="18"/>
        </w:rPr>
        <w:t>W</w:t>
      </w:r>
      <w:r w:rsidR="00D616DB">
        <w:rPr>
          <w:rFonts w:ascii="Verdana" w:hAnsi="Verdana" w:cs="Verdana"/>
          <w:color w:val="000000"/>
          <w:sz w:val="18"/>
          <w:szCs w:val="18"/>
        </w:rPr>
        <w:t>stępna</w:t>
      </w:r>
      <w:r w:rsidR="001A6514">
        <w:rPr>
          <w:rFonts w:ascii="Verdana" w:hAnsi="Verdana" w:cs="Verdana"/>
          <w:color w:val="000000"/>
          <w:sz w:val="18"/>
          <w:szCs w:val="18"/>
        </w:rPr>
        <w:t xml:space="preserve"> ocena</w:t>
      </w:r>
      <w:r w:rsidR="00D616DB">
        <w:rPr>
          <w:rFonts w:ascii="Verdana" w:hAnsi="Verdana" w:cs="Verdana"/>
          <w:color w:val="000000"/>
          <w:sz w:val="18"/>
          <w:szCs w:val="18"/>
        </w:rPr>
        <w:t xml:space="preserve">, której poddawani są wszyscy Wykonawcy odbędzie się </w:t>
      </w:r>
      <w:r w:rsidR="00D616DB">
        <w:rPr>
          <w:rFonts w:ascii="Verdana" w:hAnsi="Verdana" w:cs="Verdana"/>
          <w:color w:val="000000"/>
          <w:sz w:val="18"/>
          <w:szCs w:val="18"/>
        </w:rPr>
        <w:tab/>
      </w:r>
      <w:r w:rsidR="00D616DB">
        <w:rPr>
          <w:rFonts w:ascii="Verdana" w:hAnsi="Verdana" w:cs="Verdana"/>
          <w:color w:val="000000"/>
          <w:sz w:val="18"/>
          <w:szCs w:val="18"/>
        </w:rPr>
        <w:tab/>
        <w:t xml:space="preserve">na podstawie informacji zawartych w „Oświadczeniu o spełnieniu warunków udziału </w:t>
      </w:r>
      <w:r w:rsidR="00D616DB">
        <w:rPr>
          <w:rFonts w:ascii="Verdana" w:hAnsi="Verdana" w:cs="Verdana"/>
          <w:color w:val="000000"/>
          <w:sz w:val="18"/>
          <w:szCs w:val="18"/>
        </w:rPr>
        <w:tab/>
      </w:r>
      <w:r w:rsidR="00D616DB">
        <w:rPr>
          <w:rFonts w:ascii="Verdana" w:hAnsi="Verdana" w:cs="Verdana"/>
          <w:color w:val="000000"/>
          <w:sz w:val="18"/>
          <w:szCs w:val="18"/>
        </w:rPr>
        <w:tab/>
        <w:t xml:space="preserve">i nie podleganiu wykluczeniu” zwanego dalej Oświadczeniem </w:t>
      </w:r>
      <w:r w:rsidR="00D616DB" w:rsidRPr="00623951">
        <w:rPr>
          <w:rFonts w:ascii="Verdana" w:hAnsi="Verdana" w:cs="Verdana"/>
          <w:color w:val="000000"/>
          <w:sz w:val="18"/>
          <w:szCs w:val="18"/>
        </w:rPr>
        <w:t xml:space="preserve">– </w:t>
      </w:r>
      <w:r w:rsidR="00623951">
        <w:rPr>
          <w:rFonts w:ascii="Verdana" w:hAnsi="Verdana" w:cs="Verdana-Bold"/>
          <w:b/>
          <w:bCs/>
          <w:color w:val="000000"/>
          <w:sz w:val="18"/>
          <w:szCs w:val="18"/>
        </w:rPr>
        <w:t xml:space="preserve">Załącznik nr 3 do </w:t>
      </w:r>
      <w:r w:rsidR="00623951">
        <w:rPr>
          <w:rFonts w:ascii="Verdana" w:hAnsi="Verdana" w:cs="Verdana-Bold"/>
          <w:b/>
          <w:bCs/>
          <w:color w:val="000000"/>
          <w:sz w:val="18"/>
          <w:szCs w:val="18"/>
        </w:rPr>
        <w:tab/>
      </w:r>
      <w:r w:rsidR="00623951">
        <w:rPr>
          <w:rFonts w:ascii="Verdana" w:hAnsi="Verdana" w:cs="Verdana-Bold"/>
          <w:b/>
          <w:bCs/>
          <w:color w:val="000000"/>
          <w:sz w:val="18"/>
          <w:szCs w:val="18"/>
        </w:rPr>
        <w:tab/>
      </w:r>
      <w:r w:rsidR="00D616DB" w:rsidRPr="00623951">
        <w:rPr>
          <w:rFonts w:ascii="Verdana" w:hAnsi="Verdana" w:cs="Verdana-Bold"/>
          <w:b/>
          <w:bCs/>
          <w:color w:val="000000"/>
          <w:sz w:val="18"/>
          <w:szCs w:val="18"/>
        </w:rPr>
        <w:t>SIWZ.</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sidRPr="00623951">
        <w:rPr>
          <w:rFonts w:ascii="Verdana" w:hAnsi="Verdana" w:cs="Verdana"/>
          <w:color w:val="000000"/>
          <w:sz w:val="18"/>
          <w:szCs w:val="18"/>
        </w:rPr>
        <w:tab/>
      </w:r>
      <w:r w:rsidRPr="00623951">
        <w:rPr>
          <w:rFonts w:ascii="Verdana" w:hAnsi="Verdana" w:cs="Verdana"/>
          <w:color w:val="000000"/>
          <w:sz w:val="18"/>
          <w:szCs w:val="18"/>
        </w:rPr>
        <w:tab/>
      </w:r>
    </w:p>
    <w:p w:rsidR="00B07E74" w:rsidRDefault="00864E4D"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D616DB">
        <w:rPr>
          <w:rFonts w:ascii="Verdana" w:hAnsi="Verdana" w:cs="Verdana"/>
          <w:color w:val="000000"/>
          <w:sz w:val="18"/>
          <w:szCs w:val="18"/>
        </w:rPr>
        <w:t xml:space="preserve">b) Etap II – Ostateczne potwierdzenie spełnienia warunków udziału w postępowaniu </w:t>
      </w:r>
      <w:r w:rsidR="00D616DB">
        <w:rPr>
          <w:rFonts w:ascii="Verdana" w:hAnsi="Verdana" w:cs="Verdana"/>
          <w:color w:val="000000"/>
          <w:sz w:val="18"/>
          <w:szCs w:val="18"/>
        </w:rPr>
        <w:tab/>
      </w:r>
      <w:r w:rsidR="00D616DB">
        <w:rPr>
          <w:rFonts w:ascii="Verdana" w:hAnsi="Verdana" w:cs="Verdana"/>
          <w:color w:val="000000"/>
          <w:sz w:val="18"/>
          <w:szCs w:val="18"/>
        </w:rPr>
        <w:tab/>
        <w:t xml:space="preserve">zostanie dokonane na podstawie dokumentów to potwierdzających. </w:t>
      </w:r>
    </w:p>
    <w:p w:rsidR="00D616DB" w:rsidRPr="002D3A28" w:rsidRDefault="00B07E74" w:rsidP="00D616DB">
      <w:pPr>
        <w:autoSpaceDE w:val="0"/>
        <w:autoSpaceDN w:val="0"/>
        <w:adjustRightInd w:val="0"/>
        <w:spacing w:after="0" w:line="240" w:lineRule="auto"/>
        <w:jc w:val="both"/>
        <w:rPr>
          <w:rFonts w:ascii="Verdana" w:hAnsi="Verdana" w:cs="Verdana-Bold"/>
          <w:bCs/>
          <w:color w:val="FF0000"/>
          <w:sz w:val="18"/>
          <w:szCs w:val="18"/>
        </w:rPr>
      </w:pPr>
      <w:r>
        <w:rPr>
          <w:rFonts w:ascii="Verdana" w:hAnsi="Verdana" w:cs="Verdana"/>
          <w:color w:val="000000"/>
          <w:sz w:val="18"/>
          <w:szCs w:val="18"/>
        </w:rPr>
        <w:tab/>
      </w:r>
      <w:r w:rsidRPr="002D3A28">
        <w:rPr>
          <w:rFonts w:ascii="Verdana" w:hAnsi="Verdana" w:cs="Verdana-Bold"/>
          <w:bCs/>
          <w:color w:val="FF0000"/>
          <w:sz w:val="18"/>
          <w:szCs w:val="18"/>
        </w:rPr>
        <w:t xml:space="preserve">Ocenie na tym </w:t>
      </w:r>
      <w:r w:rsidR="00D616DB" w:rsidRPr="002D3A28">
        <w:rPr>
          <w:rFonts w:ascii="Verdana" w:hAnsi="Verdana" w:cs="Verdana-Bold"/>
          <w:bCs/>
          <w:color w:val="FF0000"/>
          <w:sz w:val="18"/>
          <w:szCs w:val="18"/>
        </w:rPr>
        <w:t>etapie podlegać</w:t>
      </w:r>
      <w:r w:rsidR="00D616DB" w:rsidRPr="002D3A28">
        <w:rPr>
          <w:rFonts w:ascii="Verdana" w:hAnsi="Verdana" w:cs="Verdana"/>
          <w:color w:val="FF0000"/>
          <w:sz w:val="18"/>
          <w:szCs w:val="18"/>
        </w:rPr>
        <w:t xml:space="preserve"> </w:t>
      </w:r>
      <w:r w:rsidR="00D616DB" w:rsidRPr="002D3A28">
        <w:rPr>
          <w:rFonts w:ascii="Verdana" w:hAnsi="Verdana" w:cs="Verdana-Bold"/>
          <w:bCs/>
          <w:color w:val="FF0000"/>
          <w:sz w:val="18"/>
          <w:szCs w:val="18"/>
        </w:rPr>
        <w:t xml:space="preserve">będzie wyłącznie Wykonawca, którego oferta </w:t>
      </w:r>
      <w:r w:rsidRPr="002D3A28">
        <w:rPr>
          <w:rFonts w:ascii="Verdana" w:hAnsi="Verdana" w:cs="Verdana-Bold"/>
          <w:bCs/>
          <w:color w:val="FF0000"/>
          <w:sz w:val="18"/>
          <w:szCs w:val="18"/>
        </w:rPr>
        <w:tab/>
      </w:r>
      <w:r w:rsidR="00D616DB" w:rsidRPr="002D3A28">
        <w:rPr>
          <w:rFonts w:ascii="Verdana" w:hAnsi="Verdana" w:cs="Verdana-Bold"/>
          <w:bCs/>
          <w:color w:val="FF0000"/>
          <w:sz w:val="18"/>
          <w:szCs w:val="18"/>
        </w:rPr>
        <w:t xml:space="preserve">zostanie </w:t>
      </w:r>
      <w:r w:rsidR="002D3A28">
        <w:rPr>
          <w:rFonts w:ascii="Verdana" w:hAnsi="Verdana" w:cs="Verdana-Bold"/>
          <w:bCs/>
          <w:color w:val="FF0000"/>
          <w:sz w:val="18"/>
          <w:szCs w:val="18"/>
        </w:rPr>
        <w:tab/>
      </w:r>
      <w:r w:rsidR="00BD5BC1" w:rsidRPr="002D3A28">
        <w:rPr>
          <w:rFonts w:ascii="Verdana" w:hAnsi="Verdana" w:cs="Verdana-Bold"/>
          <w:bCs/>
          <w:color w:val="FF0000"/>
          <w:sz w:val="18"/>
          <w:szCs w:val="18"/>
        </w:rPr>
        <w:t xml:space="preserve">uznana za </w:t>
      </w:r>
      <w:r w:rsidR="00D616DB" w:rsidRPr="002D3A28">
        <w:rPr>
          <w:rFonts w:ascii="Verdana" w:hAnsi="Verdana" w:cs="Verdana-Bold"/>
          <w:bCs/>
          <w:color w:val="FF0000"/>
          <w:sz w:val="18"/>
          <w:szCs w:val="18"/>
        </w:rPr>
        <w:t>najkorzystniejszą</w:t>
      </w:r>
      <w:r w:rsidR="00D616DB" w:rsidRPr="002D3A28">
        <w:rPr>
          <w:rFonts w:ascii="Verdana" w:hAnsi="Verdana" w:cs="Verdana"/>
          <w:color w:val="FF0000"/>
          <w:sz w:val="18"/>
          <w:szCs w:val="18"/>
        </w:rPr>
        <w:t xml:space="preserve"> </w:t>
      </w:r>
      <w:r w:rsidR="00D616DB" w:rsidRPr="002D3A28">
        <w:rPr>
          <w:rFonts w:ascii="Verdana" w:hAnsi="Verdana" w:cs="Verdana-Bold"/>
          <w:bCs/>
          <w:color w:val="FF0000"/>
          <w:sz w:val="18"/>
          <w:szCs w:val="18"/>
        </w:rPr>
        <w:t>spośród tych,</w:t>
      </w:r>
      <w:r w:rsidR="002D3A28">
        <w:rPr>
          <w:rFonts w:ascii="Verdana" w:hAnsi="Verdana" w:cs="Verdana-Bold"/>
          <w:bCs/>
          <w:color w:val="FF0000"/>
          <w:sz w:val="18"/>
          <w:szCs w:val="18"/>
        </w:rPr>
        <w:t xml:space="preserve"> które nie zostaną odrzucone po </w:t>
      </w:r>
      <w:r w:rsidR="00D616DB" w:rsidRPr="002D3A28">
        <w:rPr>
          <w:rFonts w:ascii="Verdana" w:hAnsi="Verdana" w:cs="Verdana-Bold"/>
          <w:bCs/>
          <w:color w:val="FF0000"/>
          <w:sz w:val="18"/>
          <w:szCs w:val="18"/>
        </w:rPr>
        <w:t xml:space="preserve">analizie </w:t>
      </w:r>
      <w:r w:rsidR="002D3A28">
        <w:rPr>
          <w:rFonts w:ascii="Verdana" w:hAnsi="Verdana" w:cs="Verdana-Bold"/>
          <w:bCs/>
          <w:color w:val="FF0000"/>
          <w:sz w:val="18"/>
          <w:szCs w:val="18"/>
        </w:rPr>
        <w:tab/>
      </w:r>
      <w:r w:rsidR="00D616DB" w:rsidRPr="002D3A28">
        <w:rPr>
          <w:rFonts w:ascii="Verdana" w:hAnsi="Verdana" w:cs="Verdana-Bold"/>
          <w:bCs/>
          <w:color w:val="FF0000"/>
          <w:sz w:val="18"/>
          <w:szCs w:val="18"/>
        </w:rPr>
        <w:t>Oświadczenia.</w:t>
      </w:r>
    </w:p>
    <w:p w:rsidR="00864E4D" w:rsidRPr="002D3A28" w:rsidRDefault="00864E4D" w:rsidP="008902CB">
      <w:pPr>
        <w:autoSpaceDE w:val="0"/>
        <w:autoSpaceDN w:val="0"/>
        <w:adjustRightInd w:val="0"/>
        <w:spacing w:after="0" w:line="240" w:lineRule="auto"/>
        <w:jc w:val="both"/>
        <w:rPr>
          <w:rFonts w:ascii="Verdana" w:hAnsi="Verdana" w:cs="Verdana"/>
          <w:color w:val="000000"/>
          <w:sz w:val="18"/>
          <w:szCs w:val="18"/>
        </w:rPr>
      </w:pPr>
      <w:r w:rsidRPr="002D3A28">
        <w:rPr>
          <w:rFonts w:ascii="Verdana" w:hAnsi="Verdana" w:cs="Verdana"/>
          <w:color w:val="000000"/>
          <w:sz w:val="18"/>
          <w:szCs w:val="18"/>
        </w:rPr>
        <w:tab/>
      </w:r>
    </w:p>
    <w:p w:rsidR="008902CB" w:rsidRPr="002D3A28" w:rsidRDefault="00864E4D" w:rsidP="008902CB">
      <w:pPr>
        <w:autoSpaceDE w:val="0"/>
        <w:autoSpaceDN w:val="0"/>
        <w:adjustRightInd w:val="0"/>
        <w:spacing w:after="0" w:line="240" w:lineRule="auto"/>
        <w:jc w:val="both"/>
        <w:rPr>
          <w:rFonts w:ascii="Verdana" w:hAnsi="Verdana" w:cs="Verdana-Bold"/>
          <w:bCs/>
          <w:color w:val="000000"/>
          <w:sz w:val="18"/>
          <w:szCs w:val="18"/>
        </w:rPr>
      </w:pPr>
      <w:r w:rsidRPr="002D3A28">
        <w:rPr>
          <w:rFonts w:ascii="Verdana" w:hAnsi="Verdana" w:cs="Verdana"/>
          <w:color w:val="000000"/>
          <w:sz w:val="18"/>
          <w:szCs w:val="18"/>
        </w:rPr>
        <w:tab/>
      </w:r>
      <w:r w:rsidR="008902CB" w:rsidRPr="002D3A28">
        <w:rPr>
          <w:rFonts w:ascii="Verdana" w:hAnsi="Verdana" w:cs="Verdana"/>
          <w:color w:val="000000"/>
          <w:sz w:val="18"/>
          <w:szCs w:val="18"/>
        </w:rPr>
        <w:t>Z</w:t>
      </w:r>
      <w:r w:rsidR="008902CB" w:rsidRPr="002D3A28">
        <w:rPr>
          <w:rFonts w:ascii="Verdana" w:hAnsi="Verdana" w:cs="Verdana-Bold"/>
          <w:bCs/>
          <w:color w:val="000000"/>
          <w:sz w:val="18"/>
          <w:szCs w:val="18"/>
        </w:rPr>
        <w:t>asada oceny - spełnia/nie spełnia.</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p>
    <w:p w:rsidR="00D616DB" w:rsidRDefault="00834E19"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2) </w:t>
      </w:r>
      <w:r w:rsidR="00D616DB">
        <w:rPr>
          <w:rFonts w:ascii="Verdana" w:hAnsi="Verdana" w:cs="Verdana"/>
          <w:color w:val="000000"/>
          <w:sz w:val="18"/>
          <w:szCs w:val="18"/>
        </w:rPr>
        <w:t>Jeżeli Wykonawca nie złożył Oświadczenia, lub innych dokumentów niezbędnych do</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przeprowadzenia postępowania lub złożone Oświadczenie lub inne dokumenty są </w:t>
      </w:r>
      <w:r>
        <w:rPr>
          <w:rFonts w:ascii="Verdana" w:hAnsi="Verdana" w:cs="Verdana"/>
          <w:color w:val="000000"/>
          <w:sz w:val="18"/>
          <w:szCs w:val="18"/>
        </w:rPr>
        <w:tab/>
        <w:t xml:space="preserve">niekompletne, zawierają błędy lub budzą wskazane przez Zamawiającego wątpliwości, </w:t>
      </w:r>
      <w:r>
        <w:rPr>
          <w:rFonts w:ascii="Verdana" w:hAnsi="Verdana" w:cs="Verdana"/>
          <w:color w:val="000000"/>
          <w:sz w:val="18"/>
          <w:szCs w:val="18"/>
        </w:rPr>
        <w:tab/>
        <w:t xml:space="preserve">Zamawiający wzywa do ich złożenia, uzupełnienia, poprawienia w terminie przez siebie </w:t>
      </w:r>
      <w:r>
        <w:rPr>
          <w:rFonts w:ascii="Verdana" w:hAnsi="Verdana" w:cs="Verdana"/>
          <w:color w:val="000000"/>
          <w:sz w:val="18"/>
          <w:szCs w:val="18"/>
        </w:rPr>
        <w:tab/>
        <w:t xml:space="preserve">wskazanym, chyba że mimo ich złożenia oferta wykonawcy podlega odrzuceniu albo </w:t>
      </w:r>
      <w:r>
        <w:rPr>
          <w:rFonts w:ascii="Verdana" w:hAnsi="Verdana" w:cs="Verdana"/>
          <w:color w:val="000000"/>
          <w:sz w:val="18"/>
          <w:szCs w:val="18"/>
        </w:rPr>
        <w:tab/>
        <w:t>koni</w:t>
      </w:r>
      <w:r w:rsidR="00623951">
        <w:rPr>
          <w:rFonts w:ascii="Verdana" w:hAnsi="Verdana" w:cs="Verdana"/>
          <w:color w:val="000000"/>
          <w:sz w:val="18"/>
          <w:szCs w:val="18"/>
        </w:rPr>
        <w:t>eczne byłoby unieważnienie postę</w:t>
      </w:r>
      <w:r>
        <w:rPr>
          <w:rFonts w:ascii="Verdana" w:hAnsi="Verdana" w:cs="Verdana"/>
          <w:color w:val="000000"/>
          <w:sz w:val="18"/>
          <w:szCs w:val="18"/>
        </w:rPr>
        <w:t>powania.</w:t>
      </w:r>
    </w:p>
    <w:p w:rsidR="00D616DB" w:rsidRDefault="00D616DB" w:rsidP="00D616DB">
      <w:pPr>
        <w:autoSpaceDE w:val="0"/>
        <w:autoSpaceDN w:val="0"/>
        <w:adjustRightInd w:val="0"/>
        <w:spacing w:after="0" w:line="240" w:lineRule="auto"/>
        <w:rPr>
          <w:rFonts w:ascii="Verdana-Bold" w:hAnsi="Verdana-Bold" w:cs="Verdana-Bold"/>
          <w:b/>
          <w:bCs/>
          <w:color w:val="000000"/>
          <w:sz w:val="18"/>
          <w:szCs w:val="18"/>
        </w:rPr>
      </w:pPr>
    </w:p>
    <w:p w:rsidR="00613216" w:rsidRDefault="0061321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WYKAZ OŚWIADCZEŃ LUB DOKUMENT</w:t>
      </w:r>
      <w:r w:rsidR="003D1D4F" w:rsidRPr="0005018A">
        <w:rPr>
          <w:rFonts w:ascii="Verdana" w:hAnsi="Verdana" w:cs="Verdana-Bold"/>
          <w:b/>
          <w:bCs/>
          <w:color w:val="0070C0"/>
          <w:sz w:val="18"/>
          <w:szCs w:val="18"/>
          <w:u w:val="single"/>
        </w:rPr>
        <w:t xml:space="preserve">ÓW, POTWIERDZAJĄCYCH SPEŁNIENIE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WARUNKÓW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UDZIAŁU W POSTĘPOWANIU ORAZ BRAK PODSTAW WYKLUCZENIA</w:t>
      </w:r>
    </w:p>
    <w:p w:rsidR="00613216" w:rsidRDefault="00613216" w:rsidP="00873B90">
      <w:pPr>
        <w:autoSpaceDE w:val="0"/>
        <w:autoSpaceDN w:val="0"/>
        <w:adjustRightInd w:val="0"/>
        <w:spacing w:after="0" w:line="240" w:lineRule="auto"/>
        <w:jc w:val="both"/>
        <w:rPr>
          <w:rFonts w:ascii="Verdana-Bold" w:hAnsi="Verdana-Bold" w:cs="Verdana-Bold"/>
          <w:b/>
          <w:bCs/>
          <w:color w:val="000000"/>
          <w:sz w:val="18"/>
          <w:szCs w:val="18"/>
        </w:rPr>
      </w:pPr>
    </w:p>
    <w:p w:rsidR="00B25F1A" w:rsidRPr="000C387F" w:rsidRDefault="00B25F1A" w:rsidP="00873B90">
      <w:pPr>
        <w:autoSpaceDE w:val="0"/>
        <w:autoSpaceDN w:val="0"/>
        <w:adjustRightInd w:val="0"/>
        <w:spacing w:after="0" w:line="240" w:lineRule="auto"/>
        <w:rPr>
          <w:rFonts w:ascii="Verdana" w:hAnsi="Verdana" w:cs="Verdana-Bold"/>
          <w:b/>
          <w:bCs/>
          <w:color w:val="000000"/>
          <w:sz w:val="18"/>
          <w:szCs w:val="18"/>
        </w:rPr>
      </w:pPr>
      <w:r w:rsidRPr="000C387F">
        <w:rPr>
          <w:rFonts w:ascii="Verdana" w:hAnsi="Verdana" w:cs="Verdana-Bold"/>
          <w:b/>
          <w:bCs/>
          <w:color w:val="000000"/>
          <w:sz w:val="18"/>
          <w:szCs w:val="18"/>
        </w:rPr>
        <w:t>1. Wykaz oświadczeń w celu wstępnego potwierdzenia, że w</w:t>
      </w:r>
      <w:r w:rsidR="00873B90" w:rsidRPr="000C387F">
        <w:rPr>
          <w:rFonts w:ascii="Verdana" w:hAnsi="Verdana" w:cs="Verdana-Bold"/>
          <w:b/>
          <w:bCs/>
          <w:color w:val="000000"/>
          <w:sz w:val="18"/>
          <w:szCs w:val="18"/>
        </w:rPr>
        <w:t xml:space="preserve">ykonawca spełnia warunki </w:t>
      </w:r>
      <w:r w:rsidRPr="000C387F">
        <w:rPr>
          <w:rFonts w:ascii="Verdana" w:hAnsi="Verdana" w:cs="Verdana-Bold"/>
          <w:b/>
          <w:bCs/>
          <w:color w:val="000000"/>
          <w:sz w:val="18"/>
          <w:szCs w:val="18"/>
        </w:rPr>
        <w:t>udziału w postepowaniu oraz nie podlega wykluczeniu z postepowania</w:t>
      </w:r>
    </w:p>
    <w:p w:rsidR="00B25F1A" w:rsidRPr="002D3A28" w:rsidRDefault="00B25F1A" w:rsidP="00B25F1A">
      <w:pPr>
        <w:autoSpaceDE w:val="0"/>
        <w:autoSpaceDN w:val="0"/>
        <w:adjustRightInd w:val="0"/>
        <w:spacing w:after="0" w:line="240" w:lineRule="auto"/>
        <w:rPr>
          <w:rFonts w:ascii="Verdana" w:hAnsi="Verdana" w:cs="Verdana-Italic"/>
          <w:b/>
          <w:iCs/>
          <w:color w:val="FF0000"/>
          <w:sz w:val="18"/>
          <w:szCs w:val="18"/>
        </w:rPr>
      </w:pPr>
      <w:r w:rsidRPr="002D3A28">
        <w:rPr>
          <w:rFonts w:ascii="Verdana" w:hAnsi="Verdana" w:cs="Verdana-Italic"/>
          <w:b/>
          <w:iCs/>
          <w:color w:val="FF0000"/>
          <w:sz w:val="18"/>
          <w:szCs w:val="18"/>
        </w:rPr>
        <w:t xml:space="preserve">Wykonawcy winni przedłożyć </w:t>
      </w:r>
      <w:r w:rsidR="000C387F" w:rsidRPr="002D3A28">
        <w:rPr>
          <w:rFonts w:ascii="Verdana" w:hAnsi="Verdana" w:cs="Verdana-Italic"/>
          <w:b/>
          <w:iCs/>
          <w:color w:val="FF0000"/>
          <w:sz w:val="18"/>
          <w:szCs w:val="18"/>
        </w:rPr>
        <w:t>do oferty</w:t>
      </w:r>
      <w:r w:rsidRPr="002D3A28">
        <w:rPr>
          <w:rFonts w:ascii="Verdana" w:hAnsi="Verdana" w:cs="Verdana-Italic"/>
          <w:b/>
          <w:iCs/>
          <w:color w:val="FF0000"/>
          <w:sz w:val="18"/>
          <w:szCs w:val="18"/>
        </w:rPr>
        <w:t>:</w:t>
      </w:r>
    </w:p>
    <w:p w:rsidR="00B25F1A" w:rsidRPr="002D3A28" w:rsidRDefault="002D3A28" w:rsidP="00FB2862">
      <w:pPr>
        <w:autoSpaceDE w:val="0"/>
        <w:autoSpaceDN w:val="0"/>
        <w:adjustRightInd w:val="0"/>
        <w:spacing w:after="0" w:line="240" w:lineRule="auto"/>
        <w:jc w:val="both"/>
        <w:rPr>
          <w:rFonts w:ascii="Verdana" w:hAnsi="Verdana" w:cs="Verdana"/>
          <w:sz w:val="18"/>
          <w:szCs w:val="18"/>
        </w:rPr>
      </w:pPr>
      <w:r w:rsidRPr="002D3A28">
        <w:rPr>
          <w:rFonts w:ascii="Verdana" w:hAnsi="Verdana" w:cs="Verdana-Italic"/>
          <w:i/>
          <w:iCs/>
          <w:sz w:val="18"/>
          <w:szCs w:val="18"/>
        </w:rPr>
        <w:t xml:space="preserve">- </w:t>
      </w:r>
      <w:r w:rsidR="00B25F1A" w:rsidRPr="002D3A28">
        <w:rPr>
          <w:rFonts w:ascii="Verdana" w:hAnsi="Verdana" w:cs="Verdana"/>
          <w:sz w:val="18"/>
          <w:szCs w:val="18"/>
        </w:rPr>
        <w:t xml:space="preserve">oświadczenie o spełnieniu warunków udziału i nie podleganiu wykluczeniu z </w:t>
      </w:r>
      <w:r w:rsidR="00613216" w:rsidRPr="002D3A28">
        <w:rPr>
          <w:rFonts w:ascii="Verdana" w:hAnsi="Verdana" w:cs="Verdana"/>
          <w:sz w:val="18"/>
          <w:szCs w:val="18"/>
        </w:rPr>
        <w:tab/>
        <w:t xml:space="preserve">postępowania </w:t>
      </w:r>
      <w:r w:rsidR="00B25F1A" w:rsidRPr="002D3A28">
        <w:rPr>
          <w:rFonts w:ascii="Verdana" w:hAnsi="Verdana" w:cs="Verdana"/>
          <w:sz w:val="18"/>
          <w:szCs w:val="18"/>
        </w:rPr>
        <w:t xml:space="preserve">(zwane dalej Oświadczeniem) stanowiące wstępne potwierdzenie, że </w:t>
      </w:r>
      <w:r w:rsidR="00613216" w:rsidRPr="002D3A28">
        <w:rPr>
          <w:rFonts w:ascii="Verdana" w:hAnsi="Verdana" w:cs="Verdana"/>
          <w:sz w:val="18"/>
          <w:szCs w:val="18"/>
        </w:rPr>
        <w:tab/>
        <w:t xml:space="preserve">wykonawca nie podlega </w:t>
      </w:r>
      <w:r w:rsidR="00B25F1A" w:rsidRPr="002D3A28">
        <w:rPr>
          <w:rFonts w:ascii="Verdana" w:hAnsi="Verdana" w:cs="Verdana"/>
          <w:sz w:val="18"/>
          <w:szCs w:val="18"/>
        </w:rPr>
        <w:t xml:space="preserve">wykluczeniu oraz spełnia warunki udziału w postepowaniu; </w:t>
      </w:r>
      <w:r w:rsidR="00613216" w:rsidRPr="002D3A28">
        <w:rPr>
          <w:rFonts w:ascii="Verdana" w:hAnsi="Verdana" w:cs="Verdana"/>
          <w:sz w:val="18"/>
          <w:szCs w:val="18"/>
        </w:rPr>
        <w:tab/>
        <w:t xml:space="preserve">niepodleganiu wykluczeniu oraz </w:t>
      </w:r>
      <w:r w:rsidR="00B25F1A" w:rsidRPr="002D3A28">
        <w:rPr>
          <w:rFonts w:ascii="Verdana" w:hAnsi="Verdana" w:cs="Verdana"/>
          <w:sz w:val="18"/>
          <w:szCs w:val="18"/>
        </w:rPr>
        <w:t xml:space="preserve">spełnianiu warunków udziału </w:t>
      </w:r>
      <w:r w:rsidR="00B25F1A" w:rsidRPr="002D3A28">
        <w:rPr>
          <w:rFonts w:ascii="Verdana" w:hAnsi="Verdana" w:cs="Verdana-Bold"/>
          <w:b/>
          <w:bCs/>
          <w:sz w:val="18"/>
          <w:szCs w:val="18"/>
        </w:rPr>
        <w:t xml:space="preserve">– </w:t>
      </w:r>
      <w:r w:rsidR="00B25F1A" w:rsidRPr="002D3A28">
        <w:rPr>
          <w:rFonts w:ascii="Verdana" w:hAnsi="Verdana" w:cs="Verdana-BoldItalic"/>
          <w:b/>
          <w:bCs/>
          <w:iCs/>
          <w:sz w:val="18"/>
          <w:szCs w:val="18"/>
        </w:rPr>
        <w:t>załącznik nr 3</w:t>
      </w:r>
    </w:p>
    <w:p w:rsidR="00613216" w:rsidRPr="000C387F" w:rsidRDefault="00613216" w:rsidP="00B25F1A">
      <w:pPr>
        <w:autoSpaceDE w:val="0"/>
        <w:autoSpaceDN w:val="0"/>
        <w:adjustRightInd w:val="0"/>
        <w:spacing w:after="0" w:line="240" w:lineRule="auto"/>
        <w:rPr>
          <w:rFonts w:ascii="Verdana" w:hAnsi="Verdana" w:cs="Verdana"/>
          <w:color w:val="000000"/>
          <w:sz w:val="18"/>
          <w:szCs w:val="18"/>
        </w:rPr>
      </w:pPr>
      <w:r w:rsidRPr="000C387F">
        <w:rPr>
          <w:rFonts w:ascii="Verdana" w:hAnsi="Verdana" w:cs="Verdana"/>
          <w:color w:val="000000"/>
          <w:sz w:val="18"/>
          <w:szCs w:val="18"/>
        </w:rPr>
        <w:tab/>
      </w:r>
      <w:r w:rsidRPr="000C387F">
        <w:rPr>
          <w:rFonts w:ascii="Verdana" w:hAnsi="Verdana" w:cs="Verdana"/>
          <w:color w:val="000000"/>
          <w:sz w:val="18"/>
          <w:szCs w:val="18"/>
        </w:rPr>
        <w:tab/>
      </w:r>
    </w:p>
    <w:p w:rsidR="00B25F1A"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387F">
        <w:rPr>
          <w:rFonts w:ascii="Verdana" w:hAnsi="Verdana" w:cs="Verdana"/>
          <w:color w:val="000000"/>
          <w:sz w:val="18"/>
          <w:szCs w:val="18"/>
        </w:rPr>
        <w:t xml:space="preserve">Wykonawca, który powołuje się na zasoby innych </w:t>
      </w:r>
      <w:r w:rsidR="000C7A94" w:rsidRPr="000C387F">
        <w:rPr>
          <w:rFonts w:ascii="Verdana" w:hAnsi="Verdana" w:cs="Verdana"/>
          <w:color w:val="000000"/>
          <w:sz w:val="18"/>
          <w:szCs w:val="18"/>
        </w:rPr>
        <w:t>podmiotów, w celu wykazania</w:t>
      </w:r>
      <w:r w:rsidR="002D3A28">
        <w:rPr>
          <w:rFonts w:ascii="Verdana" w:hAnsi="Verdana" w:cs="Verdana"/>
          <w:color w:val="000000"/>
          <w:sz w:val="18"/>
          <w:szCs w:val="18"/>
        </w:rPr>
        <w:t xml:space="preserve"> </w:t>
      </w:r>
      <w:r w:rsidR="00613216" w:rsidRPr="002D3A28">
        <w:rPr>
          <w:rFonts w:ascii="Verdana" w:hAnsi="Verdana" w:cs="Verdana"/>
          <w:color w:val="000000"/>
          <w:sz w:val="18"/>
          <w:szCs w:val="18"/>
        </w:rPr>
        <w:t xml:space="preserve">braku </w:t>
      </w:r>
      <w:r w:rsidRPr="002D3A28">
        <w:rPr>
          <w:rFonts w:ascii="Verdana" w:hAnsi="Verdana" w:cs="Verdana"/>
          <w:color w:val="000000"/>
          <w:sz w:val="18"/>
          <w:szCs w:val="18"/>
        </w:rPr>
        <w:t xml:space="preserve">istnienia wobec nich podstaw wykluczenia oraz spełnienia, w zakresie, w </w:t>
      </w:r>
      <w:r w:rsidR="00613216" w:rsidRPr="002D3A28">
        <w:rPr>
          <w:rFonts w:ascii="Verdana" w:hAnsi="Verdana" w:cs="Verdana"/>
          <w:color w:val="000000"/>
          <w:sz w:val="18"/>
          <w:szCs w:val="18"/>
        </w:rPr>
        <w:t xml:space="preserve">jakim powołuje się na </w:t>
      </w:r>
      <w:r w:rsidRPr="002D3A28">
        <w:rPr>
          <w:rFonts w:ascii="Verdana" w:hAnsi="Verdana" w:cs="Verdana"/>
          <w:color w:val="000000"/>
          <w:sz w:val="18"/>
          <w:szCs w:val="18"/>
        </w:rPr>
        <w:t>ich zasoby, warunków udzia</w:t>
      </w:r>
      <w:r w:rsidR="006360BC" w:rsidRPr="002D3A28">
        <w:rPr>
          <w:rFonts w:ascii="Verdana" w:hAnsi="Verdana" w:cs="Verdana"/>
          <w:color w:val="000000"/>
          <w:sz w:val="18"/>
          <w:szCs w:val="18"/>
        </w:rPr>
        <w:t xml:space="preserve">łu w postępowaniu </w:t>
      </w:r>
      <w:r w:rsidR="00464894" w:rsidRPr="002D3A28">
        <w:rPr>
          <w:rFonts w:ascii="Verdana" w:hAnsi="Verdana" w:cs="Verdana"/>
          <w:color w:val="000000"/>
          <w:sz w:val="18"/>
          <w:szCs w:val="18"/>
        </w:rPr>
        <w:t>zamieszcza informację o tych podmiotach w w/w oświadczeniu</w:t>
      </w:r>
      <w:r w:rsidRPr="002D3A28">
        <w:rPr>
          <w:rFonts w:ascii="Verdana" w:hAnsi="Verdana" w:cs="Verdana"/>
          <w:color w:val="000000"/>
          <w:sz w:val="18"/>
          <w:szCs w:val="18"/>
        </w:rPr>
        <w:t>;</w:t>
      </w:r>
    </w:p>
    <w:p w:rsidR="00613216" w:rsidRDefault="00613216" w:rsidP="002D3A28">
      <w:pPr>
        <w:autoSpaceDE w:val="0"/>
        <w:autoSpaceDN w:val="0"/>
        <w:adjustRightInd w:val="0"/>
        <w:spacing w:after="0" w:line="240" w:lineRule="auto"/>
        <w:ind w:left="567" w:hanging="283"/>
        <w:jc w:val="both"/>
        <w:rPr>
          <w:rFonts w:ascii="Verdana" w:hAnsi="Verdana" w:cs="Verdana"/>
          <w:color w:val="000000"/>
          <w:sz w:val="18"/>
          <w:szCs w:val="18"/>
        </w:rPr>
      </w:pPr>
    </w:p>
    <w:p w:rsidR="00613216"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7A94">
        <w:rPr>
          <w:rFonts w:ascii="Verdana" w:hAnsi="Verdana" w:cs="Verdana"/>
          <w:color w:val="000000"/>
          <w:sz w:val="18"/>
          <w:szCs w:val="18"/>
        </w:rPr>
        <w:t>W przypadku wspólnego ubiegania się</w:t>
      </w:r>
      <w:r w:rsidR="002B5C00">
        <w:rPr>
          <w:rFonts w:ascii="Verdana" w:hAnsi="Verdana" w:cs="Verdana"/>
          <w:color w:val="000000"/>
          <w:sz w:val="18"/>
          <w:szCs w:val="18"/>
        </w:rPr>
        <w:t xml:space="preserve"> o zamówienie przez wykonawców,</w:t>
      </w:r>
      <w:r w:rsidR="002D3A28">
        <w:rPr>
          <w:rFonts w:ascii="Verdana" w:hAnsi="Verdana" w:cs="Verdana"/>
          <w:color w:val="000000"/>
          <w:sz w:val="18"/>
          <w:szCs w:val="18"/>
        </w:rPr>
        <w:t xml:space="preserve"> </w:t>
      </w:r>
      <w:r w:rsidR="00464894" w:rsidRPr="002D3A28">
        <w:rPr>
          <w:rFonts w:ascii="Verdana" w:hAnsi="Verdana" w:cs="Verdana"/>
          <w:color w:val="000000"/>
          <w:sz w:val="18"/>
          <w:szCs w:val="18"/>
        </w:rPr>
        <w:t>w/w o</w:t>
      </w:r>
      <w:r w:rsidR="00613216" w:rsidRPr="002D3A28">
        <w:rPr>
          <w:rFonts w:ascii="Verdana" w:hAnsi="Verdana" w:cs="Verdana"/>
          <w:color w:val="000000"/>
          <w:sz w:val="18"/>
          <w:szCs w:val="18"/>
        </w:rPr>
        <w:t xml:space="preserve">świadczenie </w:t>
      </w:r>
      <w:r w:rsidRPr="002D3A28">
        <w:rPr>
          <w:rFonts w:ascii="Verdana" w:hAnsi="Verdana" w:cs="Verdana"/>
          <w:color w:val="000000"/>
          <w:sz w:val="18"/>
          <w:szCs w:val="18"/>
        </w:rPr>
        <w:t>składa każdy z wykonawców wspólnie ubiegających się o zamówienie</w:t>
      </w:r>
      <w:r w:rsidR="00DE4D2C" w:rsidRPr="002D3A28">
        <w:rPr>
          <w:rFonts w:ascii="Verdana" w:hAnsi="Verdana" w:cs="Verdana"/>
          <w:color w:val="000000"/>
          <w:sz w:val="18"/>
          <w:szCs w:val="18"/>
        </w:rPr>
        <w:t>. O</w:t>
      </w:r>
      <w:r w:rsidR="00C47165" w:rsidRPr="002D3A28">
        <w:rPr>
          <w:rFonts w:ascii="Verdana" w:hAnsi="Verdana" w:cs="Verdana"/>
          <w:color w:val="000000"/>
          <w:sz w:val="18"/>
          <w:szCs w:val="18"/>
        </w:rPr>
        <w:t>ś</w:t>
      </w:r>
      <w:r w:rsidR="00DE4D2C" w:rsidRPr="002D3A28">
        <w:rPr>
          <w:rFonts w:ascii="Verdana" w:hAnsi="Verdana" w:cs="Verdana"/>
          <w:color w:val="000000"/>
          <w:sz w:val="18"/>
          <w:szCs w:val="18"/>
        </w:rPr>
        <w:t>wiadczenie to potwierdza spełnienie warunków udziału w postępowaniu oraz brak podstaw wykluczenia w zakresie, w którym każdy z wykonawców wykazuje spełnienie warunków udziału w postepowaniu</w:t>
      </w:r>
      <w:r w:rsidR="00C47165" w:rsidRPr="002D3A28">
        <w:rPr>
          <w:rFonts w:ascii="Verdana" w:hAnsi="Verdana" w:cs="Verdana"/>
          <w:color w:val="000000"/>
          <w:sz w:val="18"/>
          <w:szCs w:val="18"/>
        </w:rPr>
        <w:t xml:space="preserve"> </w:t>
      </w:r>
      <w:r w:rsidR="00DE4D2C" w:rsidRPr="002D3A28">
        <w:rPr>
          <w:rFonts w:ascii="Verdana" w:hAnsi="Verdana" w:cs="Verdana"/>
          <w:color w:val="000000"/>
          <w:sz w:val="18"/>
          <w:szCs w:val="18"/>
        </w:rPr>
        <w:t>oraz braku podstaw wykluczenia.</w:t>
      </w:r>
    </w:p>
    <w:p w:rsidR="002B5C00" w:rsidRDefault="002B5C00" w:rsidP="002D3A28">
      <w:pPr>
        <w:autoSpaceDE w:val="0"/>
        <w:autoSpaceDN w:val="0"/>
        <w:adjustRightInd w:val="0"/>
        <w:spacing w:after="0" w:line="240" w:lineRule="auto"/>
        <w:ind w:left="567" w:hanging="283"/>
        <w:jc w:val="both"/>
        <w:rPr>
          <w:rFonts w:ascii="Verdana" w:hAnsi="Verdana" w:cs="Verdana"/>
          <w:color w:val="000000"/>
          <w:sz w:val="18"/>
          <w:szCs w:val="18"/>
        </w:rPr>
      </w:pPr>
    </w:p>
    <w:p w:rsidR="00B634A1"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2B5C00">
        <w:rPr>
          <w:rFonts w:ascii="Verdana" w:hAnsi="Verdana" w:cs="Verdana"/>
          <w:color w:val="000000"/>
          <w:sz w:val="18"/>
          <w:szCs w:val="18"/>
        </w:rPr>
        <w:t xml:space="preserve">w oświadczeniach należy wypełnić jedynie te działy i sekcje, które dotyczą </w:t>
      </w:r>
      <w:r w:rsidR="00613216" w:rsidRPr="002B5C00">
        <w:rPr>
          <w:rFonts w:ascii="Verdana" w:hAnsi="Verdana" w:cs="Verdana"/>
          <w:color w:val="000000"/>
          <w:sz w:val="18"/>
          <w:szCs w:val="18"/>
        </w:rPr>
        <w:t xml:space="preserve">warunków udziału </w:t>
      </w:r>
      <w:r w:rsidRPr="002B5C00">
        <w:rPr>
          <w:rFonts w:ascii="Verdana" w:hAnsi="Verdana" w:cs="Verdana"/>
          <w:color w:val="000000"/>
          <w:sz w:val="18"/>
          <w:szCs w:val="18"/>
        </w:rPr>
        <w:t>i potwierdzających brak podstaw do wykluczenia na podstawie t</w:t>
      </w:r>
      <w:r w:rsidR="00613216" w:rsidRPr="002B5C00">
        <w:rPr>
          <w:rFonts w:ascii="Verdana" w:hAnsi="Verdana" w:cs="Verdana"/>
          <w:color w:val="000000"/>
          <w:sz w:val="18"/>
          <w:szCs w:val="18"/>
        </w:rPr>
        <w:t xml:space="preserve">reści ogłoszenia o zamówieniu i </w:t>
      </w:r>
      <w:r w:rsidRPr="002B5C00">
        <w:rPr>
          <w:rFonts w:ascii="Verdana" w:hAnsi="Verdana" w:cs="Verdana"/>
          <w:color w:val="000000"/>
          <w:sz w:val="18"/>
          <w:szCs w:val="18"/>
        </w:rPr>
        <w:t xml:space="preserve">niniejszej specyfikacji. Wypełnienie pozostałych, nie wymaganych działów i sekcji </w:t>
      </w:r>
      <w:r w:rsidR="00613216" w:rsidRPr="002B5C00">
        <w:rPr>
          <w:rFonts w:ascii="Verdana" w:hAnsi="Verdana" w:cs="Verdana"/>
          <w:color w:val="000000"/>
          <w:sz w:val="18"/>
          <w:szCs w:val="18"/>
        </w:rPr>
        <w:t xml:space="preserve">nie będzie </w:t>
      </w:r>
      <w:r w:rsidRPr="002B5C00">
        <w:rPr>
          <w:rFonts w:ascii="Verdana" w:hAnsi="Verdana" w:cs="Verdana"/>
          <w:color w:val="000000"/>
          <w:sz w:val="18"/>
          <w:szCs w:val="18"/>
        </w:rPr>
        <w:t>miało wpływu na ocenę oferty.</w:t>
      </w:r>
    </w:p>
    <w:p w:rsidR="005301AB" w:rsidRDefault="005301AB" w:rsidP="00BF5CE8">
      <w:pPr>
        <w:autoSpaceDE w:val="0"/>
        <w:autoSpaceDN w:val="0"/>
        <w:adjustRightInd w:val="0"/>
        <w:spacing w:after="0" w:line="240" w:lineRule="auto"/>
        <w:ind w:left="709"/>
        <w:jc w:val="both"/>
        <w:rPr>
          <w:rFonts w:ascii="Verdana" w:hAnsi="Verdana" w:cs="Verdana-Bold"/>
          <w:b/>
          <w:bCs/>
          <w:color w:val="FF0000"/>
          <w:sz w:val="18"/>
          <w:szCs w:val="18"/>
        </w:rPr>
      </w:pPr>
    </w:p>
    <w:p w:rsidR="002D3A28" w:rsidRDefault="002D3A28"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Pr>
          <w:rFonts w:ascii="Verdana" w:hAnsi="Verdana" w:cs="Verdana-Bold"/>
          <w:b/>
          <w:bCs/>
          <w:color w:val="FF0000"/>
          <w:sz w:val="18"/>
          <w:szCs w:val="18"/>
        </w:rPr>
        <w:t xml:space="preserve">W </w:t>
      </w:r>
      <w:r w:rsidR="00B25F1A" w:rsidRPr="00BF5CE8">
        <w:rPr>
          <w:rFonts w:ascii="Verdana" w:hAnsi="Verdana" w:cs="Verdana-Bold"/>
          <w:b/>
          <w:bCs/>
          <w:color w:val="FF0000"/>
          <w:sz w:val="18"/>
          <w:szCs w:val="18"/>
        </w:rPr>
        <w:t>terminie 3 dni od zamieszczenia na str</w:t>
      </w:r>
      <w:r w:rsidR="00613216" w:rsidRPr="00BF5CE8">
        <w:rPr>
          <w:rFonts w:ascii="Verdana" w:hAnsi="Verdana" w:cs="Verdana-Bold"/>
          <w:b/>
          <w:bCs/>
          <w:color w:val="FF0000"/>
          <w:sz w:val="18"/>
          <w:szCs w:val="18"/>
        </w:rPr>
        <w:t xml:space="preserve">onie internetowej zamawiającego </w:t>
      </w:r>
      <w:r w:rsidR="002B5C00" w:rsidRPr="00BF5CE8">
        <w:rPr>
          <w:rFonts w:ascii="Verdana" w:hAnsi="Verdana" w:cs="Verdana-Bold"/>
          <w:b/>
          <w:bCs/>
          <w:color w:val="FF0000"/>
          <w:sz w:val="18"/>
          <w:szCs w:val="18"/>
        </w:rPr>
        <w:t xml:space="preserve">informacji z </w:t>
      </w:r>
    </w:p>
    <w:p w:rsidR="002D3A2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otwarcia ofert, o której mowa</w:t>
      </w:r>
      <w:r w:rsidR="00613216" w:rsidRPr="00BF5CE8">
        <w:rPr>
          <w:rFonts w:ascii="Verdana" w:hAnsi="Verdana" w:cs="Verdana-Bold"/>
          <w:b/>
          <w:bCs/>
          <w:color w:val="FF0000"/>
          <w:sz w:val="18"/>
          <w:szCs w:val="18"/>
        </w:rPr>
        <w:t xml:space="preserve"> w art. 86 ust. 3 Pzp Wykonawca </w:t>
      </w:r>
      <w:r w:rsidR="002D3A28">
        <w:rPr>
          <w:rFonts w:ascii="Verdana" w:hAnsi="Verdana" w:cs="Verdana-Bold"/>
          <w:b/>
          <w:bCs/>
          <w:color w:val="FF0000"/>
          <w:sz w:val="18"/>
          <w:szCs w:val="18"/>
        </w:rPr>
        <w:t>zobowiązany jest przekazać</w:t>
      </w:r>
    </w:p>
    <w:p w:rsidR="002D3A2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Zamawiającemu oświadczenie o przynależn</w:t>
      </w:r>
      <w:r w:rsidR="00613216" w:rsidRPr="00BF5CE8">
        <w:rPr>
          <w:rFonts w:ascii="Verdana" w:hAnsi="Verdana" w:cs="Verdana-Bold"/>
          <w:b/>
          <w:bCs/>
          <w:color w:val="FF0000"/>
          <w:sz w:val="18"/>
          <w:szCs w:val="18"/>
        </w:rPr>
        <w:t xml:space="preserve">ości lub </w:t>
      </w:r>
      <w:r w:rsidRPr="00BF5CE8">
        <w:rPr>
          <w:rFonts w:ascii="Verdana" w:hAnsi="Verdana" w:cs="Verdana-Bold"/>
          <w:b/>
          <w:bCs/>
          <w:color w:val="FF0000"/>
          <w:sz w:val="18"/>
          <w:szCs w:val="18"/>
        </w:rPr>
        <w:t>br</w:t>
      </w:r>
      <w:r w:rsidR="002D3A28">
        <w:rPr>
          <w:rFonts w:ascii="Verdana" w:hAnsi="Verdana" w:cs="Verdana-Bold"/>
          <w:b/>
          <w:bCs/>
          <w:color w:val="FF0000"/>
          <w:sz w:val="18"/>
          <w:szCs w:val="18"/>
        </w:rPr>
        <w:t>aku przynależności do tej samej</w:t>
      </w:r>
    </w:p>
    <w:p w:rsidR="00BF5CE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grupy kapitałowej,</w:t>
      </w:r>
      <w:r w:rsidR="00613216" w:rsidRPr="00BF5CE8">
        <w:rPr>
          <w:rFonts w:ascii="Verdana" w:hAnsi="Verdana" w:cs="Verdana-Bold"/>
          <w:b/>
          <w:bCs/>
          <w:color w:val="FF0000"/>
          <w:sz w:val="18"/>
          <w:szCs w:val="18"/>
        </w:rPr>
        <w:t xml:space="preserve"> o której mowa w art. 24 ust. 1 </w:t>
      </w:r>
      <w:r w:rsidRPr="00BF5CE8">
        <w:rPr>
          <w:rFonts w:ascii="Verdana" w:hAnsi="Verdana" w:cs="Verdana-Bold"/>
          <w:b/>
          <w:bCs/>
          <w:color w:val="FF0000"/>
          <w:sz w:val="18"/>
          <w:szCs w:val="18"/>
        </w:rPr>
        <w:t xml:space="preserve">pkt 23 ustawy Pzp – załącznik </w:t>
      </w:r>
      <w:r w:rsidR="00BF5CE8">
        <w:rPr>
          <w:rFonts w:ascii="Verdana" w:hAnsi="Verdana" w:cs="Verdana-Bold"/>
          <w:b/>
          <w:bCs/>
          <w:color w:val="FF0000"/>
          <w:sz w:val="18"/>
          <w:szCs w:val="18"/>
        </w:rPr>
        <w:t>nr 4</w:t>
      </w:r>
    </w:p>
    <w:p w:rsidR="008E3052" w:rsidRDefault="008E3052" w:rsidP="00BF5CE8">
      <w:pPr>
        <w:autoSpaceDE w:val="0"/>
        <w:autoSpaceDN w:val="0"/>
        <w:adjustRightInd w:val="0"/>
        <w:spacing w:after="0" w:line="240" w:lineRule="auto"/>
        <w:ind w:left="709"/>
        <w:jc w:val="both"/>
        <w:rPr>
          <w:rFonts w:ascii="Verdana" w:hAnsi="Verdana" w:cs="Verdana-Bold"/>
          <w:b/>
          <w:bCs/>
          <w:color w:val="FF0000"/>
          <w:sz w:val="18"/>
          <w:szCs w:val="18"/>
        </w:rPr>
      </w:pPr>
    </w:p>
    <w:p w:rsidR="00BF5CE8" w:rsidRPr="00BF5CE8" w:rsidRDefault="00BF5CE8" w:rsidP="002D3A28">
      <w:pPr>
        <w:autoSpaceDE w:val="0"/>
        <w:autoSpaceDN w:val="0"/>
        <w:adjustRightInd w:val="0"/>
        <w:spacing w:after="0" w:line="240" w:lineRule="auto"/>
        <w:ind w:left="426"/>
        <w:jc w:val="both"/>
        <w:rPr>
          <w:rFonts w:ascii="Verdana" w:hAnsi="Verdana" w:cs="Verdana-Bold"/>
          <w:b/>
          <w:bCs/>
          <w:color w:val="FF0000"/>
          <w:sz w:val="18"/>
          <w:szCs w:val="18"/>
        </w:rPr>
      </w:pPr>
      <w:r w:rsidRPr="000C7A94">
        <w:rPr>
          <w:rFonts w:ascii="Verdana" w:hAnsi="Verdana" w:cs="Verdana"/>
          <w:color w:val="000000"/>
          <w:sz w:val="18"/>
          <w:szCs w:val="18"/>
        </w:rPr>
        <w:t>W przypadku wspólnego ubiegania się</w:t>
      </w:r>
      <w:r>
        <w:rPr>
          <w:rFonts w:ascii="Verdana" w:hAnsi="Verdana" w:cs="Verdana"/>
          <w:color w:val="000000"/>
          <w:sz w:val="18"/>
          <w:szCs w:val="18"/>
        </w:rPr>
        <w:t xml:space="preserve">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sidRPr="002B5C00">
        <w:rPr>
          <w:rFonts w:ascii="Verdana" w:hAnsi="Verdana" w:cs="Verdana"/>
          <w:color w:val="000000"/>
          <w:sz w:val="18"/>
          <w:szCs w:val="18"/>
        </w:rPr>
        <w:t xml:space="preserve">świadczenie </w:t>
      </w:r>
      <w:r w:rsidRPr="00E70B8E">
        <w:rPr>
          <w:rFonts w:ascii="Verdana" w:hAnsi="Verdana" w:cs="Verdana"/>
          <w:b/>
          <w:color w:val="000000"/>
          <w:sz w:val="18"/>
          <w:szCs w:val="18"/>
        </w:rPr>
        <w:t>– załącznik nr 4</w:t>
      </w:r>
      <w:r>
        <w:rPr>
          <w:rFonts w:ascii="Verdana" w:hAnsi="Verdana" w:cs="Verdana"/>
          <w:color w:val="000000"/>
          <w:sz w:val="18"/>
          <w:szCs w:val="18"/>
        </w:rPr>
        <w:t xml:space="preserve">, </w:t>
      </w:r>
      <w:r w:rsidRPr="002B5C00">
        <w:rPr>
          <w:rFonts w:ascii="Verdana" w:hAnsi="Verdana" w:cs="Verdana"/>
          <w:color w:val="000000"/>
          <w:sz w:val="18"/>
          <w:szCs w:val="18"/>
        </w:rPr>
        <w:t>składa każdy z wykonawców wspólnie ubiegających się o zamówienie</w:t>
      </w:r>
      <w:r>
        <w:rPr>
          <w:rFonts w:ascii="Verdana" w:hAnsi="Verdana" w:cs="Verdana"/>
          <w:color w:val="000000"/>
          <w:sz w:val="18"/>
          <w:szCs w:val="18"/>
        </w:rPr>
        <w:t>.</w:t>
      </w:r>
    </w:p>
    <w:p w:rsidR="00B6025A" w:rsidRDefault="00B6025A" w:rsidP="002D3A28">
      <w:pPr>
        <w:autoSpaceDE w:val="0"/>
        <w:autoSpaceDN w:val="0"/>
        <w:adjustRightInd w:val="0"/>
        <w:spacing w:after="0" w:line="240" w:lineRule="auto"/>
        <w:ind w:left="426"/>
        <w:jc w:val="both"/>
        <w:rPr>
          <w:rFonts w:ascii="Verdana" w:hAnsi="Verdana" w:cs="Verdana-Bold"/>
          <w:bCs/>
          <w:color w:val="000000"/>
          <w:sz w:val="18"/>
          <w:szCs w:val="18"/>
        </w:rPr>
      </w:pPr>
      <w:r w:rsidRPr="00BF5CE8">
        <w:rPr>
          <w:rFonts w:ascii="Verdana" w:hAnsi="Verdana" w:cs="Verdana-Bold"/>
          <w:bCs/>
          <w:color w:val="000000"/>
          <w:sz w:val="18"/>
          <w:szCs w:val="18"/>
        </w:rPr>
        <w:t>Wraz ze złożonym oświadczeniem, wykonawca może przedstawić dowody, że powiązania z innym wykonawcą nie prowadzą do zakłócenia konkurencji w postepowaniu o udzielenie zamówienia.</w:t>
      </w:r>
    </w:p>
    <w:p w:rsidR="000C387F" w:rsidRPr="00BF5CE8" w:rsidRDefault="000C387F" w:rsidP="002B5C00">
      <w:pPr>
        <w:autoSpaceDE w:val="0"/>
        <w:autoSpaceDN w:val="0"/>
        <w:adjustRightInd w:val="0"/>
        <w:spacing w:after="0" w:line="240" w:lineRule="auto"/>
        <w:ind w:left="709"/>
        <w:jc w:val="both"/>
        <w:rPr>
          <w:rFonts w:ascii="Verdana" w:hAnsi="Verdana" w:cs="Verdana-Bold"/>
          <w:bCs/>
          <w:color w:val="000000"/>
          <w:sz w:val="18"/>
          <w:szCs w:val="18"/>
        </w:rPr>
      </w:pPr>
    </w:p>
    <w:p w:rsidR="000C387F" w:rsidRPr="00C710F3" w:rsidRDefault="000C387F" w:rsidP="00873B90">
      <w:pPr>
        <w:autoSpaceDE w:val="0"/>
        <w:autoSpaceDN w:val="0"/>
        <w:adjustRightInd w:val="0"/>
        <w:spacing w:after="0" w:line="240" w:lineRule="auto"/>
        <w:jc w:val="both"/>
        <w:rPr>
          <w:rFonts w:ascii="Verdana" w:hAnsi="Verdana" w:cs="Verdana-Bold"/>
          <w:b/>
          <w:bCs/>
          <w:i/>
          <w:color w:val="FF0000"/>
          <w:sz w:val="18"/>
          <w:szCs w:val="18"/>
        </w:rPr>
      </w:pPr>
      <w:r w:rsidRPr="00C710F3">
        <w:rPr>
          <w:rFonts w:ascii="Verdana" w:hAnsi="Verdana" w:cs="Verdana-Bold"/>
          <w:b/>
          <w:bCs/>
          <w:i/>
          <w:color w:val="FF0000"/>
          <w:sz w:val="18"/>
          <w:szCs w:val="18"/>
        </w:rPr>
        <w:t>Zamawiający przed udzieleniem zamówienia wezwie Wykonawcę, którego oferta została najwyżej oceniona, do złożenia w wyznaczonym terminie ni</w:t>
      </w:r>
      <w:r w:rsidR="00C710F3" w:rsidRPr="00C710F3">
        <w:rPr>
          <w:rFonts w:ascii="Verdana" w:hAnsi="Verdana" w:cs="Verdana-Bold"/>
          <w:b/>
          <w:bCs/>
          <w:i/>
          <w:color w:val="FF0000"/>
          <w:sz w:val="18"/>
          <w:szCs w:val="18"/>
        </w:rPr>
        <w:t>e krótszym niż 5 dni, aktualnych</w:t>
      </w:r>
      <w:r w:rsidRPr="00C710F3">
        <w:rPr>
          <w:rFonts w:ascii="Verdana" w:hAnsi="Verdana" w:cs="Verdana-Bold"/>
          <w:b/>
          <w:bCs/>
          <w:i/>
          <w:color w:val="FF0000"/>
          <w:sz w:val="18"/>
          <w:szCs w:val="18"/>
        </w:rPr>
        <w:t xml:space="preserve"> na dzień złożenia </w:t>
      </w:r>
      <w:r w:rsidR="00C710F3" w:rsidRPr="00C710F3">
        <w:rPr>
          <w:rFonts w:ascii="Verdana" w:hAnsi="Verdana" w:cs="Verdana-Bold"/>
          <w:b/>
          <w:bCs/>
          <w:i/>
          <w:color w:val="FF0000"/>
          <w:sz w:val="18"/>
          <w:szCs w:val="18"/>
        </w:rPr>
        <w:t>oświadczeń i dokumentów</w:t>
      </w:r>
      <w:r w:rsidRPr="00C710F3">
        <w:rPr>
          <w:rFonts w:ascii="Verdana" w:hAnsi="Verdana" w:cs="Verdana-Bold"/>
          <w:b/>
          <w:bCs/>
          <w:i/>
          <w:color w:val="FF0000"/>
          <w:sz w:val="18"/>
          <w:szCs w:val="18"/>
        </w:rPr>
        <w:t xml:space="preserve"> potwi</w:t>
      </w:r>
      <w:r w:rsidR="00C710F3" w:rsidRPr="00C710F3">
        <w:rPr>
          <w:rFonts w:ascii="Verdana" w:hAnsi="Verdana" w:cs="Verdana-Bold"/>
          <w:b/>
          <w:bCs/>
          <w:i/>
          <w:color w:val="FF0000"/>
          <w:sz w:val="18"/>
          <w:szCs w:val="18"/>
        </w:rPr>
        <w:t>erdzających okoliczności o których mowa w art. 25 ust 1.</w:t>
      </w:r>
    </w:p>
    <w:p w:rsidR="00613216" w:rsidRPr="00ED00D7" w:rsidRDefault="000C387F" w:rsidP="00873B90">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B25F1A" w:rsidRPr="00ED00D7" w:rsidRDefault="00B25F1A" w:rsidP="00873B90">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2. Wykaz dokumentów i oświadczeń, które wyk</w:t>
      </w:r>
      <w:r w:rsidR="00FB2862" w:rsidRPr="00ED00D7">
        <w:rPr>
          <w:rFonts w:ascii="Verdana" w:hAnsi="Verdana" w:cs="Verdana-Bold"/>
          <w:b/>
          <w:bCs/>
          <w:color w:val="000000"/>
          <w:sz w:val="18"/>
          <w:szCs w:val="18"/>
        </w:rPr>
        <w:t xml:space="preserve">onawca składa w postępowaniu </w:t>
      </w:r>
      <w:r w:rsidR="00FB2862" w:rsidRPr="00ED00D7">
        <w:rPr>
          <w:rFonts w:ascii="Verdana" w:hAnsi="Verdana" w:cs="Verdana-Bold"/>
          <w:b/>
          <w:bCs/>
          <w:color w:val="000000"/>
          <w:sz w:val="18"/>
          <w:szCs w:val="18"/>
          <w:u w:val="single"/>
        </w:rPr>
        <w:t xml:space="preserve">na </w:t>
      </w:r>
      <w:r w:rsidR="002B5C00" w:rsidRPr="00ED00D7">
        <w:rPr>
          <w:rFonts w:ascii="Verdana" w:hAnsi="Verdana" w:cs="Verdana-Bold"/>
          <w:b/>
          <w:bCs/>
          <w:color w:val="000000"/>
          <w:sz w:val="18"/>
          <w:szCs w:val="18"/>
          <w:u w:val="single"/>
        </w:rPr>
        <w:t xml:space="preserve">wezwanie </w:t>
      </w:r>
      <w:r w:rsidRPr="00ED00D7">
        <w:rPr>
          <w:rFonts w:ascii="Verdana" w:hAnsi="Verdana" w:cs="Verdana-Bold"/>
          <w:b/>
          <w:bCs/>
          <w:color w:val="000000"/>
          <w:sz w:val="18"/>
          <w:szCs w:val="18"/>
          <w:u w:val="single"/>
        </w:rPr>
        <w:t>zamawiającego</w:t>
      </w:r>
      <w:r w:rsidRPr="00ED00D7">
        <w:rPr>
          <w:rFonts w:ascii="Verdana" w:hAnsi="Verdana" w:cs="Verdana-Bold"/>
          <w:b/>
          <w:bCs/>
          <w:color w:val="000000"/>
          <w:sz w:val="18"/>
          <w:szCs w:val="18"/>
        </w:rPr>
        <w:t xml:space="preserve"> na potwierdzenie okoliczności </w:t>
      </w:r>
      <w:r w:rsidR="00FB2862" w:rsidRPr="00ED00D7">
        <w:rPr>
          <w:rFonts w:ascii="Verdana" w:hAnsi="Verdana" w:cs="Verdana-Bold"/>
          <w:b/>
          <w:bCs/>
          <w:color w:val="000000"/>
          <w:sz w:val="18"/>
          <w:szCs w:val="18"/>
        </w:rPr>
        <w:t xml:space="preserve">o których mowa w art. 25 </w:t>
      </w:r>
      <w:r w:rsidRPr="00ED00D7">
        <w:rPr>
          <w:rFonts w:ascii="Verdana" w:hAnsi="Verdana" w:cs="Verdana-Bold"/>
          <w:b/>
          <w:bCs/>
          <w:color w:val="000000"/>
          <w:sz w:val="18"/>
          <w:szCs w:val="18"/>
        </w:rPr>
        <w:t>ust. 1 pkt 3 ustawy:</w:t>
      </w:r>
      <w:r w:rsidR="00A90C77">
        <w:rPr>
          <w:rFonts w:ascii="Verdana" w:hAnsi="Verdana" w:cs="Verdana-Bold"/>
          <w:b/>
          <w:bCs/>
          <w:color w:val="000000"/>
          <w:sz w:val="18"/>
          <w:szCs w:val="18"/>
        </w:rPr>
        <w:t xml:space="preserve"> </w:t>
      </w:r>
    </w:p>
    <w:p w:rsidR="00C13AE5" w:rsidRDefault="00C13AE5" w:rsidP="00C13AE5">
      <w:pPr>
        <w:autoSpaceDE w:val="0"/>
        <w:autoSpaceDN w:val="0"/>
        <w:adjustRightInd w:val="0"/>
        <w:spacing w:after="0" w:line="240" w:lineRule="auto"/>
        <w:rPr>
          <w:rFonts w:ascii="Verdana" w:hAnsi="Verdana" w:cs="Verdana-BoldItalic"/>
          <w:b/>
          <w:bCs/>
          <w:i/>
          <w:iCs/>
          <w:color w:val="FF0000"/>
          <w:sz w:val="18"/>
          <w:szCs w:val="18"/>
        </w:rPr>
      </w:pPr>
      <w:r w:rsidRPr="00ED00D7">
        <w:rPr>
          <w:rFonts w:ascii="Verdana" w:hAnsi="Verdana" w:cs="Verdana-BoldItalic"/>
          <w:b/>
          <w:bCs/>
          <w:i/>
          <w:iCs/>
          <w:color w:val="FF0000"/>
          <w:sz w:val="18"/>
          <w:szCs w:val="18"/>
        </w:rPr>
        <w:t>Niżej wymienionych dokumentów nie należy dołączyć do oferty. Wykonawca, którego oferta zostanie uznana za najkorzystniejszą zostanie powiadomiony odrębnym pismem o terminie i miejscu ich dostarczenia:</w:t>
      </w:r>
    </w:p>
    <w:p w:rsidR="00AB7B7D" w:rsidRDefault="00AB7B7D" w:rsidP="00C13AE5">
      <w:pPr>
        <w:autoSpaceDE w:val="0"/>
        <w:autoSpaceDN w:val="0"/>
        <w:adjustRightInd w:val="0"/>
        <w:spacing w:after="0" w:line="240" w:lineRule="auto"/>
        <w:jc w:val="both"/>
        <w:rPr>
          <w:rFonts w:ascii="Verdana" w:hAnsi="Verdana" w:cs="Verdana"/>
          <w:color w:val="000000"/>
          <w:sz w:val="18"/>
          <w:szCs w:val="18"/>
        </w:rPr>
      </w:pPr>
    </w:p>
    <w:p w:rsidR="00C13AE5" w:rsidRPr="00C13AE5" w:rsidRDefault="00C13AE5" w:rsidP="00C13AE5">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sidRPr="00C44C6F">
        <w:rPr>
          <w:rFonts w:ascii="Verdana" w:hAnsi="Verdana" w:cs="Verdana"/>
          <w:b/>
          <w:color w:val="000000"/>
          <w:sz w:val="18"/>
          <w:szCs w:val="18"/>
        </w:rPr>
        <w:t>odpis z właściwego rejestru lub z centralnej ewidencji i informacji o działalności</w:t>
      </w:r>
      <w:r>
        <w:rPr>
          <w:rFonts w:ascii="Verdana" w:hAnsi="Verdana" w:cs="Verdana"/>
          <w:b/>
          <w:color w:val="000000"/>
          <w:sz w:val="18"/>
          <w:szCs w:val="18"/>
        </w:rPr>
        <w:t xml:space="preserve"> </w:t>
      </w:r>
      <w:r w:rsidRPr="00C44C6F">
        <w:rPr>
          <w:rFonts w:ascii="Verdana" w:hAnsi="Verdana" w:cs="Verdana"/>
          <w:b/>
          <w:color w:val="000000"/>
          <w:sz w:val="18"/>
          <w:szCs w:val="18"/>
        </w:rPr>
        <w:t>gospodarczej</w:t>
      </w:r>
      <w:r>
        <w:rPr>
          <w:rFonts w:ascii="Verdana" w:hAnsi="Verdana" w:cs="Verdana"/>
          <w:color w:val="000000"/>
          <w:sz w:val="18"/>
          <w:szCs w:val="18"/>
        </w:rPr>
        <w:t>, jeżeli odrębne przepisy wymagają wpisu do rejestru lub ewidencji, w celu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wykazania braku podstaw do wykluczenia w oparciu o art. 24 ust. 5 pkt 1 ustawy wystawiony nie wcześniej </w:t>
      </w:r>
      <w:r w:rsidRPr="001A6514">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wniosków o dopuszczenie do udziału w postepowaniu;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p>
    <w:p w:rsidR="00A90C77" w:rsidRDefault="007A6A0A" w:rsidP="002D3A28">
      <w:pPr>
        <w:autoSpaceDE w:val="0"/>
        <w:autoSpaceDN w:val="0"/>
        <w:adjustRightInd w:val="0"/>
        <w:spacing w:after="0" w:line="240" w:lineRule="auto"/>
        <w:jc w:val="both"/>
        <w:rPr>
          <w:rFonts w:ascii="Verdana" w:hAnsi="Verdana" w:cs="Verdana-Bold"/>
          <w:bCs/>
          <w:color w:val="000000"/>
          <w:sz w:val="18"/>
          <w:szCs w:val="18"/>
        </w:rPr>
      </w:pPr>
      <w:r w:rsidRPr="00306EC4">
        <w:rPr>
          <w:rFonts w:ascii="Verdana" w:hAnsi="Verdana" w:cs="Verdana-Bold"/>
          <w:bCs/>
          <w:color w:val="000000"/>
          <w:sz w:val="18"/>
          <w:szCs w:val="18"/>
        </w:rPr>
        <w:t xml:space="preserve">Zamawiający wymaga od Wykonawcy, który polega na zdolnościach lub sytuacji innych podmiotów na zasadach </w:t>
      </w:r>
      <w:r w:rsidR="00306EC4" w:rsidRPr="00306EC4">
        <w:rPr>
          <w:rFonts w:ascii="Verdana" w:hAnsi="Verdana" w:cs="Verdana-Bold"/>
          <w:bCs/>
          <w:color w:val="000000"/>
          <w:sz w:val="18"/>
          <w:szCs w:val="18"/>
        </w:rPr>
        <w:t>określonych w art. 2</w:t>
      </w:r>
      <w:r w:rsidR="00907C9D">
        <w:rPr>
          <w:rFonts w:ascii="Verdana" w:hAnsi="Verdana" w:cs="Verdana-Bold"/>
          <w:bCs/>
          <w:color w:val="000000"/>
          <w:sz w:val="18"/>
          <w:szCs w:val="18"/>
        </w:rPr>
        <w:t>2a ustawy</w:t>
      </w:r>
      <w:r w:rsidR="00306EC4" w:rsidRPr="00306EC4">
        <w:rPr>
          <w:rFonts w:ascii="Verdana" w:hAnsi="Verdana" w:cs="Verdana-Bold"/>
          <w:bCs/>
          <w:color w:val="000000"/>
          <w:sz w:val="18"/>
          <w:szCs w:val="18"/>
        </w:rPr>
        <w:t>, przedstawienia w odniesieniu do tych podmiotów dokumentów wymienionych  powyżej.</w:t>
      </w:r>
      <w:r w:rsidRPr="00306EC4">
        <w:rPr>
          <w:rFonts w:ascii="Verdana" w:hAnsi="Verdana" w:cs="Verdana-Bold"/>
          <w:bCs/>
          <w:color w:val="000000"/>
          <w:sz w:val="18"/>
          <w:szCs w:val="18"/>
        </w:rPr>
        <w:t xml:space="preserve"> </w:t>
      </w:r>
    </w:p>
    <w:p w:rsidR="00CA3B31" w:rsidRPr="00306EC4" w:rsidRDefault="00CA3B31" w:rsidP="002D3A28">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w:t>
      </w:r>
      <w:r w:rsidR="00DA16F5">
        <w:rPr>
          <w:rFonts w:ascii="Verdana" w:hAnsi="Verdana" w:cs="Verdana-Bold"/>
          <w:bCs/>
          <w:color w:val="000000"/>
          <w:sz w:val="18"/>
          <w:szCs w:val="18"/>
        </w:rPr>
        <w:t>żą</w:t>
      </w:r>
      <w:r>
        <w:rPr>
          <w:rFonts w:ascii="Verdana" w:hAnsi="Verdana" w:cs="Verdana-Bold"/>
          <w:bCs/>
          <w:color w:val="000000"/>
          <w:sz w:val="18"/>
          <w:szCs w:val="18"/>
        </w:rPr>
        <w:t xml:space="preserve">da powyższych dokumentów </w:t>
      </w:r>
      <w:r w:rsidR="00EE6F12">
        <w:rPr>
          <w:rFonts w:ascii="Verdana" w:hAnsi="Verdana" w:cs="Verdana-Bold"/>
          <w:bCs/>
          <w:color w:val="000000"/>
          <w:sz w:val="18"/>
          <w:szCs w:val="18"/>
        </w:rPr>
        <w:t>od Wykonawcy dotyczących podwykonawcy, któremu zamierza on powierzyć wykonanie części zamówienia, a który nie jest podmiotem, na którego zdolnościach lub sytuacji wykonawca polega na zasadach określonych w art. 22a ustawy</w:t>
      </w:r>
      <w:r>
        <w:rPr>
          <w:rFonts w:ascii="Verdana" w:hAnsi="Verdana" w:cs="Verdana-Bold"/>
          <w:bCs/>
          <w:color w:val="000000"/>
          <w:sz w:val="18"/>
          <w:szCs w:val="18"/>
        </w:rPr>
        <w:t>.</w:t>
      </w:r>
    </w:p>
    <w:p w:rsidR="007A6A0A" w:rsidRDefault="007A6A0A" w:rsidP="00B25F1A">
      <w:pPr>
        <w:autoSpaceDE w:val="0"/>
        <w:autoSpaceDN w:val="0"/>
        <w:adjustRightInd w:val="0"/>
        <w:spacing w:after="0" w:line="240" w:lineRule="auto"/>
        <w:rPr>
          <w:rFonts w:ascii="Verdana" w:hAnsi="Verdana" w:cs="Verdana-Bold"/>
          <w:b/>
          <w:bCs/>
          <w:color w:val="000000"/>
          <w:sz w:val="18"/>
          <w:szCs w:val="18"/>
        </w:rPr>
      </w:pPr>
    </w:p>
    <w:p w:rsidR="00B25F1A" w:rsidRPr="00ED00D7" w:rsidRDefault="00B25F1A" w:rsidP="00B25F1A">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3. Wykaz dokumentów i oświadczeń, które wykonawca składa</w:t>
      </w:r>
      <w:r w:rsidR="00FB2862" w:rsidRPr="00ED00D7">
        <w:rPr>
          <w:rFonts w:ascii="Verdana" w:hAnsi="Verdana" w:cs="Verdana-Bold"/>
          <w:b/>
          <w:bCs/>
          <w:color w:val="000000"/>
          <w:sz w:val="18"/>
          <w:szCs w:val="18"/>
        </w:rPr>
        <w:t xml:space="preserve"> w postępowaniu </w:t>
      </w:r>
      <w:r w:rsidR="00FB2862" w:rsidRPr="00ED00D7">
        <w:rPr>
          <w:rFonts w:ascii="Verdana" w:hAnsi="Verdana" w:cs="Verdana-Bold"/>
          <w:b/>
          <w:bCs/>
          <w:color w:val="000000"/>
          <w:sz w:val="18"/>
          <w:szCs w:val="18"/>
          <w:u w:val="single"/>
        </w:rPr>
        <w:t xml:space="preserve">na </w:t>
      </w:r>
      <w:r w:rsidRPr="00ED00D7">
        <w:rPr>
          <w:rFonts w:ascii="Verdana" w:hAnsi="Verdana" w:cs="Verdana-Bold"/>
          <w:b/>
          <w:bCs/>
          <w:color w:val="000000"/>
          <w:sz w:val="18"/>
          <w:szCs w:val="18"/>
          <w:u w:val="single"/>
        </w:rPr>
        <w:t>wezwanie zamawiającego</w:t>
      </w:r>
      <w:r w:rsidRPr="00ED00D7">
        <w:rPr>
          <w:rFonts w:ascii="Verdana" w:hAnsi="Verdana" w:cs="Verdana-Bold"/>
          <w:b/>
          <w:bCs/>
          <w:color w:val="000000"/>
          <w:sz w:val="18"/>
          <w:szCs w:val="18"/>
        </w:rPr>
        <w:t xml:space="preserve"> na podstawie okoliczności </w:t>
      </w:r>
      <w:r w:rsidR="00FB2862" w:rsidRPr="00ED00D7">
        <w:rPr>
          <w:rFonts w:ascii="Verdana" w:hAnsi="Verdana" w:cs="Verdana-Bold"/>
          <w:b/>
          <w:bCs/>
          <w:color w:val="000000"/>
          <w:sz w:val="18"/>
          <w:szCs w:val="18"/>
        </w:rPr>
        <w:t xml:space="preserve">o których mowa w art. 25 ust. 1 </w:t>
      </w:r>
      <w:r w:rsidRPr="00ED00D7">
        <w:rPr>
          <w:rFonts w:ascii="Verdana" w:hAnsi="Verdana" w:cs="Verdana-Bold"/>
          <w:b/>
          <w:bCs/>
          <w:color w:val="000000"/>
          <w:sz w:val="18"/>
          <w:szCs w:val="18"/>
        </w:rPr>
        <w:t>pkt 1 ustawy:</w:t>
      </w:r>
    </w:p>
    <w:p w:rsidR="00263D26" w:rsidRDefault="00263D26" w:rsidP="00263D26">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013C94" w:rsidRPr="00FC1815" w:rsidRDefault="00013C94" w:rsidP="00B25F1A">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D50B71" w:rsidRPr="00623951" w:rsidRDefault="00B25F1A" w:rsidP="00D50B71">
      <w:pPr>
        <w:autoSpaceDE w:val="0"/>
        <w:autoSpaceDN w:val="0"/>
        <w:adjustRightInd w:val="0"/>
        <w:spacing w:after="0" w:line="240" w:lineRule="auto"/>
        <w:rPr>
          <w:rFonts w:ascii="Verdana" w:hAnsi="Verdana" w:cs="Verdana-Bold"/>
          <w:b/>
          <w:bCs/>
          <w:color w:val="000000"/>
          <w:sz w:val="18"/>
          <w:szCs w:val="18"/>
          <w:u w:val="single"/>
        </w:rPr>
      </w:pPr>
      <w:r w:rsidRPr="00ED00D7">
        <w:rPr>
          <w:rFonts w:ascii="Verdana" w:hAnsi="Verdana" w:cs="Verdana-Bold"/>
          <w:b/>
          <w:bCs/>
          <w:color w:val="000000"/>
          <w:sz w:val="18"/>
          <w:szCs w:val="18"/>
        </w:rPr>
        <w:t xml:space="preserve">4. Wykaz dokumentów i oświadczeń, które wykonawca składa w postępowaniu </w:t>
      </w:r>
      <w:r w:rsidR="00DF5BF1" w:rsidRPr="00ED00D7">
        <w:rPr>
          <w:rFonts w:ascii="Verdana" w:hAnsi="Verdana" w:cs="Verdana-Bold"/>
          <w:b/>
          <w:bCs/>
          <w:color w:val="000000"/>
          <w:sz w:val="18"/>
          <w:szCs w:val="18"/>
          <w:u w:val="single"/>
        </w:rPr>
        <w:t xml:space="preserve">na </w:t>
      </w:r>
      <w:r w:rsidRPr="00623951">
        <w:rPr>
          <w:rFonts w:ascii="Verdana" w:hAnsi="Verdana" w:cs="Verdana-Bold"/>
          <w:b/>
          <w:bCs/>
          <w:color w:val="000000"/>
          <w:sz w:val="18"/>
          <w:szCs w:val="18"/>
          <w:u w:val="single"/>
        </w:rPr>
        <w:t>wezwanie zamawiającego</w:t>
      </w:r>
      <w:r w:rsidRPr="00623951">
        <w:rPr>
          <w:rFonts w:ascii="Verdana" w:hAnsi="Verdana" w:cs="Verdana-Bold"/>
          <w:b/>
          <w:bCs/>
          <w:color w:val="000000"/>
          <w:sz w:val="18"/>
          <w:szCs w:val="18"/>
        </w:rPr>
        <w:t xml:space="preserve"> na potwierdzenie okoliczności, o których mowa w art. 25</w:t>
      </w:r>
      <w:r w:rsidR="00DF5BF1" w:rsidRPr="00623951">
        <w:rPr>
          <w:rFonts w:ascii="Verdana" w:hAnsi="Verdana" w:cs="Verdana-Bold"/>
          <w:b/>
          <w:bCs/>
          <w:color w:val="000000"/>
          <w:sz w:val="18"/>
          <w:szCs w:val="18"/>
          <w:u w:val="single"/>
        </w:rPr>
        <w:t xml:space="preserve"> </w:t>
      </w:r>
      <w:r w:rsidRPr="00623951">
        <w:rPr>
          <w:rFonts w:ascii="Verdana" w:hAnsi="Verdana" w:cs="Verdana-Bold"/>
          <w:b/>
          <w:bCs/>
          <w:color w:val="000000"/>
          <w:sz w:val="18"/>
          <w:szCs w:val="18"/>
        </w:rPr>
        <w:t>ust. 1 pkt 2 ustawy:</w:t>
      </w:r>
    </w:p>
    <w:p w:rsidR="00FC1815" w:rsidRDefault="00FC1815" w:rsidP="00FC1815">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9005DF" w:rsidRDefault="009005DF"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Oświadczenia składane przez wykonawcę i inne podmioty, na których zdolnościach lub sytuacji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polega wykonawca na zasadach określonych w</w:t>
      </w:r>
      <w:r w:rsidR="00FF4B07">
        <w:rPr>
          <w:rFonts w:ascii="Verdana" w:hAnsi="Verdana" w:cs="Verdana"/>
          <w:color w:val="000000"/>
          <w:sz w:val="18"/>
          <w:szCs w:val="18"/>
        </w:rPr>
        <w:t xml:space="preserve"> art. 22a ustawy</w:t>
      </w:r>
      <w:r>
        <w:rPr>
          <w:rFonts w:ascii="Verdana" w:hAnsi="Verdana" w:cs="Verdana"/>
          <w:color w:val="000000"/>
          <w:sz w:val="18"/>
          <w:szCs w:val="18"/>
        </w:rPr>
        <w:t>, składane są w oryginale.</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Pozostałe dokumenty, inne niż oświadczenia o których mowa wyżej, składane są w oryginale lub</w:t>
      </w:r>
    </w:p>
    <w:p w:rsidR="00B25F1A" w:rsidRDefault="00B25F1A"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w:t>
      </w:r>
      <w:r w:rsidR="006360BC">
        <w:rPr>
          <w:rFonts w:ascii="Verdana" w:hAnsi="Verdana" w:cs="Verdana"/>
          <w:color w:val="000000"/>
          <w:sz w:val="18"/>
          <w:szCs w:val="18"/>
        </w:rPr>
        <w:t xml:space="preserve">inał uważa się oświadczenie lub </w:t>
      </w:r>
      <w:r>
        <w:rPr>
          <w:rFonts w:ascii="Verdana" w:hAnsi="Verdana" w:cs="Verdana"/>
          <w:color w:val="000000"/>
          <w:sz w:val="18"/>
          <w:szCs w:val="18"/>
        </w:rPr>
        <w:t>dokument złożone w formie pisemnej lub w formie elekt</w:t>
      </w:r>
      <w:r w:rsidR="006360BC">
        <w:rPr>
          <w:rFonts w:ascii="Verdana" w:hAnsi="Verdana" w:cs="Verdana"/>
          <w:color w:val="000000"/>
          <w:sz w:val="18"/>
          <w:szCs w:val="18"/>
        </w:rPr>
        <w:t xml:space="preserve">ronicznej podpisane odpowiednio </w:t>
      </w:r>
      <w:r>
        <w:rPr>
          <w:rFonts w:ascii="Verdana" w:hAnsi="Verdana" w:cs="Verdana"/>
          <w:color w:val="000000"/>
          <w:sz w:val="18"/>
          <w:szCs w:val="18"/>
        </w:rPr>
        <w:t>własnoręcznym podpisem albo kwalifikowanym podpisem elektronicznym. P</w:t>
      </w:r>
      <w:r w:rsidR="006360BC">
        <w:rPr>
          <w:rFonts w:ascii="Verdana" w:hAnsi="Verdana" w:cs="Verdana"/>
          <w:color w:val="000000"/>
          <w:sz w:val="18"/>
          <w:szCs w:val="18"/>
        </w:rPr>
        <w:t xml:space="preserve">otwierdzenia za </w:t>
      </w:r>
      <w:r>
        <w:rPr>
          <w:rFonts w:ascii="Verdana" w:hAnsi="Verdana" w:cs="Verdana"/>
          <w:color w:val="000000"/>
          <w:sz w:val="18"/>
          <w:szCs w:val="18"/>
        </w:rPr>
        <w:t>zgodność z oryginałem dokonuje wykonawca albo podmio</w:t>
      </w:r>
      <w:r w:rsidR="006360BC">
        <w:rPr>
          <w:rFonts w:ascii="Verdana" w:hAnsi="Verdana" w:cs="Verdana"/>
          <w:color w:val="000000"/>
          <w:sz w:val="18"/>
          <w:szCs w:val="18"/>
        </w:rPr>
        <w:t xml:space="preserve">t, na którego zdolnościach lub </w:t>
      </w:r>
      <w:r>
        <w:rPr>
          <w:rFonts w:ascii="Verdana" w:hAnsi="Verdana" w:cs="Verdana"/>
          <w:color w:val="000000"/>
          <w:sz w:val="18"/>
          <w:szCs w:val="18"/>
        </w:rPr>
        <w:t>sytuacji polega wykonawca, wykonawcy wspólnie ubiegaj</w:t>
      </w:r>
      <w:r w:rsidR="006360BC">
        <w:rPr>
          <w:rFonts w:ascii="Verdana" w:hAnsi="Verdana" w:cs="Verdana"/>
          <w:color w:val="000000"/>
          <w:sz w:val="18"/>
          <w:szCs w:val="18"/>
        </w:rPr>
        <w:t xml:space="preserve">ący się o udzielenie zamówienia </w:t>
      </w:r>
      <w:r>
        <w:rPr>
          <w:rFonts w:ascii="Verdana" w:hAnsi="Verdana" w:cs="Verdana"/>
          <w:color w:val="000000"/>
          <w:sz w:val="18"/>
          <w:szCs w:val="18"/>
        </w:rPr>
        <w:t>publicznego albo podwykonawca- odpowiednio, w zakresie dokumentów, któr</w:t>
      </w:r>
      <w:r w:rsidR="006360BC">
        <w:rPr>
          <w:rFonts w:ascii="Verdana" w:hAnsi="Verdana" w:cs="Verdana"/>
          <w:color w:val="000000"/>
          <w:sz w:val="18"/>
          <w:szCs w:val="18"/>
        </w:rPr>
        <w:t xml:space="preserve">e każdego z nich </w:t>
      </w:r>
      <w:r>
        <w:rPr>
          <w:rFonts w:ascii="Verdana" w:hAnsi="Verdana" w:cs="Verdana"/>
          <w:color w:val="000000"/>
          <w:sz w:val="18"/>
          <w:szCs w:val="18"/>
        </w:rPr>
        <w:t>dotyczą.</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Dokumenty sporządzone w języku obcym są składane wraz z tłumaczeniem na język polski.</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873B9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Brak jakiegokolwiek z wyżej wymienionych dokum</w:t>
      </w:r>
      <w:r w:rsidR="00E27392">
        <w:rPr>
          <w:rFonts w:ascii="Verdana" w:hAnsi="Verdana" w:cs="Verdana"/>
          <w:color w:val="000000"/>
          <w:sz w:val="18"/>
          <w:szCs w:val="18"/>
        </w:rPr>
        <w:t xml:space="preserve">entów, lub złożenie dokumentu w </w:t>
      </w:r>
      <w:r w:rsidR="00B25F1A">
        <w:rPr>
          <w:rFonts w:ascii="Verdana" w:hAnsi="Verdana" w:cs="Verdana"/>
          <w:color w:val="000000"/>
          <w:sz w:val="18"/>
          <w:szCs w:val="18"/>
        </w:rPr>
        <w:t>niewłaściwej formie spowoduje wykluczenie wykonawcy z po</w:t>
      </w:r>
      <w:r w:rsidR="00E27392">
        <w:rPr>
          <w:rFonts w:ascii="Verdana" w:hAnsi="Verdana" w:cs="Verdana"/>
          <w:color w:val="000000"/>
          <w:sz w:val="18"/>
          <w:szCs w:val="18"/>
        </w:rPr>
        <w:t xml:space="preserve">stępowania (po dokonaniu </w:t>
      </w:r>
      <w:r w:rsidR="00B25F1A">
        <w:rPr>
          <w:rFonts w:ascii="Verdana" w:hAnsi="Verdana" w:cs="Verdana"/>
          <w:color w:val="000000"/>
          <w:sz w:val="18"/>
          <w:szCs w:val="18"/>
        </w:rPr>
        <w:t>czynności przewidzianych w art. 26 ust. 3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7702A4" w:rsidRDefault="00FC1815"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Wszelkie druki, stanowiące załączniki do niniejszej S</w:t>
      </w:r>
      <w:r w:rsidR="00E27392">
        <w:rPr>
          <w:rFonts w:ascii="Verdana" w:hAnsi="Verdana" w:cs="Verdana"/>
          <w:color w:val="000000"/>
          <w:sz w:val="18"/>
          <w:szCs w:val="18"/>
        </w:rPr>
        <w:t xml:space="preserve">IWZ są wzorami mającymi ułatwić </w:t>
      </w:r>
      <w:r w:rsidR="00B25F1A">
        <w:rPr>
          <w:rFonts w:ascii="Verdana" w:hAnsi="Verdana" w:cs="Verdana"/>
          <w:color w:val="000000"/>
          <w:sz w:val="18"/>
          <w:szCs w:val="18"/>
        </w:rPr>
        <w:t>Wykonawcy złożenie oferty. Dopuszcza się zastosowanie innych druków oświadczeń i wykaz</w:t>
      </w:r>
      <w:r w:rsidR="00E27392">
        <w:rPr>
          <w:rFonts w:ascii="Verdana" w:hAnsi="Verdana" w:cs="Verdana"/>
          <w:color w:val="000000"/>
          <w:sz w:val="18"/>
          <w:szCs w:val="18"/>
        </w:rPr>
        <w:t xml:space="preserve">ów </w:t>
      </w:r>
      <w:r w:rsidR="00B25F1A">
        <w:rPr>
          <w:rFonts w:ascii="Verdana" w:hAnsi="Verdana" w:cs="Verdana"/>
          <w:color w:val="000000"/>
          <w:sz w:val="18"/>
          <w:szCs w:val="18"/>
        </w:rPr>
        <w:t>pod warunkiem, że będą one zawierały</w:t>
      </w:r>
      <w:r w:rsidR="007702A4">
        <w:rPr>
          <w:rFonts w:ascii="Verdana" w:hAnsi="Verdana" w:cs="Verdana"/>
          <w:color w:val="000000"/>
          <w:sz w:val="18"/>
          <w:szCs w:val="18"/>
        </w:rPr>
        <w:t xml:space="preserve"> wszystkie wymagane informacje.</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p>
    <w:p w:rsidR="009005DF" w:rsidRDefault="009005DF"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75A2C" w:rsidRDefault="009005DF"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Wykonawcy mogą wspólnie ubiegać s</w:t>
      </w:r>
      <w:r w:rsidR="00775A2C">
        <w:rPr>
          <w:rFonts w:ascii="Verdana" w:hAnsi="Verdana" w:cs="Verdana"/>
          <w:color w:val="000000"/>
          <w:sz w:val="18"/>
          <w:szCs w:val="18"/>
        </w:rPr>
        <w:t>ię o udzielenie zamówienia, w ta</w:t>
      </w:r>
      <w:r>
        <w:rPr>
          <w:rFonts w:ascii="Verdana" w:hAnsi="Verdana" w:cs="Verdana"/>
          <w:color w:val="000000"/>
          <w:sz w:val="18"/>
          <w:szCs w:val="18"/>
        </w:rPr>
        <w:t>kim przypadku dla</w:t>
      </w:r>
      <w:r w:rsidR="00775A2C">
        <w:rPr>
          <w:rFonts w:ascii="Verdana" w:hAnsi="Verdana" w:cs="Verdana"/>
          <w:color w:val="000000"/>
          <w:sz w:val="18"/>
          <w:szCs w:val="18"/>
        </w:rPr>
        <w:t xml:space="preserve"> ustanowionego pełnomocnika do oferty należy załączyć pełnomocnictwo do reprezentowania w postepowaniu lub do reprezentowania w postepowaniu i zawarcia umowy.</w:t>
      </w:r>
    </w:p>
    <w:p w:rsidR="0058547F" w:rsidRDefault="00775A2C"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w:t>
      </w:r>
      <w:r w:rsidR="009005DF">
        <w:rPr>
          <w:rFonts w:ascii="Verdana" w:hAnsi="Verdana" w:cs="Verdana"/>
          <w:color w:val="000000"/>
          <w:sz w:val="18"/>
          <w:szCs w:val="18"/>
        </w:rPr>
        <w:t xml:space="preserve"> </w:t>
      </w:r>
      <w:r>
        <w:rPr>
          <w:rFonts w:ascii="Verdana" w:hAnsi="Verdana" w:cs="Verdana"/>
          <w:color w:val="000000"/>
          <w:sz w:val="18"/>
          <w:szCs w:val="18"/>
        </w:rPr>
        <w:t>– należy załączyć do oferty.</w:t>
      </w:r>
    </w:p>
    <w:p w:rsidR="0058547F"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 składa każdy z Wykonawców wspólnie ubiegający się o zamówienie.</w:t>
      </w:r>
    </w:p>
    <w:p w:rsidR="00775A2C"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pkt 3 i 4 rozdziału VII, składa jest osobno każdy z Wykonawców wspólnie ubiegających się o zamówienie. Natomiast w przypadku żądania przez Zamawiającego dokumentów i oświadczeń </w:t>
      </w:r>
      <w:r w:rsidR="00AF73A5">
        <w:rPr>
          <w:rFonts w:ascii="Verdana" w:hAnsi="Verdana" w:cs="Verdana"/>
          <w:color w:val="000000"/>
          <w:sz w:val="18"/>
          <w:szCs w:val="18"/>
        </w:rPr>
        <w:t>wymienionych w pkt 2 rozdziału VII, składa je ten Wykonawca wspólnie ubiegający się o udzielnie zamówienia, który wykazuje spełnienie warunków udziału w postępowaniu.</w:t>
      </w:r>
      <w:r>
        <w:rPr>
          <w:rFonts w:ascii="Verdana" w:hAnsi="Verdana" w:cs="Verdana"/>
          <w:color w:val="000000"/>
          <w:sz w:val="18"/>
          <w:szCs w:val="18"/>
        </w:rPr>
        <w:t xml:space="preserve"> </w:t>
      </w:r>
    </w:p>
    <w:p w:rsidR="00490D58" w:rsidRDefault="00490D58" w:rsidP="00775A2C">
      <w:pPr>
        <w:autoSpaceDE w:val="0"/>
        <w:autoSpaceDN w:val="0"/>
        <w:adjustRightInd w:val="0"/>
        <w:spacing w:after="0" w:line="240" w:lineRule="auto"/>
        <w:jc w:val="both"/>
        <w:rPr>
          <w:rFonts w:ascii="Verdana" w:hAnsi="Verdana" w:cs="Verdana"/>
          <w:color w:val="000000"/>
          <w:sz w:val="18"/>
          <w:szCs w:val="18"/>
        </w:rPr>
      </w:pPr>
    </w:p>
    <w:p w:rsidR="00490D58" w:rsidRDefault="00490D58" w:rsidP="00775A2C">
      <w:pPr>
        <w:autoSpaceDE w:val="0"/>
        <w:autoSpaceDN w:val="0"/>
        <w:adjustRightInd w:val="0"/>
        <w:spacing w:after="0" w:line="240" w:lineRule="auto"/>
        <w:jc w:val="both"/>
        <w:rPr>
          <w:rFonts w:ascii="Verdana" w:hAnsi="Verdana" w:cs="Verdana"/>
          <w:b/>
          <w:color w:val="000000"/>
          <w:sz w:val="18"/>
          <w:szCs w:val="18"/>
        </w:rPr>
      </w:pPr>
      <w:r w:rsidRPr="00490D58">
        <w:rPr>
          <w:rFonts w:ascii="Verdana" w:hAnsi="Verdana" w:cs="Verdana"/>
          <w:b/>
          <w:color w:val="000000"/>
          <w:sz w:val="18"/>
          <w:szCs w:val="18"/>
        </w:rPr>
        <w:t>11. Postanowienia dotyczące składania dokumentów przez Wykonawców mających siedzibę lub miejsce zamieszkania poza terytorium Rzecz</w:t>
      </w:r>
      <w:r w:rsidR="003F073C">
        <w:rPr>
          <w:rFonts w:ascii="Verdana" w:hAnsi="Verdana" w:cs="Verdana"/>
          <w:b/>
          <w:color w:val="000000"/>
          <w:sz w:val="18"/>
          <w:szCs w:val="18"/>
        </w:rPr>
        <w:t>y</w:t>
      </w:r>
      <w:r w:rsidRPr="00490D58">
        <w:rPr>
          <w:rFonts w:ascii="Verdana" w:hAnsi="Verdana" w:cs="Verdana"/>
          <w:b/>
          <w:color w:val="000000"/>
          <w:sz w:val="18"/>
          <w:szCs w:val="18"/>
        </w:rPr>
        <w:t>pospolitej Polskiej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426406" w:rsidRDefault="00997523"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997523" w:rsidRDefault="00426406"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 </w:t>
      </w:r>
      <w:r w:rsidR="00997523">
        <w:rPr>
          <w:rFonts w:ascii="Verdana" w:hAnsi="Verdana" w:cs="Verdana"/>
          <w:color w:val="000000"/>
          <w:sz w:val="18"/>
          <w:szCs w:val="18"/>
        </w:rPr>
        <w:t>nie otwarto jego likwidacji ani nie ogłoszono upadłości, wystawione nie wcześniej niż 6 miesięcy przed upływem terminu składania ofert albo wniosków o dopuszczenie do udziału w postepowaniu.</w:t>
      </w:r>
    </w:p>
    <w:p w:rsidR="00997523" w:rsidRDefault="00997523" w:rsidP="0099752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997523" w:rsidRDefault="00997523"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7702A4" w:rsidRDefault="00986411"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2</w:t>
      </w:r>
      <w:r w:rsidR="007702A4">
        <w:rPr>
          <w:rFonts w:ascii="Verdana" w:hAnsi="Verdana" w:cs="Verdana"/>
          <w:b/>
          <w:color w:val="000000"/>
          <w:sz w:val="18"/>
          <w:szCs w:val="18"/>
        </w:rPr>
        <w:t xml:space="preserve">. Inne dokumenty </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r w:rsidRPr="007702A4">
        <w:rPr>
          <w:rFonts w:ascii="Verdana" w:hAnsi="Verdana" w:cs="Verdana"/>
          <w:color w:val="000000"/>
          <w:sz w:val="18"/>
          <w:szCs w:val="18"/>
        </w:rPr>
        <w:t xml:space="preserve">W celu oceny, czy wykonawca polegając na zdolnościach lub sytuacji innych podmiotów za zasadach określonych w art. 22a ustawy będzie dysponował niezbędnymi zasobami w stopniu umożliwiający należyte wykonanie zamówienia publicznego oraz oceny, czy stosunek łączący wykonawcę z tymi podmiotami gwarantuje rzeczywisty dostęp do ich zasobów, zamawiający </w:t>
      </w:r>
      <w:r w:rsidRPr="007702A4">
        <w:rPr>
          <w:rFonts w:ascii="Verdana" w:hAnsi="Verdana" w:cs="Verdana"/>
          <w:b/>
          <w:color w:val="000000"/>
          <w:sz w:val="18"/>
          <w:szCs w:val="18"/>
          <w:u w:val="single"/>
        </w:rPr>
        <w:t>żąda złożenia</w:t>
      </w:r>
      <w:r w:rsidR="00A443F0">
        <w:rPr>
          <w:rFonts w:ascii="Verdana" w:hAnsi="Verdana" w:cs="Verdana"/>
          <w:b/>
          <w:color w:val="000000"/>
          <w:sz w:val="18"/>
          <w:szCs w:val="18"/>
          <w:u w:val="single"/>
        </w:rPr>
        <w:t xml:space="preserve"> do oferty</w:t>
      </w:r>
      <w:r w:rsidR="00EB2639">
        <w:rPr>
          <w:rFonts w:ascii="Verdana" w:hAnsi="Verdana" w:cs="Verdana"/>
          <w:color w:val="000000"/>
          <w:sz w:val="18"/>
          <w:szCs w:val="18"/>
        </w:rPr>
        <w:t xml:space="preserve"> (jeś</w:t>
      </w:r>
      <w:r w:rsidRPr="007702A4">
        <w:rPr>
          <w:rFonts w:ascii="Verdana" w:hAnsi="Verdana" w:cs="Verdana"/>
          <w:color w:val="000000"/>
          <w:sz w:val="18"/>
          <w:szCs w:val="18"/>
        </w:rPr>
        <w:t>li dotyczy): zobowiązania tych podmiotów oddania mu do dyspozycji niezbędnych zasobów na</w:t>
      </w:r>
      <w:r w:rsidR="00887789">
        <w:rPr>
          <w:rFonts w:ascii="Verdana" w:hAnsi="Verdana" w:cs="Verdana"/>
          <w:color w:val="000000"/>
          <w:sz w:val="18"/>
          <w:szCs w:val="18"/>
        </w:rPr>
        <w:t xml:space="preserve"> potrzeby realizacji zamówienia.</w:t>
      </w:r>
    </w:p>
    <w:p w:rsidR="00887789" w:rsidRDefault="00887789" w:rsidP="00887789">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887789">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art. 86 ust. 3 Pzp Wykonawca zobowiązany jest przekazać Zamawiającemu oświadczenie o przynależności lub braku przynależności do tej samej grupy kapitałowej, o której mowa w art. 24 ust. 1 pkt 23 ustawy Pzp – </w:t>
      </w:r>
      <w:r w:rsidRPr="00887789">
        <w:rPr>
          <w:rFonts w:ascii="Verdana" w:eastAsia="SimSun" w:hAnsi="Verdana" w:cs="Verdana-Bold"/>
          <w:b/>
          <w:bCs/>
          <w:kern w:val="3"/>
          <w:sz w:val="18"/>
          <w:szCs w:val="18"/>
          <w:lang w:eastAsia="zh-CN" w:bidi="hi-IN"/>
        </w:rPr>
        <w:t>załącznik nr 4.</w:t>
      </w:r>
    </w:p>
    <w:p w:rsidR="00427FC7" w:rsidRP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sidRPr="00427FC7">
        <w:rPr>
          <w:rFonts w:ascii="Verdana" w:eastAsia="SimSun" w:hAnsi="Verdana" w:cs="Verdana-Bold"/>
          <w:bCs/>
          <w:kern w:val="3"/>
          <w:sz w:val="18"/>
          <w:szCs w:val="18"/>
          <w:lang w:eastAsia="zh-CN" w:bidi="hi-IN"/>
        </w:rPr>
        <w:t>Pełnomocnictwo – jeśli dotyczy</w:t>
      </w:r>
    </w:p>
    <w:p w:rsid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427FC7">
        <w:rPr>
          <w:rFonts w:ascii="Verdana" w:hAnsi="Verdana" w:cs="Verdana-Bold"/>
          <w:bCs/>
          <w:color w:val="000000"/>
          <w:sz w:val="18"/>
          <w:szCs w:val="18"/>
        </w:rPr>
        <w:t>Zobowiązanie podmiotów do oddania do</w:t>
      </w:r>
      <w:r w:rsidRPr="00427FC7">
        <w:rPr>
          <w:rFonts w:ascii="Verdana" w:hAnsi="Verdana" w:cs="Verdana"/>
          <w:color w:val="000000"/>
          <w:sz w:val="18"/>
          <w:szCs w:val="18"/>
        </w:rPr>
        <w:t xml:space="preserve"> </w:t>
      </w:r>
      <w:r w:rsidRPr="00427FC7">
        <w:rPr>
          <w:rFonts w:ascii="Verdana" w:hAnsi="Verdana" w:cs="Verdana-Bold"/>
          <w:bCs/>
          <w:color w:val="000000"/>
          <w:sz w:val="18"/>
          <w:szCs w:val="18"/>
        </w:rPr>
        <w:t>dyspozycji niezbędnych zasobów na potrzeby realizacji</w:t>
      </w:r>
      <w:r w:rsidRPr="00AA1039">
        <w:rPr>
          <w:rFonts w:ascii="Verdana" w:hAnsi="Verdana" w:cs="Verdana-Bold"/>
          <w:bCs/>
          <w:color w:val="000000"/>
          <w:sz w:val="18"/>
          <w:szCs w:val="18"/>
        </w:rPr>
        <w:t xml:space="preserve"> zamówienia</w:t>
      </w:r>
      <w:r>
        <w:rPr>
          <w:rFonts w:ascii="Verdana" w:hAnsi="Verdana" w:cs="Verdana-Bold"/>
          <w:bCs/>
          <w:color w:val="000000"/>
          <w:sz w:val="18"/>
          <w:szCs w:val="18"/>
        </w:rPr>
        <w:t xml:space="preserve"> – jeśli dotyczy</w:t>
      </w:r>
    </w:p>
    <w:p w:rsidR="00427FC7" w:rsidRPr="00887789" w:rsidRDefault="00427FC7" w:rsidP="00887789">
      <w:pPr>
        <w:widowControl w:val="0"/>
        <w:suppressAutoHyphens/>
        <w:autoSpaceDE w:val="0"/>
        <w:autoSpaceDN w:val="0"/>
        <w:spacing w:after="0" w:line="240" w:lineRule="auto"/>
        <w:jc w:val="both"/>
        <w:textAlignment w:val="baseline"/>
        <w:rPr>
          <w:rFonts w:ascii="Verdana" w:eastAsia="SimSun" w:hAnsi="Verdana" w:cs="Verdana"/>
          <w:b/>
          <w:kern w:val="3"/>
          <w:sz w:val="18"/>
          <w:szCs w:val="18"/>
          <w:lang w:eastAsia="zh-CN" w:bidi="hi-IN"/>
        </w:rPr>
      </w:pPr>
    </w:p>
    <w:p w:rsidR="007702A4" w:rsidRDefault="007702A4" w:rsidP="00B25F1A">
      <w:pPr>
        <w:autoSpaceDE w:val="0"/>
        <w:autoSpaceDN w:val="0"/>
        <w:adjustRightInd w:val="0"/>
        <w:spacing w:after="0" w:line="240" w:lineRule="auto"/>
        <w:rPr>
          <w:rFonts w:ascii="Verdana" w:hAnsi="Verdana" w:cs="Verdana"/>
          <w:b/>
          <w:color w:val="000000"/>
          <w:sz w:val="18"/>
          <w:szCs w:val="18"/>
        </w:rPr>
      </w:pPr>
    </w:p>
    <w:p w:rsidR="00B25F1A" w:rsidRPr="00D372E4" w:rsidRDefault="007702A4"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3</w:t>
      </w:r>
      <w:r>
        <w:rPr>
          <w:rFonts w:ascii="Verdana" w:hAnsi="Verdana" w:cs="Verdana"/>
          <w:b/>
          <w:color w:val="000000"/>
          <w:sz w:val="18"/>
          <w:szCs w:val="18"/>
        </w:rPr>
        <w:t xml:space="preserve">. </w:t>
      </w:r>
      <w:r w:rsidR="00B25F1A" w:rsidRPr="00D372E4">
        <w:rPr>
          <w:rFonts w:ascii="Verdana" w:hAnsi="Verdana" w:cs="Verdana"/>
          <w:b/>
          <w:color w:val="000000"/>
          <w:sz w:val="18"/>
          <w:szCs w:val="18"/>
        </w:rPr>
        <w:t>Ocena spełnienia warunków zostanie dokonana wg formuły: spełnia/nie spełnia</w:t>
      </w:r>
    </w:p>
    <w:p w:rsidR="007702A4" w:rsidRDefault="007702A4"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 xml:space="preserve">W przypadku nie wywiązania się przez Wykonawcę ze wskazanego w pkt 2 powyżej obowiązku, Zamawiający uzna, że  oświadczenia, wniosku, zawiadomienia oraz informacji dotarły </w:t>
      </w:r>
      <w:r w:rsidRPr="00817380">
        <w:rPr>
          <w:rFonts w:ascii="Verdana" w:hAnsi="Verdana"/>
          <w:sz w:val="18"/>
          <w:szCs w:val="18"/>
        </w:rPr>
        <w:b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 xml:space="preserve">Zamawiający nie ponosi odpowiedzialności z tytułu nieotrzymania przez Wykonawcę informacji związanych z prowadzonym postępowaniem w przypadku wskazania przez Wykonawcę </w:t>
      </w:r>
      <w:r w:rsidRPr="00817380">
        <w:rPr>
          <w:rFonts w:ascii="Verdana" w:hAnsi="Verdana"/>
          <w:sz w:val="18"/>
          <w:szCs w:val="18"/>
        </w:rPr>
        <w:b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 xml:space="preserve">5. </w:t>
      </w:r>
      <w:r w:rsidR="00B25F1A">
        <w:rPr>
          <w:rFonts w:ascii="Verdana" w:hAnsi="Verdana" w:cs="Verdana"/>
          <w:color w:val="000000"/>
          <w:sz w:val="18"/>
          <w:szCs w:val="18"/>
        </w:rPr>
        <w:t>Wykonawca może zwrócić się do Zamawiającego o wyjaśnienie treści specyfikacji istotnych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warunków zamówienia. Pytania wykonawców muszą być sformułowane na piśmie i skierowane</w:t>
      </w:r>
    </w:p>
    <w:p w:rsidR="00B25F1A" w:rsidRPr="00E27392"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adres: </w:t>
      </w:r>
      <w:r w:rsidR="00E27392">
        <w:rPr>
          <w:rFonts w:ascii="Verdana" w:hAnsi="Verdana" w:cs="Verdana"/>
          <w:color w:val="000000"/>
          <w:sz w:val="18"/>
          <w:szCs w:val="18"/>
        </w:rPr>
        <w:t>Powiat Poddębicki w imieniu którego działa Zarząd Powiatu w Poddębicach</w:t>
      </w:r>
      <w:r>
        <w:rPr>
          <w:rFonts w:ascii="Verdana" w:hAnsi="Verdana" w:cs="Verdana"/>
          <w:color w:val="000000"/>
          <w:sz w:val="18"/>
          <w:szCs w:val="18"/>
        </w:rPr>
        <w:t>,</w:t>
      </w:r>
      <w:r w:rsidR="00E27392">
        <w:rPr>
          <w:rFonts w:ascii="Verdana" w:hAnsi="Verdana" w:cs="Verdana"/>
          <w:color w:val="000000"/>
          <w:sz w:val="18"/>
          <w:szCs w:val="18"/>
        </w:rPr>
        <w:t xml:space="preserve"> ul. Łęczycka 16, 99-200 Poddębice, </w:t>
      </w:r>
      <w:r>
        <w:rPr>
          <w:rFonts w:ascii="Verdana" w:hAnsi="Verdana" w:cs="Verdana"/>
          <w:color w:val="000000"/>
          <w:sz w:val="18"/>
          <w:szCs w:val="18"/>
        </w:rPr>
        <w:t xml:space="preserve">faks </w:t>
      </w:r>
      <w:r w:rsidR="00E27392">
        <w:rPr>
          <w:rFonts w:ascii="Verdana" w:hAnsi="Verdana" w:cs="Verdana"/>
          <w:color w:val="000000"/>
          <w:sz w:val="18"/>
          <w:szCs w:val="18"/>
        </w:rPr>
        <w:t>43 678 27 01</w:t>
      </w:r>
      <w:r>
        <w:rPr>
          <w:rFonts w:ascii="Verdana" w:hAnsi="Verdana" w:cs="Verdana"/>
          <w:color w:val="000000"/>
          <w:sz w:val="18"/>
          <w:szCs w:val="18"/>
        </w:rPr>
        <w:t xml:space="preserve"> lub na adres e-mail </w:t>
      </w:r>
      <w:r w:rsidR="00E27392" w:rsidRPr="00177608">
        <w:rPr>
          <w:rFonts w:ascii="Verdana" w:hAnsi="Verdana" w:cs="Verdana"/>
          <w:sz w:val="18"/>
          <w:szCs w:val="18"/>
        </w:rPr>
        <w:t>powiat</w:t>
      </w:r>
      <w:r w:rsidRPr="00177608">
        <w:rPr>
          <w:rFonts w:ascii="Verdana" w:hAnsi="Verdana" w:cs="Verdana"/>
          <w:sz w:val="18"/>
          <w:szCs w:val="18"/>
        </w:rPr>
        <w:t>@</w:t>
      </w:r>
      <w:r w:rsidR="00E27392" w:rsidRPr="00177608">
        <w:rPr>
          <w:rFonts w:ascii="Verdana" w:hAnsi="Verdana" w:cs="Verdana"/>
          <w:sz w:val="18"/>
          <w:szCs w:val="18"/>
        </w:rPr>
        <w:t>poddebicki.</w:t>
      </w:r>
      <w:r w:rsidRPr="00177608">
        <w:rPr>
          <w:rFonts w:ascii="Verdana" w:hAnsi="Verdana" w:cs="Verdana"/>
          <w:sz w:val="18"/>
          <w:szCs w:val="18"/>
        </w:rPr>
        <w:t>pl</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art. 38 ust. 1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w:t>
      </w:r>
      <w:proofErr w:type="spellStart"/>
      <w:r w:rsidR="00873B90" w:rsidRPr="00AB7B7D">
        <w:rPr>
          <w:rFonts w:ascii="Verdana" w:hAnsi="Verdana" w:cs="Arial"/>
          <w:sz w:val="18"/>
          <w:szCs w:val="18"/>
        </w:rPr>
        <w:t>Pn</w:t>
      </w:r>
      <w:proofErr w:type="spellEnd"/>
      <w:r w:rsidR="00873B90" w:rsidRPr="00AB7B7D">
        <w:rPr>
          <w:rFonts w:ascii="Verdana" w:hAnsi="Verdana" w:cs="Arial"/>
          <w:sz w:val="18"/>
          <w:szCs w:val="18"/>
        </w:rPr>
        <w:t>-Pt)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B25F1A">
        <w:rPr>
          <w:rFonts w:ascii="Verdana" w:hAnsi="Verdana" w:cs="Verdana"/>
          <w:color w:val="000000"/>
          <w:sz w:val="18"/>
          <w:szCs w:val="18"/>
        </w:rPr>
        <w:t>udostepnieniu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Zamawiający informuje, że zgodnie z art.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art.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rozumieniu art.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późn.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Pr="00DD6C83">
        <w:rPr>
          <w:rFonts w:ascii="Verdana" w:hAnsi="Verdana" w:cs="Verdana"/>
          <w:color w:val="000000"/>
          <w:sz w:val="18"/>
          <w:szCs w:val="18"/>
        </w:rPr>
        <w:t xml:space="preserve">postepowania.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(art.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art. 86 ust.4 ustawy </w:t>
      </w:r>
      <w:r w:rsidRPr="00DD6C83">
        <w:rPr>
          <w:rFonts w:ascii="Verdana" w:hAnsi="Verdana" w:cs="Verdana"/>
          <w:color w:val="000000"/>
          <w:sz w:val="18"/>
          <w:szCs w:val="18"/>
        </w:rPr>
        <w:t>Pzp).</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582A61" w:rsidRDefault="00CC36B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sidRPr="00582A61">
        <w:rPr>
          <w:rFonts w:ascii="Verdana" w:hAnsi="Verdana" w:cs="Verdana"/>
          <w:color w:val="000000"/>
          <w:sz w:val="18"/>
          <w:szCs w:val="18"/>
        </w:rPr>
        <w:t>Oferta powinna składać się z :</w:t>
      </w:r>
    </w:p>
    <w:p w:rsidR="009F5C26"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9F5C26">
        <w:rPr>
          <w:rFonts w:ascii="Verdana" w:hAnsi="Verdana" w:cs="Verdana"/>
          <w:color w:val="000000"/>
          <w:sz w:val="18"/>
          <w:szCs w:val="18"/>
        </w:rPr>
        <w:t xml:space="preserve"> wraz z </w:t>
      </w:r>
      <w:r w:rsidR="000337C2">
        <w:rPr>
          <w:rFonts w:ascii="Verdana" w:hAnsi="Verdana" w:cs="Verdana"/>
          <w:color w:val="000000"/>
          <w:sz w:val="18"/>
          <w:szCs w:val="18"/>
        </w:rPr>
        <w:t xml:space="preserve">formularzem </w:t>
      </w:r>
      <w:r w:rsidR="000337C2">
        <w:rPr>
          <w:rFonts w:ascii="Verdana" w:hAnsi="Verdana" w:cs="Verdana"/>
          <w:color w:val="000000"/>
          <w:sz w:val="18"/>
          <w:szCs w:val="18"/>
        </w:rPr>
        <w:tab/>
        <w:t xml:space="preserve">cenowym z </w:t>
      </w:r>
      <w:r w:rsidR="009F5C26">
        <w:rPr>
          <w:rFonts w:ascii="Verdana" w:hAnsi="Verdana" w:cs="Verdana"/>
          <w:color w:val="000000"/>
          <w:sz w:val="18"/>
          <w:szCs w:val="18"/>
        </w:rPr>
        <w:t xml:space="preserve">wymaganymi parametrami </w:t>
      </w:r>
      <w:r w:rsidR="009F5C26" w:rsidRPr="009F5C26">
        <w:rPr>
          <w:rFonts w:ascii="Verdana" w:hAnsi="Verdana" w:cs="Verdana"/>
          <w:b/>
          <w:color w:val="000000"/>
          <w:sz w:val="18"/>
          <w:szCs w:val="18"/>
        </w:rPr>
        <w:t>załącznik nr 2</w:t>
      </w:r>
      <w:r w:rsidR="00BD0AF1">
        <w:rPr>
          <w:rFonts w:ascii="Verdana" w:hAnsi="Verdana" w:cs="Verdana"/>
          <w:b/>
          <w:color w:val="000000"/>
          <w:sz w:val="18"/>
          <w:szCs w:val="18"/>
        </w:rPr>
        <w:t>a i/lub 2b</w:t>
      </w:r>
      <w:r w:rsidR="009F5C26">
        <w:rPr>
          <w:rFonts w:ascii="Verdana" w:hAnsi="Verdana" w:cs="Verdana"/>
          <w:color w:val="000000"/>
          <w:sz w:val="18"/>
          <w:szCs w:val="18"/>
        </w:rPr>
        <w:t xml:space="preserve"> (wypełniony dla części </w:t>
      </w:r>
      <w:r w:rsidR="000337C2">
        <w:rPr>
          <w:rFonts w:ascii="Verdana" w:hAnsi="Verdana" w:cs="Verdana"/>
          <w:color w:val="000000"/>
          <w:sz w:val="18"/>
          <w:szCs w:val="18"/>
        </w:rPr>
        <w:tab/>
      </w:r>
      <w:r w:rsidR="009F5C26">
        <w:rPr>
          <w:rFonts w:ascii="Verdana" w:hAnsi="Verdana" w:cs="Verdana"/>
          <w:color w:val="000000"/>
          <w:sz w:val="18"/>
          <w:szCs w:val="18"/>
        </w:rPr>
        <w:t>której dotyczy oferta;</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2233D3" w:rsidRPr="00582A61">
        <w:rPr>
          <w:rFonts w:ascii="Verdana" w:hAnsi="Verdana" w:cs="Verdana"/>
          <w:color w:val="000000"/>
          <w:sz w:val="18"/>
          <w:szCs w:val="18"/>
        </w:rPr>
        <w:t>2</w:t>
      </w:r>
      <w:r w:rsidR="00B25F1A" w:rsidRPr="00582A61">
        <w:rPr>
          <w:rFonts w:ascii="Verdana" w:hAnsi="Verdana" w:cs="Verdana"/>
          <w:color w:val="000000"/>
          <w:sz w:val="18"/>
          <w:szCs w:val="18"/>
        </w:rPr>
        <w:t>) oświadczenie o spełnieniu warunków udziału</w:t>
      </w:r>
      <w:r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(zwane dalej Oświadczeniem)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wykonawca nie podlega wykluczeniu oraz spełnia warunki udziału w postepowaniu;</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4) 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 xml:space="preserve">wienia (art.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582A61">
        <w:rPr>
          <w:rFonts w:ascii="Verdana" w:hAnsi="Verdana" w:cs="TimesNewRomanPS-ItalicMT"/>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Oferta na część/i ……</w:t>
      </w:r>
      <w:r w:rsidR="004725E0">
        <w:rPr>
          <w:rFonts w:ascii="Verdana" w:hAnsi="Verdana"/>
          <w:b/>
          <w:sz w:val="18"/>
          <w:szCs w:val="18"/>
        </w:rPr>
        <w:t xml:space="preserve">do postępowania na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w:t>
      </w:r>
      <w:r w:rsidRPr="00BA619A">
        <w:rPr>
          <w:rFonts w:ascii="Verdana" w:hAnsi="Verdana" w:cs="Verdana-Bold"/>
          <w:bCs/>
          <w:color w:val="0070C0"/>
          <w:sz w:val="20"/>
          <w:szCs w:val="20"/>
        </w:rPr>
        <w:t>ostaw</w:t>
      </w:r>
      <w:r>
        <w:rPr>
          <w:rFonts w:ascii="Verdana" w:hAnsi="Verdana" w:cs="Verdana-Bold"/>
          <w:bCs/>
          <w:color w:val="0070C0"/>
          <w:sz w:val="20"/>
          <w:szCs w:val="20"/>
        </w:rPr>
        <w:t xml:space="preserve">y odzieży dla </w:t>
      </w:r>
      <w:r w:rsidR="00E44D7B">
        <w:rPr>
          <w:rFonts w:ascii="Verdana" w:hAnsi="Verdana" w:cs="Verdana-Bold"/>
          <w:bCs/>
          <w:color w:val="0070C0"/>
          <w:sz w:val="20"/>
          <w:szCs w:val="20"/>
        </w:rPr>
        <w:t>stażystów</w:t>
      </w:r>
      <w:r w:rsidRPr="00BA619A">
        <w:rPr>
          <w:rFonts w:ascii="Verdana" w:hAnsi="Verdana" w:cs="Verdana-Bold"/>
          <w:bCs/>
          <w:color w:val="0070C0"/>
          <w:sz w:val="20"/>
          <w:szCs w:val="20"/>
        </w:rPr>
        <w:t xml:space="preserve"> na potrzeby projektu: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„STAŻE ZAWODOWE POCZĄTKIEM KARIRY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w branży turystyczno – gastronomicznej”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AC76EE">
        <w:rPr>
          <w:rFonts w:ascii="Verdana" w:hAnsi="Verdana" w:cs="Verdana-Bold"/>
          <w:b/>
          <w:bCs/>
          <w:color w:val="000000"/>
          <w:sz w:val="18"/>
          <w:szCs w:val="18"/>
        </w:rPr>
        <w:t>22</w:t>
      </w:r>
      <w:r w:rsidRPr="00D67ADE">
        <w:rPr>
          <w:rFonts w:ascii="Verdana" w:hAnsi="Verdana" w:cs="Verdana-Bold"/>
          <w:b/>
          <w:bCs/>
          <w:color w:val="000000"/>
          <w:sz w:val="18"/>
          <w:szCs w:val="18"/>
        </w:rPr>
        <w:t>.</w:t>
      </w:r>
      <w:r w:rsidR="00BB1081" w:rsidRPr="00D67ADE">
        <w:rPr>
          <w:rFonts w:ascii="Verdana" w:hAnsi="Verdana" w:cs="Verdana-Bold"/>
          <w:b/>
          <w:bCs/>
          <w:color w:val="000000"/>
          <w:sz w:val="18"/>
          <w:szCs w:val="18"/>
        </w:rPr>
        <w:t>1</w:t>
      </w:r>
      <w:r w:rsidR="00AC76EE">
        <w:rPr>
          <w:rFonts w:ascii="Verdana" w:hAnsi="Verdana" w:cs="Verdana-Bold"/>
          <w:b/>
          <w:bCs/>
          <w:color w:val="000000"/>
          <w:sz w:val="18"/>
          <w:szCs w:val="18"/>
        </w:rPr>
        <w:t>2</w:t>
      </w:r>
      <w:r w:rsidR="00BB1081" w:rsidRPr="00D67ADE">
        <w:rPr>
          <w:rFonts w:ascii="Verdana" w:hAnsi="Verdana" w:cs="Verdana-Bold"/>
          <w:b/>
          <w:bCs/>
          <w:color w:val="000000"/>
          <w:sz w:val="18"/>
          <w:szCs w:val="18"/>
        </w:rPr>
        <w:t>.2016 r. godz. 10</w:t>
      </w:r>
      <w:r w:rsidR="000C7D3C">
        <w:rPr>
          <w:rFonts w:ascii="Verdana" w:hAnsi="Verdana" w:cs="Verdana-Bold"/>
          <w:b/>
          <w:bCs/>
          <w:color w:val="000000"/>
          <w:sz w:val="18"/>
          <w:szCs w:val="18"/>
        </w:rPr>
        <w:t>:15</w:t>
      </w:r>
      <w:r w:rsidRPr="00D67ADE">
        <w:rPr>
          <w:rFonts w:ascii="Verdana" w:hAnsi="Verdana" w:cs="Verdana-Bold"/>
          <w:b/>
          <w:bCs/>
          <w:color w:val="000000"/>
          <w:sz w:val="18"/>
          <w:szCs w:val="18"/>
        </w:rPr>
        <w:t xml:space="preserve"> </w:t>
      </w: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E46DB7" w:rsidRPr="00AB7B7D">
        <w:rPr>
          <w:rFonts w:ascii="Verdana" w:hAnsi="Verdana" w:cs="Verdana-Bold"/>
          <w:b/>
          <w:bCs/>
          <w:color w:val="000000"/>
          <w:sz w:val="18"/>
          <w:szCs w:val="18"/>
        </w:rPr>
        <w:t>2</w:t>
      </w:r>
      <w:r w:rsidR="00AC76EE" w:rsidRPr="00AB7B7D">
        <w:rPr>
          <w:rFonts w:ascii="Verdana" w:hAnsi="Verdana" w:cs="Verdana-Bold"/>
          <w:b/>
          <w:bCs/>
          <w:color w:val="000000"/>
          <w:sz w:val="18"/>
          <w:szCs w:val="18"/>
        </w:rPr>
        <w:t>2</w:t>
      </w:r>
      <w:r w:rsidRPr="00AB7B7D">
        <w:rPr>
          <w:rFonts w:ascii="Verdana" w:hAnsi="Verdana" w:cs="Verdana-Bold"/>
          <w:b/>
          <w:bCs/>
          <w:color w:val="000000"/>
          <w:sz w:val="18"/>
          <w:szCs w:val="18"/>
        </w:rPr>
        <w:t>.</w:t>
      </w:r>
      <w:r w:rsidR="00BB1081" w:rsidRPr="00AB7B7D">
        <w:rPr>
          <w:rFonts w:ascii="Verdana" w:hAnsi="Verdana" w:cs="Verdana-Bold"/>
          <w:b/>
          <w:bCs/>
          <w:color w:val="000000"/>
          <w:sz w:val="18"/>
          <w:szCs w:val="18"/>
        </w:rPr>
        <w:t>1</w:t>
      </w:r>
      <w:r w:rsidR="00AC76EE" w:rsidRPr="00AB7B7D">
        <w:rPr>
          <w:rFonts w:ascii="Verdana" w:hAnsi="Verdana" w:cs="Verdana-Bold"/>
          <w:b/>
          <w:bCs/>
          <w:color w:val="000000"/>
          <w:sz w:val="18"/>
          <w:szCs w:val="18"/>
        </w:rPr>
        <w:t>2</w:t>
      </w:r>
      <w:r w:rsidRPr="00AB7B7D">
        <w:rPr>
          <w:rFonts w:ascii="Verdana" w:hAnsi="Verdana" w:cs="Verdana-Bold"/>
          <w:b/>
          <w:bCs/>
          <w:color w:val="000000"/>
          <w:sz w:val="18"/>
          <w:szCs w:val="18"/>
        </w:rPr>
        <w:t xml:space="preserve">.2016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BB1081" w:rsidRPr="00AB7B7D">
        <w:rPr>
          <w:rFonts w:ascii="Verdana" w:hAnsi="Verdana" w:cs="Verdana-Bold"/>
          <w:b/>
          <w:bCs/>
          <w:color w:val="000000"/>
          <w:sz w:val="18"/>
          <w:szCs w:val="18"/>
        </w:rPr>
        <w:t>0</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E46DB7" w:rsidRPr="00AB7B7D">
        <w:rPr>
          <w:rFonts w:ascii="Verdana" w:hAnsi="Verdana" w:cs="Verdana-Bold"/>
          <w:b/>
          <w:bCs/>
          <w:color w:val="000000"/>
          <w:sz w:val="18"/>
          <w:szCs w:val="18"/>
        </w:rPr>
        <w:t>2</w:t>
      </w:r>
      <w:r w:rsidR="00AC76EE" w:rsidRPr="00AB7B7D">
        <w:rPr>
          <w:rFonts w:ascii="Verdana" w:hAnsi="Verdana" w:cs="Verdana-Bold"/>
          <w:b/>
          <w:bCs/>
          <w:color w:val="000000"/>
          <w:sz w:val="18"/>
          <w:szCs w:val="18"/>
        </w:rPr>
        <w:t>2</w:t>
      </w:r>
      <w:r w:rsidRPr="00AB7B7D">
        <w:rPr>
          <w:rFonts w:ascii="Verdana" w:hAnsi="Verdana" w:cs="Verdana-Bold"/>
          <w:b/>
          <w:bCs/>
          <w:color w:val="000000"/>
          <w:sz w:val="18"/>
          <w:szCs w:val="18"/>
        </w:rPr>
        <w:t>.</w:t>
      </w:r>
      <w:r w:rsidR="00560C00" w:rsidRPr="00AB7B7D">
        <w:rPr>
          <w:rFonts w:ascii="Verdana" w:hAnsi="Verdana" w:cs="Verdana-Bold"/>
          <w:b/>
          <w:bCs/>
          <w:color w:val="000000"/>
          <w:sz w:val="18"/>
          <w:szCs w:val="18"/>
        </w:rPr>
        <w:t>1</w:t>
      </w:r>
      <w:r w:rsidR="00AC76EE" w:rsidRPr="00AB7B7D">
        <w:rPr>
          <w:rFonts w:ascii="Verdana" w:hAnsi="Verdana" w:cs="Verdana-Bold"/>
          <w:b/>
          <w:bCs/>
          <w:color w:val="000000"/>
          <w:sz w:val="18"/>
          <w:szCs w:val="18"/>
        </w:rPr>
        <w:t>2</w:t>
      </w:r>
      <w:r w:rsidRPr="00AB7B7D">
        <w:rPr>
          <w:rFonts w:ascii="Verdana" w:hAnsi="Verdana" w:cs="Verdana-Bold"/>
          <w:b/>
          <w:bCs/>
          <w:color w:val="000000"/>
          <w:sz w:val="18"/>
          <w:szCs w:val="18"/>
        </w:rPr>
        <w:t xml:space="preserve">.2016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560C00" w:rsidRPr="00AB7B7D">
        <w:rPr>
          <w:rFonts w:ascii="Verdana" w:hAnsi="Verdana" w:cs="Verdana-Bold"/>
          <w:b/>
          <w:bCs/>
          <w:color w:val="000000"/>
          <w:sz w:val="18"/>
          <w:szCs w:val="18"/>
        </w:rPr>
        <w:t>0</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8E3052">
        <w:rPr>
          <w:rFonts w:ascii="Verdana" w:hAnsi="Verdana" w:cs="Verdana"/>
          <w:color w:val="000000"/>
          <w:sz w:val="18"/>
          <w:szCs w:val="18"/>
        </w:rPr>
        <w:t>, które</w:t>
      </w:r>
      <w:r>
        <w:rPr>
          <w:rFonts w:ascii="Verdana" w:hAnsi="Verdana" w:cs="Verdana"/>
          <w:color w:val="000000"/>
          <w:sz w:val="18"/>
          <w:szCs w:val="18"/>
        </w:rPr>
        <w:t>/y</w:t>
      </w:r>
      <w:r w:rsidR="00DD5D9D" w:rsidRPr="0061456C">
        <w:rPr>
          <w:rFonts w:ascii="Verdana" w:hAnsi="Verdana" w:cs="Verdana"/>
          <w:color w:val="000000"/>
          <w:sz w:val="18"/>
          <w:szCs w:val="18"/>
        </w:rPr>
        <w:t xml:space="preserve"> stanowi</w:t>
      </w:r>
      <w:r w:rsidR="008E3052">
        <w:rPr>
          <w:rFonts w:ascii="Verdana" w:hAnsi="Verdana" w:cs="Verdana"/>
          <w:color w:val="000000"/>
          <w:sz w:val="18"/>
          <w:szCs w:val="18"/>
        </w:rPr>
        <w:t>ą</w:t>
      </w:r>
      <w:r>
        <w:rPr>
          <w:rFonts w:ascii="Verdana" w:hAnsi="Verdana" w:cs="Verdana"/>
          <w:color w:val="000000"/>
          <w:sz w:val="18"/>
          <w:szCs w:val="18"/>
        </w:rPr>
        <w:t>/i</w:t>
      </w:r>
      <w:r w:rsidR="00DD5D9D" w:rsidRPr="0061456C">
        <w:rPr>
          <w:rFonts w:ascii="Verdana" w:hAnsi="Verdana" w:cs="Verdana"/>
          <w:color w:val="000000"/>
          <w:sz w:val="18"/>
          <w:szCs w:val="18"/>
        </w:rPr>
        <w:t xml:space="preserve"> zał. Nr 2</w:t>
      </w:r>
      <w:r w:rsidR="0020486D">
        <w:rPr>
          <w:rFonts w:ascii="Verdana" w:hAnsi="Verdana" w:cs="Verdana"/>
          <w:color w:val="000000"/>
          <w:sz w:val="18"/>
          <w:szCs w:val="18"/>
        </w:rPr>
        <w:t>a i/lub 2b</w:t>
      </w:r>
      <w:r w:rsidR="00DD5D9D" w:rsidRPr="0061456C">
        <w:rPr>
          <w:rFonts w:ascii="Verdana" w:hAnsi="Verdana" w:cs="Verdana"/>
          <w:color w:val="000000"/>
          <w:sz w:val="18"/>
          <w:szCs w:val="18"/>
        </w:rPr>
        <w:t xml:space="preserve"> do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B05D78">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r w:rsidR="00C905FC">
        <w:rPr>
          <w:rFonts w:ascii="Verdana" w:hAnsi="Verdana" w:cs="Verdana"/>
          <w:color w:val="000000"/>
          <w:sz w:val="18"/>
          <w:szCs w:val="18"/>
        </w:rPr>
        <w:t xml:space="preserve"> dla części 1 i części 2</w:t>
      </w:r>
      <w:r w:rsidR="00647891">
        <w:rPr>
          <w:rFonts w:ascii="Verdana" w:hAnsi="Verdana" w:cs="Verdana"/>
          <w:color w:val="000000"/>
          <w:sz w:val="18"/>
          <w:szCs w:val="18"/>
        </w:rPr>
        <w:t>:</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4F2DA0" w:rsidP="00647891">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40</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3B724A"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3B724A">
        <w:rPr>
          <w:rFonts w:ascii="Verdana" w:hAnsi="Verdana" w:cs="Verdana"/>
          <w:b/>
          <w:color w:val="000000"/>
          <w:sz w:val="18"/>
          <w:szCs w:val="18"/>
        </w:rPr>
        <w:t xml:space="preserve">C </w:t>
      </w:r>
      <w:r w:rsidR="00B25F1A" w:rsidRPr="003B724A">
        <w:rPr>
          <w:rFonts w:ascii="Verdana" w:hAnsi="Verdana" w:cs="Verdana"/>
          <w:b/>
          <w:color w:val="000000"/>
          <w:sz w:val="12"/>
          <w:szCs w:val="12"/>
        </w:rPr>
        <w:t>min</w:t>
      </w:r>
    </w:p>
    <w:p w:rsidR="00B25F1A" w:rsidRPr="003B724A" w:rsidRDefault="009B2E85" w:rsidP="00B25F1A">
      <w:pPr>
        <w:autoSpaceDE w:val="0"/>
        <w:autoSpaceDN w:val="0"/>
        <w:adjustRightInd w:val="0"/>
        <w:spacing w:after="0" w:line="240" w:lineRule="auto"/>
        <w:rPr>
          <w:rFonts w:ascii="Verdana" w:hAnsi="Verdana" w:cs="Verdana"/>
          <w:b/>
          <w:color w:val="000000"/>
          <w:sz w:val="18"/>
          <w:szCs w:val="18"/>
        </w:rPr>
      </w:pPr>
      <w:r w:rsidRPr="003B724A">
        <w:rPr>
          <w:rFonts w:ascii="Verdana" w:hAnsi="Verdana" w:cs="Verdana"/>
          <w:b/>
          <w:color w:val="000000"/>
          <w:sz w:val="18"/>
          <w:szCs w:val="18"/>
        </w:rPr>
        <w:tab/>
      </w:r>
      <w:r w:rsidRPr="003B724A">
        <w:rPr>
          <w:rFonts w:ascii="Verdana" w:hAnsi="Verdana" w:cs="Verdana"/>
          <w:b/>
          <w:color w:val="000000"/>
          <w:sz w:val="18"/>
          <w:szCs w:val="18"/>
        </w:rPr>
        <w:tab/>
      </w:r>
      <w:r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0F2ED0">
        <w:rPr>
          <w:rFonts w:ascii="Verdana" w:hAnsi="Verdana" w:cs="Verdana"/>
          <w:b/>
          <w:color w:val="000000"/>
          <w:sz w:val="18"/>
          <w:szCs w:val="18"/>
        </w:rPr>
        <w:t>C</w:t>
      </w:r>
      <w:r w:rsidR="00B25F1A" w:rsidRPr="003B724A">
        <w:rPr>
          <w:rFonts w:ascii="Verdana" w:hAnsi="Verdana" w:cs="Verdana"/>
          <w:b/>
          <w:color w:val="000000"/>
          <w:sz w:val="18"/>
          <w:szCs w:val="18"/>
        </w:rPr>
        <w:t xml:space="preserve"> =</w:t>
      </w:r>
      <w:r w:rsidRPr="003B724A">
        <w:rPr>
          <w:rFonts w:ascii="Verdana" w:hAnsi="Verdana" w:cs="Verdana"/>
          <w:b/>
          <w:color w:val="000000"/>
          <w:sz w:val="18"/>
          <w:szCs w:val="18"/>
        </w:rPr>
        <w:tab/>
      </w:r>
      <w:r w:rsidR="00B25F1A" w:rsidRPr="003B724A">
        <w:rPr>
          <w:rFonts w:ascii="Verdana" w:hAnsi="Verdana" w:cs="Verdana"/>
          <w:b/>
          <w:color w:val="000000"/>
          <w:sz w:val="18"/>
          <w:szCs w:val="18"/>
        </w:rPr>
        <w:t>-------</w:t>
      </w:r>
      <w:r w:rsidR="00447B1D" w:rsidRPr="003B724A">
        <w:rPr>
          <w:rFonts w:ascii="Verdana" w:hAnsi="Verdana" w:cs="Verdana"/>
          <w:b/>
          <w:color w:val="000000"/>
          <w:sz w:val="18"/>
          <w:szCs w:val="18"/>
        </w:rPr>
        <w:t>----</w:t>
      </w:r>
      <w:r w:rsidR="00B25F1A" w:rsidRPr="003B724A">
        <w:rPr>
          <w:rFonts w:ascii="Verdana" w:hAnsi="Verdana" w:cs="Verdana"/>
          <w:b/>
          <w:color w:val="000000"/>
          <w:sz w:val="18"/>
          <w:szCs w:val="18"/>
        </w:rPr>
        <w:t xml:space="preserve"> </w:t>
      </w:r>
      <w:r w:rsidR="000D5949" w:rsidRPr="003B724A">
        <w:rPr>
          <w:rFonts w:ascii="Verdana" w:hAnsi="Verdana" w:cs="Verdana"/>
          <w:b/>
          <w:color w:val="000000"/>
          <w:sz w:val="18"/>
          <w:szCs w:val="18"/>
        </w:rPr>
        <w:t xml:space="preserve">x </w:t>
      </w:r>
      <w:r w:rsidR="00835257">
        <w:rPr>
          <w:rFonts w:ascii="Verdana" w:hAnsi="Verdana" w:cs="Verdana"/>
          <w:b/>
          <w:color w:val="000000"/>
          <w:sz w:val="18"/>
          <w:szCs w:val="18"/>
        </w:rPr>
        <w:t>6</w:t>
      </w:r>
      <w:r w:rsidR="00B25F1A" w:rsidRPr="003B724A">
        <w:rPr>
          <w:rFonts w:ascii="Verdana" w:hAnsi="Verdana" w:cs="Verdana"/>
          <w:b/>
          <w:color w:val="000000"/>
          <w:sz w:val="18"/>
          <w:szCs w:val="18"/>
        </w:rPr>
        <w:t>0</w:t>
      </w:r>
      <w:r w:rsidR="00773E15">
        <w:rPr>
          <w:rFonts w:ascii="Verdana" w:hAnsi="Verdana" w:cs="Verdana"/>
          <w:b/>
          <w:color w:val="000000"/>
          <w:sz w:val="18"/>
          <w:szCs w:val="18"/>
        </w:rPr>
        <w:t>,00</w:t>
      </w:r>
    </w:p>
    <w:p w:rsidR="00B25F1A" w:rsidRPr="003B724A"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b/>
          <w:color w:val="000000"/>
          <w:sz w:val="18"/>
          <w:szCs w:val="18"/>
        </w:rPr>
        <w:tab/>
      </w:r>
      <w:r w:rsidRPr="003B724A">
        <w:rPr>
          <w:rFonts w:ascii="Verdana" w:hAnsi="Verdana" w:cs="Verdana"/>
          <w:b/>
          <w:color w:val="000000"/>
          <w:sz w:val="18"/>
          <w:szCs w:val="18"/>
        </w:rPr>
        <w:tab/>
      </w:r>
      <w:r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Pr="003B724A">
        <w:rPr>
          <w:rFonts w:ascii="Verdana" w:hAnsi="Verdana" w:cs="Verdana"/>
          <w:b/>
          <w:color w:val="000000"/>
          <w:sz w:val="18"/>
          <w:szCs w:val="18"/>
        </w:rPr>
        <w:tab/>
      </w:r>
      <w:r w:rsidR="000F2ED0">
        <w:rPr>
          <w:rFonts w:ascii="Verdana" w:hAnsi="Verdana" w:cs="Verdana"/>
          <w:b/>
          <w:color w:val="000000"/>
          <w:sz w:val="18"/>
          <w:szCs w:val="18"/>
        </w:rPr>
        <w:t xml:space="preserve">    </w:t>
      </w:r>
      <w:r w:rsidR="00B25F1A" w:rsidRPr="003B724A">
        <w:rPr>
          <w:rFonts w:ascii="Verdana" w:hAnsi="Verdana" w:cs="Verdana"/>
          <w:b/>
          <w:color w:val="000000"/>
          <w:sz w:val="18"/>
          <w:szCs w:val="18"/>
        </w:rPr>
        <w:t xml:space="preserve">C </w:t>
      </w:r>
      <w:proofErr w:type="spellStart"/>
      <w:r w:rsidR="00B25F1A" w:rsidRPr="003B724A">
        <w:rPr>
          <w:rFonts w:ascii="Verdana" w:hAnsi="Verdana" w:cs="Verdana"/>
          <w:b/>
          <w:color w:val="000000"/>
          <w:sz w:val="12"/>
          <w:szCs w:val="12"/>
        </w:rPr>
        <w:t>bad</w:t>
      </w:r>
      <w:proofErr w:type="spellEnd"/>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proofErr w:type="spellStart"/>
      <w:r w:rsidRPr="003B724A">
        <w:rPr>
          <w:rFonts w:ascii="Verdana" w:hAnsi="Verdana" w:cs="Verdana"/>
          <w:color w:val="000000"/>
          <w:sz w:val="12"/>
          <w:szCs w:val="12"/>
        </w:rPr>
        <w:t>bad</w:t>
      </w:r>
      <w:proofErr w:type="spellEnd"/>
      <w:r w:rsidRPr="003B724A">
        <w:rPr>
          <w:rFonts w:ascii="Verdana" w:hAnsi="Verdana" w:cs="Verdana"/>
          <w:color w:val="000000"/>
          <w:sz w:val="12"/>
          <w:szCs w:val="12"/>
        </w:rPr>
        <w:t xml:space="preserve">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 xml:space="preserve">Gwarancja– G – waga kryterium </w:t>
      </w:r>
      <w:r w:rsidR="004F2DA0">
        <w:rPr>
          <w:rFonts w:ascii="Verdana" w:hAnsi="Verdana" w:cs="Verdana"/>
          <w:b/>
          <w:color w:val="000000"/>
          <w:sz w:val="18"/>
          <w:szCs w:val="18"/>
        </w:rPr>
        <w:t>40</w:t>
      </w:r>
      <w:r w:rsidR="006E649D">
        <w:rPr>
          <w:rFonts w:ascii="Verdana" w:hAnsi="Verdana" w:cs="Verdana"/>
          <w:b/>
          <w:color w:val="000000"/>
          <w:sz w:val="18"/>
          <w:szCs w:val="18"/>
        </w:rPr>
        <w:t xml:space="preserve">% ( max. </w:t>
      </w:r>
      <w:r w:rsidR="004F2DA0">
        <w:rPr>
          <w:rFonts w:ascii="Verdana" w:hAnsi="Verdana" w:cs="Verdana"/>
          <w:b/>
          <w:color w:val="000000"/>
          <w:sz w:val="18"/>
          <w:szCs w:val="18"/>
        </w:rPr>
        <w:t>40</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E649D" w:rsidRPr="00BE4E7D" w:rsidRDefault="006E649D" w:rsidP="006E649D">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 miesiącach</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Pr="00D9450A" w:rsidRDefault="006E649D" w:rsidP="006E649D">
      <w:pPr>
        <w:autoSpaceDE w:val="0"/>
        <w:autoSpaceDN w:val="0"/>
        <w:adjustRightInd w:val="0"/>
        <w:spacing w:after="0" w:line="240" w:lineRule="auto"/>
        <w:rPr>
          <w:rFonts w:ascii="Verdana" w:hAnsi="Verdana" w:cs="Verdana"/>
          <w:b/>
          <w:color w:val="0070C0"/>
          <w:sz w:val="18"/>
          <w:szCs w:val="18"/>
        </w:rPr>
      </w:pPr>
      <w:r w:rsidRPr="00D9450A">
        <w:rPr>
          <w:rFonts w:ascii="Verdana" w:hAnsi="Verdana" w:cs="Verdana"/>
          <w:b/>
          <w:color w:val="0070C0"/>
          <w:sz w:val="18"/>
          <w:szCs w:val="18"/>
        </w:rPr>
        <w:t>Wymagany okres gwarancji G</w:t>
      </w:r>
      <w:r w:rsidR="00DF5601">
        <w:rPr>
          <w:rFonts w:ascii="Verdana" w:hAnsi="Verdana" w:cs="Verdana"/>
          <w:b/>
          <w:color w:val="0070C0"/>
          <w:sz w:val="18"/>
          <w:szCs w:val="18"/>
        </w:rPr>
        <w:t xml:space="preserve"> to </w:t>
      </w:r>
      <w:r w:rsidR="00857DD2">
        <w:rPr>
          <w:rFonts w:ascii="Verdana" w:hAnsi="Verdana" w:cs="Verdana"/>
          <w:b/>
          <w:color w:val="0070C0"/>
          <w:sz w:val="18"/>
          <w:szCs w:val="18"/>
        </w:rPr>
        <w:t>1</w:t>
      </w:r>
      <w:r w:rsidRPr="00D9450A">
        <w:rPr>
          <w:rFonts w:ascii="Verdana" w:hAnsi="Verdana" w:cs="Verdana"/>
          <w:b/>
          <w:color w:val="0070C0"/>
          <w:sz w:val="18"/>
          <w:szCs w:val="18"/>
        </w:rPr>
        <w:t xml:space="preserve"> </w:t>
      </w:r>
      <w:r w:rsidR="00857DD2">
        <w:rPr>
          <w:rFonts w:ascii="Verdana" w:hAnsi="Verdana" w:cs="Verdana"/>
          <w:b/>
          <w:color w:val="0070C0"/>
          <w:sz w:val="18"/>
          <w:szCs w:val="18"/>
        </w:rPr>
        <w:t>rok</w:t>
      </w:r>
      <w:r w:rsidRPr="00D9450A">
        <w:rPr>
          <w:rFonts w:ascii="Verdana" w:hAnsi="Verdana" w:cs="Verdana"/>
          <w:b/>
          <w:color w:val="0070C0"/>
          <w:sz w:val="18"/>
          <w:szCs w:val="18"/>
        </w:rPr>
        <w:t>.</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Wykonawca który zaoferuje okres G</w:t>
      </w:r>
      <w:r w:rsidR="00857DD2" w:rsidRPr="00806B5F">
        <w:rPr>
          <w:rFonts w:ascii="Verdana" w:hAnsi="Verdana" w:cs="Verdana"/>
          <w:color w:val="000000"/>
          <w:sz w:val="18"/>
          <w:szCs w:val="18"/>
        </w:rPr>
        <w:t xml:space="preserve"> -1 rok</w:t>
      </w:r>
      <w:r w:rsidRPr="00806B5F">
        <w:rPr>
          <w:rFonts w:ascii="Verdana" w:hAnsi="Verdana" w:cs="Verdana"/>
          <w:color w:val="000000"/>
          <w:sz w:val="18"/>
          <w:szCs w:val="18"/>
        </w:rPr>
        <w:t xml:space="preserve"> otrzyma 0,00 punktów</w:t>
      </w:r>
    </w:p>
    <w:p w:rsidR="00F7040A"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 xml:space="preserve">Za </w:t>
      </w:r>
      <w:r w:rsidR="00F7040A" w:rsidRPr="00806B5F">
        <w:rPr>
          <w:rFonts w:ascii="Verdana" w:hAnsi="Verdana" w:cs="Verdana"/>
          <w:color w:val="000000"/>
          <w:sz w:val="18"/>
          <w:szCs w:val="18"/>
        </w:rPr>
        <w:t>wydłużenie okresu gwarancji o kolejne miesiące</w:t>
      </w:r>
      <w:r w:rsidR="00B37D1A" w:rsidRPr="00806B5F">
        <w:rPr>
          <w:rFonts w:ascii="Verdana" w:hAnsi="Verdana" w:cs="Verdana"/>
          <w:color w:val="000000"/>
          <w:sz w:val="18"/>
          <w:szCs w:val="18"/>
        </w:rPr>
        <w:t xml:space="preserve"> (3,6,9,12)</w:t>
      </w:r>
      <w:r w:rsidRPr="00806B5F">
        <w:rPr>
          <w:rFonts w:ascii="Verdana" w:hAnsi="Verdana" w:cs="Verdana"/>
          <w:color w:val="000000"/>
          <w:sz w:val="18"/>
          <w:szCs w:val="18"/>
        </w:rPr>
        <w:t xml:space="preserve"> G wykonawca otrzyma </w:t>
      </w:r>
      <w:r w:rsidR="00F7040A" w:rsidRPr="00806B5F">
        <w:rPr>
          <w:rFonts w:ascii="Verdana" w:hAnsi="Verdana" w:cs="Verdana"/>
          <w:color w:val="000000"/>
          <w:sz w:val="18"/>
          <w:szCs w:val="18"/>
        </w:rPr>
        <w:t>dodatkowe punkty</w:t>
      </w:r>
      <w:r w:rsidR="00B37D1A" w:rsidRPr="00806B5F">
        <w:rPr>
          <w:rFonts w:ascii="Verdana" w:hAnsi="Verdana" w:cs="Verdana"/>
          <w:color w:val="000000"/>
          <w:sz w:val="18"/>
          <w:szCs w:val="18"/>
        </w:rPr>
        <w:t xml:space="preserve"> zgodnie ze schematem poniżej.</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Maksy</w:t>
      </w:r>
      <w:r w:rsidR="00DF5601" w:rsidRPr="00806B5F">
        <w:rPr>
          <w:rFonts w:ascii="Verdana" w:hAnsi="Verdana" w:cs="Verdana"/>
          <w:color w:val="000000"/>
          <w:sz w:val="18"/>
          <w:szCs w:val="18"/>
        </w:rPr>
        <w:t xml:space="preserve">malnie wykonawca może otrzymać 40,00 punktów oferując dodatkowe </w:t>
      </w:r>
      <w:r w:rsidR="00F7040A" w:rsidRPr="00806B5F">
        <w:rPr>
          <w:rFonts w:ascii="Verdana" w:hAnsi="Verdana" w:cs="Verdana"/>
          <w:color w:val="000000"/>
          <w:sz w:val="18"/>
          <w:szCs w:val="18"/>
        </w:rPr>
        <w:t>12 miesięcy</w:t>
      </w:r>
      <w:r w:rsidRPr="00806B5F">
        <w:rPr>
          <w:rFonts w:ascii="Verdana" w:hAnsi="Verdana" w:cs="Verdana"/>
          <w:color w:val="000000"/>
          <w:sz w:val="18"/>
          <w:szCs w:val="18"/>
        </w:rPr>
        <w:t>.</w:t>
      </w:r>
    </w:p>
    <w:p w:rsidR="006E649D"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 przypadku gdy Wykonawca zaoferuje okres G wy</w:t>
      </w:r>
      <w:r w:rsidR="00DF5601" w:rsidRPr="00806B5F">
        <w:rPr>
          <w:rFonts w:ascii="Verdana" w:hAnsi="Verdana" w:cs="Verdana"/>
          <w:color w:val="000000"/>
          <w:sz w:val="18"/>
          <w:szCs w:val="18"/>
        </w:rPr>
        <w:t xml:space="preserve">dłużony dodatkowo o więcej niż </w:t>
      </w:r>
      <w:r w:rsidR="00F7040A" w:rsidRPr="00806B5F">
        <w:rPr>
          <w:rFonts w:ascii="Verdana" w:hAnsi="Verdana" w:cs="Verdana"/>
          <w:color w:val="000000"/>
          <w:sz w:val="18"/>
          <w:szCs w:val="18"/>
        </w:rPr>
        <w:t>12 miesięcy</w:t>
      </w:r>
      <w:r w:rsidR="00DF5601" w:rsidRPr="00806B5F">
        <w:rPr>
          <w:rFonts w:ascii="Verdana" w:hAnsi="Verdana" w:cs="Verdana"/>
          <w:color w:val="000000"/>
          <w:sz w:val="18"/>
          <w:szCs w:val="18"/>
        </w:rPr>
        <w:t xml:space="preserve"> otrzyma max. 40</w:t>
      </w:r>
      <w:r w:rsidRPr="00806B5F">
        <w:rPr>
          <w:rFonts w:ascii="Verdana" w:hAnsi="Verdana" w:cs="Verdana"/>
          <w:color w:val="000000"/>
          <w:sz w:val="18"/>
          <w:szCs w:val="18"/>
        </w:rPr>
        <w:t>,00 punktów.</w:t>
      </w:r>
      <w:r>
        <w:rPr>
          <w:rFonts w:ascii="Verdana" w:hAnsi="Verdana" w:cs="Verdana"/>
          <w:color w:val="000000"/>
          <w:sz w:val="18"/>
          <w:szCs w:val="18"/>
        </w:rPr>
        <w:t xml:space="preserve"> </w:t>
      </w:r>
    </w:p>
    <w:p w:rsidR="00B37D1A" w:rsidRDefault="00B37D1A" w:rsidP="006E649D">
      <w:pPr>
        <w:autoSpaceDE w:val="0"/>
        <w:autoSpaceDN w:val="0"/>
        <w:adjustRightInd w:val="0"/>
        <w:spacing w:after="0" w:line="240" w:lineRule="auto"/>
        <w:rPr>
          <w:rFonts w:ascii="Verdana" w:hAnsi="Verdana" w:cs="Verdana"/>
          <w:color w:val="000000"/>
          <w:sz w:val="18"/>
          <w:szCs w:val="18"/>
        </w:rPr>
      </w:pP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3 miesiące – dodatkowe 10</w:t>
      </w:r>
      <w:r w:rsidR="00DD08AF">
        <w:rPr>
          <w:rFonts w:ascii="Verdana" w:hAnsi="Verdana" w:cs="Verdana"/>
          <w:color w:val="000000"/>
          <w:sz w:val="18"/>
          <w:szCs w:val="18"/>
        </w:rPr>
        <w:t>,00</w:t>
      </w:r>
      <w:r>
        <w:rPr>
          <w:rFonts w:ascii="Verdana" w:hAnsi="Verdana" w:cs="Verdana"/>
          <w:color w:val="000000"/>
          <w:sz w:val="18"/>
          <w:szCs w:val="18"/>
        </w:rPr>
        <w:t xml:space="preserve"> 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6 miesięcy – dodatkowe 20</w:t>
      </w:r>
      <w:r w:rsidR="00DD08AF">
        <w:rPr>
          <w:rFonts w:ascii="Verdana" w:hAnsi="Verdana" w:cs="Verdana"/>
          <w:color w:val="000000"/>
          <w:sz w:val="18"/>
          <w:szCs w:val="18"/>
        </w:rPr>
        <w:t>,00</w:t>
      </w:r>
      <w:r>
        <w:rPr>
          <w:rFonts w:ascii="Verdana" w:hAnsi="Verdana" w:cs="Verdana"/>
          <w:color w:val="000000"/>
          <w:sz w:val="18"/>
          <w:szCs w:val="18"/>
        </w:rPr>
        <w:t xml:space="preserve"> 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9 miesięcy – dodatkowe 30</w:t>
      </w:r>
      <w:r w:rsidR="00DD08AF">
        <w:rPr>
          <w:rFonts w:ascii="Verdana" w:hAnsi="Verdana" w:cs="Verdana"/>
          <w:color w:val="000000"/>
          <w:sz w:val="18"/>
          <w:szCs w:val="18"/>
        </w:rPr>
        <w:t>,00</w:t>
      </w:r>
      <w:r>
        <w:rPr>
          <w:rFonts w:ascii="Verdana" w:hAnsi="Verdana" w:cs="Verdana"/>
          <w:color w:val="000000"/>
          <w:sz w:val="18"/>
          <w:szCs w:val="18"/>
        </w:rPr>
        <w:t xml:space="preserve"> pkt;</w:t>
      </w:r>
    </w:p>
    <w:p w:rsidR="0045153F" w:rsidRDefault="0045153F" w:rsidP="0045153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12 miesięcy – dodatkowe 40</w:t>
      </w:r>
      <w:r w:rsidR="00DD08AF">
        <w:rPr>
          <w:rFonts w:ascii="Verdana" w:hAnsi="Verdana" w:cs="Verdana"/>
          <w:color w:val="000000"/>
          <w:sz w:val="18"/>
          <w:szCs w:val="18"/>
        </w:rPr>
        <w:t>,00</w:t>
      </w:r>
      <w:r>
        <w:rPr>
          <w:rFonts w:ascii="Verdana" w:hAnsi="Verdana" w:cs="Verdana"/>
          <w:color w:val="000000"/>
          <w:sz w:val="18"/>
          <w:szCs w:val="18"/>
        </w:rPr>
        <w:t xml:space="preserve"> pkt;</w:t>
      </w:r>
    </w:p>
    <w:p w:rsidR="0045153F" w:rsidRDefault="0045153F" w:rsidP="006E649D">
      <w:pPr>
        <w:autoSpaceDE w:val="0"/>
        <w:autoSpaceDN w:val="0"/>
        <w:adjustRightInd w:val="0"/>
        <w:spacing w:after="0" w:line="240" w:lineRule="auto"/>
        <w:rPr>
          <w:rFonts w:ascii="Verdana" w:hAnsi="Verdana" w:cs="Verdana"/>
          <w:color w:val="000000"/>
          <w:sz w:val="18"/>
          <w:szCs w:val="18"/>
        </w:rPr>
      </w:pPr>
    </w:p>
    <w:p w:rsidR="007B7748" w:rsidRPr="003B724A"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r w:rsidR="00804BC8">
        <w:rPr>
          <w:rFonts w:ascii="Verdana" w:hAnsi="Verdana" w:cs="Verdana"/>
          <w:color w:val="000000"/>
          <w:sz w:val="18"/>
          <w:szCs w:val="18"/>
        </w:rPr>
        <w:t>p</w:t>
      </w:r>
      <w:r w:rsidR="00E26893">
        <w:rPr>
          <w:rFonts w:ascii="Verdana" w:hAnsi="Verdana" w:cs="Verdana"/>
          <w:color w:val="000000"/>
          <w:sz w:val="18"/>
          <w:szCs w:val="18"/>
        </w:rPr>
        <w:t xml:space="preserve">pkt.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r w:rsidR="00804BC8">
        <w:rPr>
          <w:rFonts w:ascii="Verdana" w:hAnsi="Verdana" w:cs="Verdana"/>
          <w:color w:val="000000"/>
          <w:sz w:val="18"/>
          <w:szCs w:val="18"/>
        </w:rPr>
        <w:t>p</w:t>
      </w:r>
      <w:r>
        <w:rPr>
          <w:rFonts w:ascii="Verdana" w:hAnsi="Verdana" w:cs="Verdana"/>
          <w:color w:val="000000"/>
          <w:sz w:val="18"/>
          <w:szCs w:val="18"/>
        </w:rPr>
        <w:t xml:space="preserve">pkt. </w:t>
      </w:r>
      <w:r w:rsidR="00DF5601">
        <w:rPr>
          <w:rFonts w:ascii="Verdana" w:hAnsi="Verdana" w:cs="Verdana"/>
          <w:color w:val="000000"/>
          <w:sz w:val="18"/>
          <w:szCs w:val="18"/>
        </w:rPr>
        <w:t>b</w:t>
      </w:r>
      <w:r w:rsidR="00BF7650">
        <w:rPr>
          <w:rFonts w:ascii="Verdana" w:hAnsi="Verdana" w:cs="Verdana"/>
          <w:color w:val="000000"/>
          <w:sz w:val="18"/>
          <w:szCs w:val="18"/>
        </w:rPr>
        <w:t>).</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i łączną punktację</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wykonawcach, którzy zostali wykluczeni;</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61456C"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D67ADE" w:rsidRDefault="00D67ADE" w:rsidP="0061456C">
      <w:pPr>
        <w:autoSpaceDE w:val="0"/>
        <w:autoSpaceDN w:val="0"/>
        <w:adjustRightInd w:val="0"/>
        <w:spacing w:after="0" w:line="240" w:lineRule="auto"/>
        <w:jc w:val="both"/>
        <w:rPr>
          <w:rFonts w:ascii="Verdana" w:hAnsi="Verdana" w:cs="Verdana"/>
          <w:color w:val="000000"/>
          <w:sz w:val="18"/>
          <w:szCs w:val="18"/>
        </w:rPr>
      </w:pP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Informacje, o których mowa w pkt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zamieści na stronie internetowej oraz</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może nie ujawniać informacji, o których mowa w pkt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obowiązek zastosowania art. 46 ust. 5 pkt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jeżeli wystąpią okoliczności wymienione w art. 94 ust. 2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ust.1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Default="00CB135E" w:rsidP="00B25F1A">
      <w:pPr>
        <w:autoSpaceDE w:val="0"/>
        <w:autoSpaceDN w:val="0"/>
        <w:adjustRightInd w:val="0"/>
        <w:spacing w:after="0" w:line="240" w:lineRule="auto"/>
        <w:rPr>
          <w:rFonts w:ascii="Verdana" w:hAnsi="Verdana" w:cs="Verdana"/>
          <w:color w:val="000000"/>
          <w:sz w:val="18"/>
          <w:szCs w:val="18"/>
        </w:rPr>
      </w:pPr>
    </w:p>
    <w:p w:rsidR="00B25F1A" w:rsidRPr="00AF5833" w:rsidRDefault="00B25F1A" w:rsidP="00110119">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1</w:t>
      </w:r>
      <w:r w:rsidRPr="00AF5833">
        <w:rPr>
          <w:rFonts w:ascii="Verdana" w:hAnsi="Verdana" w:cs="Verdana"/>
          <w:color w:val="000000"/>
          <w:sz w:val="18"/>
          <w:szCs w:val="18"/>
        </w:rPr>
        <w:t>. Umowa w sprawie realizacji niniejszego zamówienia</w:t>
      </w:r>
      <w:r w:rsidR="00AF0956" w:rsidRPr="00AF5833">
        <w:rPr>
          <w:rFonts w:ascii="Verdana" w:hAnsi="Verdana" w:cs="Verdana"/>
          <w:color w:val="000000"/>
          <w:sz w:val="18"/>
          <w:szCs w:val="18"/>
        </w:rPr>
        <w:t xml:space="preserve"> publicznego zawarta zostanie z </w:t>
      </w:r>
      <w:r w:rsidRPr="00AF5833">
        <w:rPr>
          <w:rFonts w:ascii="Verdana" w:hAnsi="Verdana" w:cs="Verdana"/>
          <w:color w:val="000000"/>
          <w:sz w:val="18"/>
          <w:szCs w:val="18"/>
        </w:rPr>
        <w:t>uwzględnieniem postanowień wynikających z treści niniejszej specyfikacji oraz</w:t>
      </w:r>
      <w:r w:rsidR="00AF0956" w:rsidRPr="00AF5833">
        <w:rPr>
          <w:rFonts w:ascii="Verdana" w:hAnsi="Verdana" w:cs="Verdana"/>
          <w:color w:val="000000"/>
          <w:sz w:val="18"/>
          <w:szCs w:val="18"/>
        </w:rPr>
        <w:t xml:space="preserve"> danych </w:t>
      </w:r>
      <w:r w:rsidRPr="00AF5833">
        <w:rPr>
          <w:rFonts w:ascii="Verdana" w:hAnsi="Verdana" w:cs="Verdana"/>
          <w:color w:val="000000"/>
          <w:sz w:val="18"/>
          <w:szCs w:val="18"/>
        </w:rPr>
        <w:t>zawartych w ofercie.</w:t>
      </w:r>
    </w:p>
    <w:p w:rsidR="00110119" w:rsidRPr="00AF5833" w:rsidRDefault="00110119" w:rsidP="00110119">
      <w:pPr>
        <w:autoSpaceDE w:val="0"/>
        <w:autoSpaceDN w:val="0"/>
        <w:adjustRightInd w:val="0"/>
        <w:spacing w:after="0" w:line="240" w:lineRule="auto"/>
        <w:jc w:val="both"/>
        <w:rPr>
          <w:rFonts w:ascii="Verdana" w:hAnsi="Verdana" w:cs="Verdana"/>
          <w:color w:val="000000"/>
          <w:sz w:val="18"/>
          <w:szCs w:val="18"/>
        </w:rPr>
      </w:pPr>
    </w:p>
    <w:p w:rsidR="008A644B" w:rsidRDefault="00B25F1A" w:rsidP="008A644B">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2</w:t>
      </w:r>
      <w:r w:rsidRPr="00AF5833">
        <w:rPr>
          <w:rFonts w:ascii="Verdana" w:hAnsi="Verdana" w:cs="Verdana"/>
          <w:color w:val="000000"/>
          <w:sz w:val="18"/>
          <w:szCs w:val="18"/>
        </w:rPr>
        <w:t>. Warunki umowy na wykonanie niniejszego zamówienia zostały</w:t>
      </w:r>
      <w:r w:rsidR="00AF0956" w:rsidRPr="00AF5833">
        <w:rPr>
          <w:rFonts w:ascii="Verdana" w:hAnsi="Verdana" w:cs="Verdana"/>
          <w:color w:val="000000"/>
          <w:sz w:val="18"/>
          <w:szCs w:val="18"/>
        </w:rPr>
        <w:t xml:space="preserve"> określone w załączniku nr 5 do </w:t>
      </w:r>
      <w:r w:rsidRPr="00AF5833">
        <w:rPr>
          <w:rFonts w:ascii="Verdana" w:hAnsi="Verdana" w:cs="Verdana"/>
          <w:color w:val="000000"/>
          <w:sz w:val="18"/>
          <w:szCs w:val="18"/>
        </w:rPr>
        <w:t>SIWZ.</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3.</w:t>
      </w:r>
      <w:r>
        <w:rPr>
          <w:rFonts w:ascii="Verdana" w:hAnsi="Verdana" w:cs="Verdana"/>
          <w:color w:val="000000"/>
          <w:sz w:val="18"/>
          <w:szCs w:val="18"/>
        </w:rPr>
        <w:t xml:space="preserve"> </w:t>
      </w:r>
      <w:r w:rsidR="00AB7B7D" w:rsidRPr="00AB7B7D">
        <w:rPr>
          <w:rFonts w:ascii="Verdana" w:eastAsia="Times New Roman" w:hAnsi="Verdana" w:cs="Times New Roman"/>
          <w:sz w:val="20"/>
          <w:szCs w:val="20"/>
        </w:rPr>
        <w:t>Wszelkie zmiany niniejszej umowy wymagają formy pisemnego aneksu pod rygorem nieważności i mogą zostać dokonane, o ile nie stoją w sprzeczności z regulacjami zawartymi w ustawie Prawo zamówień publicznych z dnia 29 stycznia 2004 r. (Dz. U. z 2015 r. poz. 2164 – ze zmianami.)</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4.</w:t>
      </w:r>
      <w:r>
        <w:rPr>
          <w:rFonts w:ascii="Verdana" w:hAnsi="Verdana" w:cs="Verdana"/>
          <w:color w:val="000000"/>
          <w:sz w:val="18"/>
          <w:szCs w:val="18"/>
        </w:rPr>
        <w:t xml:space="preserve"> </w:t>
      </w:r>
      <w:r w:rsidR="00AB7B7D" w:rsidRPr="00AB7B7D">
        <w:rPr>
          <w:rFonts w:ascii="Verdana" w:eastAsia="Times New Roman" w:hAnsi="Verdana" w:cs="Arial"/>
          <w:sz w:val="20"/>
          <w:szCs w:val="20"/>
          <w:lang w:eastAsia="pl-PL"/>
        </w:rPr>
        <w:t xml:space="preserve">Niedopuszczalna jest zmiana istotnych postanowień umowy w stosunku do treści oferty wykonawcy, z zastrzeżeniem ust. </w:t>
      </w:r>
      <w:r w:rsidR="007E630F">
        <w:rPr>
          <w:rFonts w:ascii="Verdana" w:eastAsia="Times New Roman" w:hAnsi="Verdana" w:cs="Arial"/>
          <w:sz w:val="20"/>
          <w:szCs w:val="20"/>
          <w:lang w:eastAsia="pl-PL"/>
        </w:rPr>
        <w:t>5</w:t>
      </w:r>
      <w:r w:rsidR="00AB7B7D" w:rsidRPr="00AB7B7D">
        <w:rPr>
          <w:rFonts w:ascii="Verdana" w:eastAsia="Times New Roman" w:hAnsi="Verdana" w:cs="Arial"/>
          <w:sz w:val="20"/>
          <w:szCs w:val="20"/>
          <w:lang w:eastAsia="pl-PL"/>
        </w:rPr>
        <w:t>.</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AB7B7D" w:rsidRPr="00AB7B7D" w:rsidRDefault="007E630F"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5.</w:t>
      </w:r>
      <w:r>
        <w:rPr>
          <w:rFonts w:ascii="Verdana" w:hAnsi="Verdana" w:cs="Verdana"/>
          <w:color w:val="000000"/>
          <w:sz w:val="18"/>
          <w:szCs w:val="18"/>
        </w:rPr>
        <w:t xml:space="preserve"> </w:t>
      </w:r>
      <w:r w:rsidR="00AB7B7D" w:rsidRPr="00AB7B7D">
        <w:rPr>
          <w:rFonts w:ascii="Verdana" w:eastAsia="Times New Roman" w:hAnsi="Verdana" w:cs="Arial"/>
          <w:sz w:val="20"/>
          <w:szCs w:val="20"/>
          <w:lang w:eastAsia="pl-PL"/>
        </w:rPr>
        <w:t xml:space="preserve">Zmiana umowy jest możliwa tylko w zakresie wynikającym z treści art. 144 ustawy prawo zamówień publicznych, tj. w przypadkach i na warunkach określonych poniżej: </w:t>
      </w:r>
    </w:p>
    <w:p w:rsidR="00AB7B7D" w:rsidRPr="00AB7B7D" w:rsidRDefault="00AB7B7D" w:rsidP="00AB7B7D">
      <w:pPr>
        <w:suppressAutoHyphens/>
        <w:spacing w:after="0" w:line="240" w:lineRule="auto"/>
        <w:ind w:left="1080"/>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7E630F" w:rsidRDefault="00AB7B7D" w:rsidP="007E630F">
      <w:pPr>
        <w:suppressAutoHyphens/>
        <w:spacing w:after="0" w:line="240" w:lineRule="auto"/>
        <w:ind w:left="1080"/>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2) w przypadku konieczności dokonania zmian treści umowy w związku ze zmianą powszechnie obowiązujących przepisów prawa, w zakresie wyznaczonym przepisami prawa w celu doprowadzenia umowy do sta</w:t>
      </w:r>
      <w:r w:rsidR="007E630F">
        <w:rPr>
          <w:rFonts w:ascii="Verdana" w:eastAsia="Times New Roman" w:hAnsi="Verdana" w:cs="Arial"/>
          <w:sz w:val="20"/>
          <w:szCs w:val="20"/>
          <w:lang w:eastAsia="pl-PL"/>
        </w:rPr>
        <w:t>nu zgodnego z przepisami prawa.</w:t>
      </w:r>
    </w:p>
    <w:p w:rsidR="00AB7B7D" w:rsidRPr="00AB7B7D" w:rsidRDefault="007E630F" w:rsidP="007E630F">
      <w:pPr>
        <w:suppressAutoHyphens/>
        <w:spacing w:after="0" w:line="240" w:lineRule="auto"/>
        <w:ind w:left="1080" w:hanging="1080"/>
        <w:jc w:val="both"/>
        <w:rPr>
          <w:rFonts w:ascii="Verdana" w:eastAsia="Times New Roman" w:hAnsi="Verdana" w:cs="Arial"/>
          <w:sz w:val="20"/>
          <w:szCs w:val="20"/>
          <w:lang w:eastAsia="pl-PL"/>
        </w:rPr>
      </w:pPr>
      <w:r w:rsidRPr="007E630F">
        <w:rPr>
          <w:rFonts w:ascii="Verdana" w:eastAsia="Times New Roman" w:hAnsi="Verdana" w:cs="Arial"/>
          <w:b/>
          <w:sz w:val="20"/>
          <w:szCs w:val="20"/>
          <w:lang w:eastAsia="pl-PL"/>
        </w:rPr>
        <w:t>6.</w:t>
      </w:r>
      <w:r>
        <w:rPr>
          <w:rFonts w:ascii="Verdana" w:eastAsia="Times New Roman" w:hAnsi="Verdana" w:cs="Arial"/>
          <w:sz w:val="20"/>
          <w:szCs w:val="20"/>
          <w:lang w:eastAsia="pl-PL"/>
        </w:rPr>
        <w:t xml:space="preserve"> </w:t>
      </w:r>
      <w:r w:rsidR="00AB7B7D" w:rsidRPr="00AB7B7D">
        <w:rPr>
          <w:rFonts w:ascii="Verdana" w:eastAsia="Times New Roman" w:hAnsi="Verdana" w:cs="Arial"/>
          <w:sz w:val="20"/>
          <w:szCs w:val="20"/>
          <w:lang w:eastAsia="pl-PL"/>
        </w:rPr>
        <w:t>W szczególności nie stanowi zmiany umowy w rozumieniu art. 144 ustawy prawo zamówień publicznych (mogą one zostać dokonane w drodze jednostronnego oświadczenia strony której danych zmiana dotyczy) zmiana:</w:t>
      </w:r>
    </w:p>
    <w:p w:rsidR="00AB7B7D" w:rsidRPr="00AB7B7D" w:rsidRDefault="00AB7B7D" w:rsidP="00AB7B7D">
      <w:pPr>
        <w:tabs>
          <w:tab w:val="left" w:pos="1134"/>
          <w:tab w:val="left" w:pos="1276"/>
        </w:tabs>
        <w:spacing w:after="0" w:line="240" w:lineRule="auto"/>
        <w:ind w:left="720"/>
        <w:contextualSpacing/>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ab/>
        <w:t xml:space="preserve">1) danych kontaktowych, </w:t>
      </w:r>
    </w:p>
    <w:p w:rsidR="00AB7B7D" w:rsidRPr="00AB7B7D" w:rsidRDefault="00AB7B7D" w:rsidP="00AB7B7D">
      <w:pPr>
        <w:tabs>
          <w:tab w:val="left" w:pos="1134"/>
          <w:tab w:val="left" w:pos="1276"/>
        </w:tabs>
        <w:spacing w:after="0" w:line="240" w:lineRule="auto"/>
        <w:ind w:left="1134"/>
        <w:contextualSpacing/>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2) danych związanych z obsługą administracyjno-organizacyjną umowy (np. zmiana nr rachunku bankowego).</w:t>
      </w:r>
    </w:p>
    <w:p w:rsidR="00B70646" w:rsidRPr="00B70646" w:rsidRDefault="00B70646" w:rsidP="00B70646">
      <w:pPr>
        <w:spacing w:after="0" w:line="240" w:lineRule="auto"/>
        <w:ind w:left="720"/>
        <w:jc w:val="both"/>
        <w:rPr>
          <w:rFonts w:ascii="Verdana" w:hAnsi="Verdana" w:cs="Tahoma"/>
          <w:bCs/>
          <w:sz w:val="20"/>
          <w:szCs w:val="20"/>
        </w:rPr>
      </w:pPr>
    </w:p>
    <w:p w:rsidR="00B70646" w:rsidRDefault="007E630F"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
          <w:bCs/>
          <w:sz w:val="20"/>
          <w:szCs w:val="20"/>
        </w:rPr>
        <w:t>7</w:t>
      </w:r>
      <w:r w:rsidR="00B70646" w:rsidRPr="00B70646">
        <w:rPr>
          <w:rFonts w:ascii="Verdana" w:hAnsi="Verdana" w:cs="Tahoma"/>
          <w:b/>
          <w:bCs/>
          <w:sz w:val="20"/>
          <w:szCs w:val="20"/>
        </w:rPr>
        <w:t>.</w:t>
      </w:r>
      <w:r w:rsidR="00B70646">
        <w:rPr>
          <w:rFonts w:ascii="Verdana" w:hAnsi="Verdana" w:cs="Tahoma"/>
          <w:bCs/>
          <w:sz w:val="20"/>
          <w:szCs w:val="20"/>
        </w:rPr>
        <w:t xml:space="preserve"> </w:t>
      </w:r>
      <w:r w:rsidR="00B70646" w:rsidRPr="00B70646">
        <w:rPr>
          <w:rFonts w:ascii="Verdana" w:hAnsi="Verdana" w:cs="Tahoma"/>
          <w:bCs/>
          <w:sz w:val="20"/>
          <w:szCs w:val="20"/>
        </w:rPr>
        <w:t>W razie zaistnienia istotnej zmiany okoliczności powo</w:t>
      </w:r>
      <w:r w:rsidR="00B70646">
        <w:rPr>
          <w:rFonts w:ascii="Verdana" w:hAnsi="Verdana" w:cs="Tahoma"/>
          <w:bCs/>
          <w:sz w:val="20"/>
          <w:szCs w:val="20"/>
        </w:rPr>
        <w:t>dującej, że wykonanie umowy nie</w:t>
      </w:r>
    </w:p>
    <w:p w:rsid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leży w interesie publicznym, czego nie można był</w:t>
      </w:r>
      <w:r>
        <w:rPr>
          <w:rFonts w:ascii="Verdana" w:hAnsi="Verdana" w:cs="Tahoma"/>
          <w:bCs/>
          <w:sz w:val="20"/>
          <w:szCs w:val="20"/>
        </w:rPr>
        <w:t>o przewidzieć w chwili zawarcia</w:t>
      </w:r>
    </w:p>
    <w:p w:rsid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umowy, Zamawiający może odstąpić od umowy</w:t>
      </w:r>
      <w:r>
        <w:rPr>
          <w:rFonts w:ascii="Verdana" w:hAnsi="Verdana" w:cs="Tahoma"/>
          <w:bCs/>
          <w:sz w:val="20"/>
          <w:szCs w:val="20"/>
        </w:rPr>
        <w:t xml:space="preserve"> w terminie 30 dni od powzięcia</w:t>
      </w:r>
    </w:p>
    <w:p w:rsidR="00B70646" w:rsidRP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wiadomości o tych okolicznościach.</w:t>
      </w:r>
    </w:p>
    <w:p w:rsidR="00110119" w:rsidRDefault="00110119" w:rsidP="00AF5833">
      <w:pPr>
        <w:autoSpaceDE w:val="0"/>
        <w:autoSpaceDN w:val="0"/>
        <w:adjustRightInd w:val="0"/>
        <w:spacing w:after="0" w:line="240" w:lineRule="auto"/>
        <w:jc w:val="both"/>
        <w:rPr>
          <w:rFonts w:ascii="Verdana" w:hAnsi="Verdana" w:cs="Verdana"/>
          <w:color w:val="000000"/>
          <w:sz w:val="18"/>
          <w:szCs w:val="18"/>
        </w:rPr>
      </w:pPr>
    </w:p>
    <w:p w:rsidR="00110119" w:rsidRDefault="00110119" w:rsidP="00110119">
      <w:pPr>
        <w:autoSpaceDE w:val="0"/>
        <w:autoSpaceDN w:val="0"/>
        <w:adjustRightInd w:val="0"/>
        <w:spacing w:after="0" w:line="240" w:lineRule="auto"/>
        <w:jc w:val="both"/>
        <w:rPr>
          <w:rFonts w:ascii="Verdana" w:hAnsi="Verdana" w:cs="Verdana"/>
          <w:color w:val="000000"/>
          <w:sz w:val="18"/>
          <w:szCs w:val="18"/>
        </w:rPr>
      </w:pPr>
    </w:p>
    <w:p w:rsidR="00110119" w:rsidRDefault="00110119" w:rsidP="00110119">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Pzp.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pkt. 5 ustawy Pzp.</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2015 r. poz. 2164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lang w:val="pl-PL"/>
        </w:rPr>
      </w:pPr>
      <w:r>
        <w:rPr>
          <w:rFonts w:ascii="Verdana" w:hAnsi="Verdana" w:cs="Arial"/>
          <w:b/>
          <w:lang w:val="pl-PL"/>
        </w:rPr>
        <w:t xml:space="preserve">Zespół Szkół Ponadgimnazjalnych  </w:t>
      </w:r>
      <w:r>
        <w:rPr>
          <w:rFonts w:ascii="Verdana" w:hAnsi="Verdana" w:cs="Arial"/>
          <w:b/>
          <w:lang w:val="pl-PL"/>
        </w:rPr>
        <w:tab/>
        <w:t xml:space="preserve">                                             w Poddębicach</w:t>
      </w:r>
    </w:p>
    <w:p w:rsidR="006E1AB6" w:rsidRDefault="003C32E4" w:rsidP="008C15BB">
      <w:pPr>
        <w:pStyle w:val="Nagwek"/>
        <w:ind w:firstLine="5245"/>
        <w:jc w:val="both"/>
        <w:rPr>
          <w:rFonts w:ascii="Verdana" w:hAnsi="Verdana" w:cs="Arial"/>
          <w:b/>
          <w:lang w:val="pl-PL"/>
        </w:rPr>
      </w:pPr>
      <w:r>
        <w:rPr>
          <w:rFonts w:ascii="Verdana" w:hAnsi="Verdana" w:cs="Arial"/>
          <w:b/>
          <w:lang w:val="pl-PL"/>
        </w:rPr>
        <w:t>d</w:t>
      </w:r>
      <w:r w:rsidR="006E1AB6">
        <w:rPr>
          <w:rFonts w:ascii="Verdana" w:hAnsi="Verdana" w:cs="Arial"/>
          <w:b/>
          <w:lang w:val="pl-PL"/>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lang w:val="pl-PL"/>
        </w:rPr>
        <w:t>U</w:t>
      </w:r>
      <w:r w:rsidRPr="00D167C6">
        <w:rPr>
          <w:rFonts w:ascii="Verdana" w:hAnsi="Verdana" w:cs="Arial"/>
          <w:b/>
        </w:rPr>
        <w:t xml:space="preserve"> PODDĘBICKI</w:t>
      </w:r>
      <w:r w:rsidR="006E1AB6">
        <w:rPr>
          <w:rFonts w:ascii="Verdana" w:hAnsi="Verdana" w:cs="Arial"/>
          <w:b/>
          <w:lang w:val="pl-PL"/>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lang w:val="pl-PL"/>
        </w:rPr>
      </w:pPr>
      <w:r w:rsidRPr="00D167C6">
        <w:rPr>
          <w:rFonts w:ascii="Verdana" w:hAnsi="Verdana" w:cs="Arial"/>
          <w:b/>
          <w:bCs/>
        </w:rPr>
        <w:t xml:space="preserve">ul. </w:t>
      </w:r>
      <w:r w:rsidR="006E1AB6">
        <w:rPr>
          <w:rFonts w:ascii="Verdana" w:hAnsi="Verdana" w:cs="Arial"/>
          <w:b/>
          <w:bCs/>
          <w:lang w:val="pl-PL"/>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postepowania: </w:t>
      </w:r>
      <w:r w:rsidR="00E411F1">
        <w:rPr>
          <w:rFonts w:ascii="Verdana" w:hAnsi="Verdana" w:cs="Verdana-Bold"/>
          <w:b/>
          <w:bCs/>
          <w:color w:val="000000"/>
          <w:sz w:val="18"/>
          <w:szCs w:val="18"/>
        </w:rPr>
        <w:t>RPLD.11.03.01-10-0039/16-00</w:t>
      </w: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E411F1" w:rsidRPr="0033448A" w:rsidRDefault="00E44D7B"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dostawy ubrań dla stażystów</w:t>
      </w:r>
      <w:r w:rsidR="00E411F1" w:rsidRPr="0033448A">
        <w:rPr>
          <w:rFonts w:ascii="Verdana" w:hAnsi="Verdana" w:cs="Verdana-Bold"/>
          <w:bCs/>
          <w:color w:val="0070C0"/>
          <w:sz w:val="20"/>
          <w:szCs w:val="20"/>
        </w:rPr>
        <w:t xml:space="preserve">, na potrzeby projektu: </w:t>
      </w:r>
    </w:p>
    <w:p w:rsidR="00E411F1" w:rsidRPr="0033448A" w:rsidRDefault="00E411F1" w:rsidP="00E411F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Pr="0033448A">
        <w:rPr>
          <w:rFonts w:ascii="Verdana" w:hAnsi="Verdana" w:cs="Verdana-Bold"/>
          <w:bCs/>
          <w:color w:val="0070C0"/>
          <w:sz w:val="20"/>
          <w:szCs w:val="20"/>
        </w:rPr>
        <w:t xml:space="preserve">RY </w:t>
      </w:r>
    </w:p>
    <w:p w:rsidR="00E411F1" w:rsidRPr="0033448A" w:rsidRDefault="00E411F1" w:rsidP="00E411F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w branży turystyczno – gastronomicznej” </w:t>
      </w:r>
    </w:p>
    <w:p w:rsidR="00125498" w:rsidRPr="00B948BF" w:rsidRDefault="00E411F1" w:rsidP="008C15BB">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8C15BB" w:rsidRPr="00125498" w:rsidRDefault="008C15BB" w:rsidP="008C15BB">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z podziałem na dwie części</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 którego zakr</w:t>
      </w:r>
      <w:r w:rsidR="00314182">
        <w:rPr>
          <w:rFonts w:ascii="Verdana" w:hAnsi="Verdana" w:cs="Verdana"/>
          <w:color w:val="000000"/>
          <w:sz w:val="18"/>
          <w:szCs w:val="18"/>
        </w:rPr>
        <w:t>es i wymagania określono w SIWZ</w:t>
      </w:r>
      <w:r w:rsidR="00CB2060">
        <w:rPr>
          <w:rFonts w:ascii="Verdana" w:hAnsi="Verdana" w:cs="Verdana"/>
          <w:color w:val="000000"/>
          <w:sz w:val="18"/>
          <w:szCs w:val="18"/>
        </w:rPr>
        <w:t xml:space="preserve"> dla części ……</w:t>
      </w:r>
      <w:r w:rsidR="002B7690">
        <w:rPr>
          <w:rFonts w:ascii="Verdana" w:hAnsi="Verdana" w:cs="Verdana"/>
          <w:color w:val="000000"/>
          <w:sz w:val="18"/>
          <w:szCs w:val="18"/>
        </w:rPr>
        <w:t xml:space="preserve"> i </w:t>
      </w:r>
      <w:r w:rsidR="00CB2060">
        <w:rPr>
          <w:rFonts w:ascii="Verdana" w:hAnsi="Verdana" w:cs="Verdana"/>
          <w:color w:val="000000"/>
          <w:sz w:val="18"/>
          <w:szCs w:val="18"/>
        </w:rPr>
        <w:t>……</w:t>
      </w:r>
      <w:r w:rsidR="003C32E4">
        <w:rPr>
          <w:rFonts w:ascii="Verdana" w:hAnsi="Verdana" w:cs="Verdana"/>
          <w:color w:val="000000"/>
          <w:sz w:val="18"/>
          <w:szCs w:val="18"/>
        </w:rPr>
        <w:t>, za cenę podaną części III</w:t>
      </w:r>
      <w:r w:rsidR="0064157C">
        <w:rPr>
          <w:rFonts w:ascii="Verdana" w:hAnsi="Verdana" w:cs="Verdana"/>
          <w:color w:val="000000"/>
          <w:sz w:val="18"/>
          <w:szCs w:val="18"/>
        </w:rPr>
        <w:t xml:space="preserve"> Oferty</w:t>
      </w:r>
      <w:r w:rsidR="003C32E4">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potwierdzenie spełnienia wymagań określonych w SIWZ wykonawca dołącza wypełniony </w:t>
      </w:r>
      <w:r w:rsidRPr="002B7690">
        <w:rPr>
          <w:rFonts w:ascii="Verdana" w:hAnsi="Verdana" w:cs="Verdana"/>
          <w:b/>
          <w:sz w:val="18"/>
          <w:szCs w:val="18"/>
        </w:rPr>
        <w:t>załącznik 2</w:t>
      </w:r>
      <w:r w:rsidR="00E411F1" w:rsidRPr="002B7690">
        <w:rPr>
          <w:rFonts w:ascii="Verdana" w:hAnsi="Verdana" w:cs="Verdana"/>
          <w:b/>
          <w:sz w:val="18"/>
          <w:szCs w:val="18"/>
        </w:rPr>
        <w:t>a</w:t>
      </w:r>
      <w:r w:rsidRPr="002B7690">
        <w:rPr>
          <w:rFonts w:ascii="Verdana" w:hAnsi="Verdana" w:cs="Verdana"/>
          <w:b/>
          <w:sz w:val="18"/>
          <w:szCs w:val="18"/>
        </w:rPr>
        <w:t xml:space="preserve"> dla część I </w:t>
      </w:r>
      <w:r w:rsidR="0064157C">
        <w:rPr>
          <w:rFonts w:ascii="Verdana" w:hAnsi="Verdana" w:cs="Verdana"/>
          <w:b/>
          <w:sz w:val="18"/>
          <w:szCs w:val="18"/>
        </w:rPr>
        <w:t xml:space="preserve">/ załącznik </w:t>
      </w:r>
      <w:r w:rsidR="00CB2060" w:rsidRPr="002B7690">
        <w:rPr>
          <w:rFonts w:ascii="Verdana" w:hAnsi="Verdana" w:cs="Verdana"/>
          <w:b/>
          <w:sz w:val="18"/>
          <w:szCs w:val="18"/>
        </w:rPr>
        <w:t>2</w:t>
      </w:r>
      <w:r w:rsidR="0064157C">
        <w:rPr>
          <w:rFonts w:ascii="Verdana" w:hAnsi="Verdana" w:cs="Verdana"/>
          <w:b/>
          <w:sz w:val="18"/>
          <w:szCs w:val="18"/>
        </w:rPr>
        <w:t>b</w:t>
      </w:r>
      <w:r w:rsidR="00CB2060" w:rsidRPr="002B7690">
        <w:rPr>
          <w:rFonts w:ascii="Verdana" w:hAnsi="Verdana" w:cs="Verdana"/>
          <w:b/>
          <w:sz w:val="18"/>
          <w:szCs w:val="18"/>
        </w:rPr>
        <w:t xml:space="preserve"> dla części II</w:t>
      </w:r>
      <w:r w:rsidR="0064157C">
        <w:rPr>
          <w:rFonts w:ascii="Verdana" w:hAnsi="Verdana" w:cs="Verdana"/>
          <w:b/>
          <w:sz w:val="18"/>
          <w:szCs w:val="18"/>
        </w:rPr>
        <w:t>*</w:t>
      </w:r>
      <w:r w:rsidR="002B7690" w:rsidRPr="002B7690">
        <w:rPr>
          <w:rFonts w:ascii="Verdana" w:hAnsi="Verdana" w:cs="Verdana"/>
          <w:b/>
          <w:sz w:val="18"/>
          <w:szCs w:val="18"/>
        </w:rPr>
        <w:t xml:space="preserve"> </w:t>
      </w:r>
      <w:r w:rsidR="002B7690">
        <w:rPr>
          <w:rFonts w:ascii="Verdana" w:hAnsi="Verdana" w:cs="Verdana"/>
          <w:sz w:val="18"/>
          <w:szCs w:val="18"/>
        </w:rPr>
        <w:t>(</w:t>
      </w:r>
      <w:r w:rsidR="0064157C">
        <w:rPr>
          <w:rFonts w:ascii="Verdana" w:hAnsi="Verdana" w:cs="Verdana"/>
          <w:sz w:val="18"/>
          <w:szCs w:val="18"/>
        </w:rPr>
        <w:t>*</w:t>
      </w:r>
      <w:r w:rsidR="002B7690">
        <w:rPr>
          <w:rFonts w:ascii="Verdana" w:hAnsi="Verdana" w:cs="Verdana"/>
          <w:sz w:val="18"/>
          <w:szCs w:val="18"/>
        </w:rPr>
        <w:t xml:space="preserve">niepotrzebne skreślić) </w:t>
      </w:r>
      <w:r w:rsidR="00CB2060" w:rsidRPr="002B7690">
        <w:rPr>
          <w:rFonts w:ascii="Verdana" w:hAnsi="Verdana" w:cs="Verdana"/>
          <w:sz w:val="18"/>
          <w:szCs w:val="18"/>
        </w:rPr>
        <w:t xml:space="preserve"> </w:t>
      </w:r>
      <w:r>
        <w:rPr>
          <w:rFonts w:ascii="Verdana" w:hAnsi="Verdana" w:cs="Verdana"/>
          <w:color w:val="000000"/>
          <w:sz w:val="18"/>
          <w:szCs w:val="18"/>
        </w:rPr>
        <w:t>- potwierdzający spełnienie wymagań oferowanego przedmiotu zamówienia.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8C15BB" w:rsidRPr="00327EA8" w:rsidRDefault="00327EA8" w:rsidP="008C15BB">
      <w:pPr>
        <w:autoSpaceDE w:val="0"/>
        <w:autoSpaceDN w:val="0"/>
        <w:adjustRightInd w:val="0"/>
        <w:spacing w:after="0" w:line="240" w:lineRule="auto"/>
        <w:rPr>
          <w:rFonts w:ascii="Verdana" w:hAnsi="Verdana" w:cs="Verdana"/>
          <w:b/>
          <w:color w:val="000000"/>
          <w:sz w:val="18"/>
          <w:szCs w:val="18"/>
        </w:rPr>
      </w:pPr>
      <w:r w:rsidRPr="00327EA8">
        <w:rPr>
          <w:rFonts w:ascii="Verdana" w:hAnsi="Verdana" w:cs="Verdana"/>
          <w:b/>
          <w:color w:val="000000"/>
          <w:sz w:val="18"/>
          <w:szCs w:val="18"/>
        </w:rPr>
        <w:t xml:space="preserve">Termin wykonania zamówienia części I </w:t>
      </w:r>
      <w:proofErr w:type="spellStart"/>
      <w:r w:rsidRPr="00327EA8">
        <w:rPr>
          <w:rFonts w:ascii="Verdana" w:hAnsi="Verdana" w:cs="Verdana"/>
          <w:b/>
          <w:color w:val="000000"/>
          <w:sz w:val="18"/>
          <w:szCs w:val="18"/>
        </w:rPr>
        <w:t>i</w:t>
      </w:r>
      <w:proofErr w:type="spellEnd"/>
      <w:r w:rsidRPr="00327EA8">
        <w:rPr>
          <w:rFonts w:ascii="Verdana" w:hAnsi="Verdana" w:cs="Verdana"/>
          <w:b/>
          <w:color w:val="000000"/>
          <w:sz w:val="18"/>
          <w:szCs w:val="18"/>
        </w:rPr>
        <w:t xml:space="preserve"> części II </w:t>
      </w:r>
      <w:r w:rsidR="00AB7DE0">
        <w:rPr>
          <w:rFonts w:ascii="Verdana" w:hAnsi="Verdana" w:cs="Verdana"/>
          <w:b/>
          <w:color w:val="000000"/>
          <w:sz w:val="18"/>
          <w:szCs w:val="18"/>
        </w:rPr>
        <w:t xml:space="preserve"> - do 14 dni od dnia zawarcia umowy</w:t>
      </w:r>
    </w:p>
    <w:p w:rsidR="00327EA8" w:rsidRPr="00327EA8" w:rsidRDefault="00327EA8" w:rsidP="008C15BB">
      <w:pPr>
        <w:autoSpaceDE w:val="0"/>
        <w:autoSpaceDN w:val="0"/>
        <w:adjustRightInd w:val="0"/>
        <w:spacing w:after="0" w:line="240" w:lineRule="auto"/>
        <w:rPr>
          <w:rFonts w:ascii="Verdana" w:hAnsi="Verdana" w:cs="Verdana"/>
          <w:b/>
          <w:color w:val="FF0000"/>
          <w:sz w:val="24"/>
          <w:szCs w:val="18"/>
          <w:u w:val="single"/>
        </w:rPr>
      </w:pPr>
    </w:p>
    <w:p w:rsidR="008C15BB" w:rsidRPr="002808D6" w:rsidRDefault="003C32E4" w:rsidP="008C15BB">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t>III</w:t>
      </w:r>
      <w:r w:rsidR="008C15BB" w:rsidRPr="002808D6">
        <w:rPr>
          <w:rFonts w:ascii="Verdana" w:hAnsi="Verdana" w:cs="Verdana"/>
          <w:b/>
          <w:color w:val="FF0000"/>
          <w:sz w:val="24"/>
          <w:szCs w:val="18"/>
          <w:u w:val="single"/>
        </w:rPr>
        <w:t xml:space="preserve">. Kryteria oceny ofert </w:t>
      </w:r>
      <w:r w:rsidR="008C15BB" w:rsidRPr="002808D6">
        <w:rPr>
          <w:rFonts w:ascii="Verdana" w:hAnsi="Verdana" w:cs="Verdana"/>
          <w:color w:val="FF0000"/>
          <w:sz w:val="14"/>
          <w:szCs w:val="18"/>
        </w:rPr>
        <w:t>[wypełnić część dla której składana jest oferta]</w:t>
      </w:r>
    </w:p>
    <w:p w:rsidR="008C15BB" w:rsidRDefault="008C15BB" w:rsidP="008C15BB">
      <w:pPr>
        <w:autoSpaceDE w:val="0"/>
        <w:autoSpaceDN w:val="0"/>
        <w:adjustRightInd w:val="0"/>
        <w:spacing w:after="0" w:line="240" w:lineRule="auto"/>
        <w:jc w:val="both"/>
        <w:rPr>
          <w:rFonts w:ascii="Verdana" w:hAnsi="Verdana" w:cs="Verdana"/>
          <w:b/>
          <w:color w:val="000000"/>
          <w:sz w:val="18"/>
          <w:szCs w:val="18"/>
        </w:rPr>
      </w:pPr>
    </w:p>
    <w:p w:rsidR="003002B9" w:rsidRPr="00BA619A" w:rsidRDefault="008C15BB" w:rsidP="003002B9">
      <w:pPr>
        <w:autoSpaceDE w:val="0"/>
        <w:autoSpaceDN w:val="0"/>
        <w:adjustRightInd w:val="0"/>
        <w:spacing w:after="0" w:line="240" w:lineRule="auto"/>
        <w:jc w:val="center"/>
        <w:rPr>
          <w:rFonts w:ascii="Verdana" w:hAnsi="Verdana" w:cs="Verdana-Bold"/>
          <w:bCs/>
          <w:color w:val="0070C0"/>
          <w:sz w:val="20"/>
          <w:szCs w:val="20"/>
        </w:rPr>
      </w:pPr>
      <w:r w:rsidRPr="006660AF">
        <w:rPr>
          <w:rFonts w:ascii="Verdana" w:hAnsi="Verdana" w:cs="Verdana"/>
          <w:b/>
          <w:color w:val="FF0000"/>
          <w:sz w:val="20"/>
          <w:szCs w:val="18"/>
        </w:rPr>
        <w:t>Część I</w:t>
      </w:r>
      <w:r w:rsidRPr="006660AF">
        <w:rPr>
          <w:rFonts w:ascii="Verdana" w:hAnsi="Verdana" w:cs="Verdana"/>
          <w:b/>
          <w:color w:val="000000"/>
          <w:sz w:val="18"/>
          <w:szCs w:val="18"/>
        </w:rPr>
        <w:t xml:space="preserve"> - </w:t>
      </w:r>
      <w:r w:rsidR="003002B9">
        <w:rPr>
          <w:rFonts w:ascii="Verdana" w:hAnsi="Verdana" w:cs="Verdana-Bold"/>
          <w:bCs/>
          <w:color w:val="0070C0"/>
          <w:sz w:val="20"/>
          <w:szCs w:val="20"/>
        </w:rPr>
        <w:t>I etap d</w:t>
      </w:r>
      <w:r w:rsidR="003002B9" w:rsidRPr="00BA619A">
        <w:rPr>
          <w:rFonts w:ascii="Verdana" w:hAnsi="Verdana" w:cs="Verdana-Bold"/>
          <w:bCs/>
          <w:color w:val="0070C0"/>
          <w:sz w:val="20"/>
          <w:szCs w:val="20"/>
        </w:rPr>
        <w:t>ostaw</w:t>
      </w:r>
      <w:r w:rsidR="003002B9">
        <w:rPr>
          <w:rFonts w:ascii="Verdana" w:hAnsi="Verdana" w:cs="Verdana-Bold"/>
          <w:bCs/>
          <w:color w:val="0070C0"/>
          <w:sz w:val="20"/>
          <w:szCs w:val="20"/>
        </w:rPr>
        <w:t xml:space="preserve">y odzieży dla </w:t>
      </w:r>
      <w:r w:rsidR="00E44D7B">
        <w:rPr>
          <w:rFonts w:ascii="Verdana" w:hAnsi="Verdana" w:cs="Verdana-Bold"/>
          <w:bCs/>
          <w:color w:val="0070C0"/>
          <w:sz w:val="20"/>
          <w:szCs w:val="20"/>
        </w:rPr>
        <w:t>stażystów</w:t>
      </w:r>
      <w:r w:rsidR="003002B9" w:rsidRPr="00BA619A">
        <w:rPr>
          <w:rFonts w:ascii="Verdana" w:hAnsi="Verdana" w:cs="Verdana-Bold"/>
          <w:bCs/>
          <w:color w:val="0070C0"/>
          <w:sz w:val="20"/>
          <w:szCs w:val="20"/>
        </w:rPr>
        <w:t xml:space="preserve">, na potrzeby projektu: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„STAŻE ZAWODOWE POCZĄTKIEM KARIRY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w branży turystyczno – gastronomicznej”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r w:rsidR="00E44D7B">
        <w:rPr>
          <w:rFonts w:ascii="Verdana" w:hAnsi="Verdana" w:cs="Verdana-Bold"/>
          <w:bCs/>
          <w:color w:val="0070C0"/>
          <w:sz w:val="20"/>
          <w:szCs w:val="20"/>
        </w:rPr>
        <w:t xml:space="preserve">– </w:t>
      </w:r>
      <w:r w:rsidR="00E44D7B" w:rsidRPr="00A508FD">
        <w:rPr>
          <w:rFonts w:ascii="Verdana" w:hAnsi="Verdana" w:cs="Verdana-Bold"/>
          <w:b/>
          <w:bCs/>
          <w:color w:val="0070C0"/>
          <w:sz w:val="20"/>
          <w:szCs w:val="20"/>
        </w:rPr>
        <w:t>o</w:t>
      </w:r>
      <w:r w:rsidR="0007589E">
        <w:rPr>
          <w:rFonts w:ascii="Verdana" w:hAnsi="Verdana" w:cs="Verdana-Bold"/>
          <w:b/>
          <w:bCs/>
          <w:color w:val="0070C0"/>
          <w:sz w:val="20"/>
          <w:szCs w:val="20"/>
        </w:rPr>
        <w:t>dzież wizytowa</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363F54" w:rsidRDefault="008C15BB" w:rsidP="008C15BB">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A508FD" w:rsidP="008C15BB">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sz w:val="18"/>
          <w:szCs w:val="18"/>
        </w:rPr>
        <w:t>Wartość brutto</w:t>
      </w:r>
      <w:r w:rsidRPr="006A12DD">
        <w:rPr>
          <w:rFonts w:ascii="Verdana" w:hAnsi="Verdana" w:cs="Verdana"/>
          <w:b/>
          <w:sz w:val="18"/>
          <w:szCs w:val="18"/>
        </w:rPr>
        <w:tab/>
      </w:r>
      <w:r>
        <w:rPr>
          <w:rFonts w:ascii="Verdana" w:hAnsi="Verdana" w:cs="Verdana"/>
          <w:sz w:val="18"/>
          <w:szCs w:val="18"/>
        </w:rPr>
        <w:tab/>
        <w:t>……………………………………</w:t>
      </w:r>
      <w:r w:rsidR="008C15BB" w:rsidRPr="002B7690">
        <w:rPr>
          <w:rFonts w:ascii="Verdana" w:hAnsi="Verdana" w:cs="Verdana"/>
          <w:sz w:val="18"/>
          <w:szCs w:val="18"/>
        </w:rPr>
        <w:t>zł</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Słownie wartość brutto: ………………………………………………………………………………………………………………………</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 xml:space="preserve">………………………………………………………………………………………………………………………………………………………………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8C15BB" w:rsidRPr="00957C2A" w:rsidRDefault="008C15BB" w:rsidP="008C15BB">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8C15BB" w:rsidRPr="00957C2A" w:rsidRDefault="008C15BB" w:rsidP="008C15BB">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sidR="00CF7744">
        <w:rPr>
          <w:rFonts w:ascii="Verdana" w:hAnsi="Verdana" w:cs="Verdana"/>
          <w:b/>
          <w:color w:val="000000"/>
          <w:sz w:val="18"/>
          <w:szCs w:val="18"/>
        </w:rPr>
        <w:t xml:space="preserve"> </w:t>
      </w:r>
      <w:r w:rsidRPr="00D215D6">
        <w:rPr>
          <w:rFonts w:ascii="Verdana" w:hAnsi="Verdana" w:cs="Verdana"/>
          <w:b/>
          <w:color w:val="000000"/>
          <w:sz w:val="18"/>
          <w:szCs w:val="18"/>
        </w:rPr>
        <w:t>– G</w:t>
      </w:r>
      <w:r w:rsidR="00E411F1">
        <w:rPr>
          <w:rFonts w:ascii="Verdana" w:hAnsi="Verdana" w:cs="Verdana"/>
          <w:b/>
          <w:color w:val="000000"/>
          <w:sz w:val="18"/>
          <w:szCs w:val="18"/>
        </w:rPr>
        <w:t xml:space="preserve"> / waga kryterium maksymalnie 40</w:t>
      </w:r>
      <w:r w:rsidRPr="00D215D6">
        <w:rPr>
          <w:rFonts w:ascii="Verdana" w:hAnsi="Verdana" w:cs="Verdana"/>
          <w:b/>
          <w:color w:val="000000"/>
          <w:sz w:val="18"/>
          <w:szCs w:val="18"/>
        </w:rPr>
        <w:t>,00 pkt.</w:t>
      </w: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314182" w:rsidRPr="006A12DD" w:rsidRDefault="00AB335C" w:rsidP="00314182">
      <w:pPr>
        <w:autoSpaceDE w:val="0"/>
        <w:autoSpaceDN w:val="0"/>
        <w:adjustRightInd w:val="0"/>
        <w:spacing w:after="0" w:line="240" w:lineRule="auto"/>
        <w:jc w:val="both"/>
        <w:rPr>
          <w:rFonts w:ascii="Verdana" w:hAnsi="Verdana" w:cs="Verdana"/>
          <w:b/>
          <w:sz w:val="18"/>
          <w:szCs w:val="18"/>
        </w:rPr>
      </w:pPr>
      <w:r w:rsidRPr="006A12DD">
        <w:rPr>
          <w:rFonts w:ascii="Verdana" w:hAnsi="Verdana" w:cs="Verdana"/>
          <w:b/>
          <w:color w:val="000000"/>
          <w:sz w:val="18"/>
          <w:szCs w:val="18"/>
        </w:rPr>
        <w:t xml:space="preserve">Oferujemy okres gwarancji </w:t>
      </w:r>
      <w:r w:rsidR="00E411F1" w:rsidRPr="006A12DD">
        <w:rPr>
          <w:rFonts w:ascii="Verdana" w:hAnsi="Verdana" w:cs="Verdana"/>
          <w:b/>
          <w:color w:val="000000"/>
          <w:sz w:val="18"/>
          <w:szCs w:val="18"/>
        </w:rPr>
        <w:t xml:space="preserve">na odzież </w:t>
      </w:r>
      <w:r w:rsidRPr="006A12DD">
        <w:rPr>
          <w:rFonts w:ascii="Verdana" w:hAnsi="Verdana" w:cs="Verdana"/>
          <w:b/>
          <w:color w:val="000000"/>
          <w:sz w:val="18"/>
          <w:szCs w:val="18"/>
        </w:rPr>
        <w:t>wydłużony od wymaganego</w:t>
      </w:r>
      <w:r w:rsidR="005C36EC" w:rsidRPr="006A12DD">
        <w:rPr>
          <w:rFonts w:ascii="Verdana" w:hAnsi="Verdana" w:cs="Verdana"/>
          <w:b/>
          <w:color w:val="000000"/>
          <w:sz w:val="18"/>
          <w:szCs w:val="18"/>
        </w:rPr>
        <w:t xml:space="preserve"> (</w:t>
      </w:r>
      <w:r w:rsidR="00E74A60" w:rsidRPr="006A12DD">
        <w:rPr>
          <w:rFonts w:ascii="Verdana" w:hAnsi="Verdana" w:cs="Verdana"/>
          <w:b/>
          <w:color w:val="000000"/>
          <w:sz w:val="18"/>
          <w:szCs w:val="18"/>
        </w:rPr>
        <w:t>1</w:t>
      </w:r>
      <w:r w:rsidR="005C36EC" w:rsidRPr="006A12DD">
        <w:rPr>
          <w:rFonts w:ascii="Verdana" w:hAnsi="Verdana" w:cs="Verdana"/>
          <w:b/>
          <w:color w:val="000000"/>
          <w:sz w:val="18"/>
          <w:szCs w:val="18"/>
        </w:rPr>
        <w:t xml:space="preserve"> </w:t>
      </w:r>
      <w:r w:rsidR="00E74A60" w:rsidRPr="006A12DD">
        <w:rPr>
          <w:rFonts w:ascii="Verdana" w:hAnsi="Verdana" w:cs="Verdana"/>
          <w:b/>
          <w:color w:val="000000"/>
          <w:sz w:val="18"/>
          <w:szCs w:val="18"/>
        </w:rPr>
        <w:t>rok</w:t>
      </w:r>
      <w:r w:rsidR="005C36EC" w:rsidRPr="006A12DD">
        <w:rPr>
          <w:rFonts w:ascii="Verdana" w:hAnsi="Verdana" w:cs="Verdana"/>
          <w:b/>
          <w:color w:val="000000"/>
          <w:sz w:val="18"/>
          <w:szCs w:val="18"/>
        </w:rPr>
        <w:t>)</w:t>
      </w:r>
      <w:r w:rsidRPr="006A12DD">
        <w:rPr>
          <w:rFonts w:ascii="Verdana" w:hAnsi="Verdana" w:cs="Verdana"/>
          <w:b/>
          <w:color w:val="000000"/>
          <w:sz w:val="18"/>
          <w:szCs w:val="18"/>
        </w:rPr>
        <w:t xml:space="preserve"> przez Zamawiającego o </w:t>
      </w:r>
      <w:r w:rsidR="001B0C51" w:rsidRPr="006A12DD">
        <w:rPr>
          <w:rFonts w:ascii="Verdana" w:hAnsi="Verdana" w:cs="Verdana"/>
          <w:b/>
          <w:sz w:val="18"/>
          <w:szCs w:val="18"/>
        </w:rPr>
        <w:t>……… m-ce/y</w:t>
      </w:r>
      <w:r w:rsidRPr="006A12DD">
        <w:rPr>
          <w:rFonts w:ascii="Verdana" w:hAnsi="Verdana" w:cs="Verdana"/>
          <w:b/>
          <w:sz w:val="18"/>
          <w:szCs w:val="18"/>
        </w:rPr>
        <w:t xml:space="preserve"> </w:t>
      </w:r>
      <w:r w:rsidR="00314182" w:rsidRPr="006A12DD">
        <w:rPr>
          <w:rFonts w:ascii="Verdana" w:hAnsi="Verdana" w:cs="Verdana"/>
          <w:b/>
          <w:sz w:val="18"/>
          <w:szCs w:val="18"/>
        </w:rPr>
        <w:t>(podać w miesiącach</w:t>
      </w:r>
      <w:r w:rsidR="001B0C51" w:rsidRPr="006A12DD">
        <w:rPr>
          <w:rFonts w:ascii="Verdana" w:hAnsi="Verdana" w:cs="Verdana"/>
          <w:b/>
          <w:sz w:val="18"/>
          <w:szCs w:val="18"/>
        </w:rPr>
        <w:t>:</w:t>
      </w:r>
      <w:r w:rsidR="00314182" w:rsidRPr="006A12DD">
        <w:rPr>
          <w:rFonts w:ascii="Verdana" w:hAnsi="Verdana" w:cs="Verdana"/>
          <w:b/>
          <w:sz w:val="18"/>
          <w:szCs w:val="18"/>
        </w:rPr>
        <w:t xml:space="preserve"> 3,6,9</w:t>
      </w:r>
      <w:r w:rsidR="001B0C51" w:rsidRPr="006A12DD">
        <w:rPr>
          <w:rFonts w:ascii="Verdana" w:hAnsi="Verdana" w:cs="Verdana"/>
          <w:b/>
          <w:sz w:val="18"/>
          <w:szCs w:val="18"/>
        </w:rPr>
        <w:t xml:space="preserve"> lub </w:t>
      </w:r>
      <w:r w:rsidR="00314182" w:rsidRPr="006A12DD">
        <w:rPr>
          <w:rFonts w:ascii="Verdana" w:hAnsi="Verdana" w:cs="Verdana"/>
          <w:b/>
          <w:sz w:val="18"/>
          <w:szCs w:val="18"/>
        </w:rPr>
        <w:t xml:space="preserve">12) </w:t>
      </w:r>
    </w:p>
    <w:p w:rsidR="00AB335C" w:rsidRPr="00D215D6" w:rsidRDefault="00AB335C" w:rsidP="00AB335C">
      <w:pPr>
        <w:autoSpaceDE w:val="0"/>
        <w:autoSpaceDN w:val="0"/>
        <w:adjustRightInd w:val="0"/>
        <w:spacing w:after="0" w:line="240" w:lineRule="auto"/>
        <w:jc w:val="both"/>
        <w:rPr>
          <w:rFonts w:ascii="Verdana" w:hAnsi="Verdana" w:cs="Verdana"/>
          <w:color w:val="000000"/>
          <w:sz w:val="18"/>
          <w:szCs w:val="18"/>
        </w:rPr>
      </w:pPr>
      <w:r w:rsidRPr="00AB335C">
        <w:rPr>
          <w:rFonts w:ascii="Verdana" w:hAnsi="Verdana" w:cs="Verdana"/>
          <w:color w:val="FF0000"/>
          <w:sz w:val="18"/>
          <w:szCs w:val="18"/>
        </w:rPr>
        <w:t xml:space="preserve"> </w:t>
      </w:r>
    </w:p>
    <w:p w:rsidR="008C15BB" w:rsidRDefault="008C15BB" w:rsidP="008C15BB">
      <w:pPr>
        <w:pBdr>
          <w:bottom w:val="single" w:sz="6" w:space="1" w:color="auto"/>
        </w:pBd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3002B9" w:rsidRPr="00BA619A" w:rsidRDefault="00E411F1" w:rsidP="003002B9">
      <w:pPr>
        <w:autoSpaceDE w:val="0"/>
        <w:autoSpaceDN w:val="0"/>
        <w:adjustRightInd w:val="0"/>
        <w:spacing w:after="0" w:line="240" w:lineRule="auto"/>
        <w:jc w:val="center"/>
        <w:rPr>
          <w:rFonts w:ascii="Verdana" w:hAnsi="Verdana" w:cs="Verdana-Bold"/>
          <w:bCs/>
          <w:color w:val="0070C0"/>
          <w:sz w:val="20"/>
          <w:szCs w:val="20"/>
        </w:rPr>
      </w:pPr>
      <w:r w:rsidRPr="006660AF">
        <w:rPr>
          <w:rFonts w:ascii="Verdana" w:hAnsi="Verdana" w:cs="Verdana"/>
          <w:b/>
          <w:color w:val="FF0000"/>
          <w:sz w:val="20"/>
          <w:szCs w:val="18"/>
        </w:rPr>
        <w:t>Część I</w:t>
      </w:r>
      <w:r w:rsidR="00314182">
        <w:rPr>
          <w:rFonts w:ascii="Verdana" w:hAnsi="Verdana" w:cs="Verdana"/>
          <w:b/>
          <w:color w:val="FF0000"/>
          <w:sz w:val="20"/>
          <w:szCs w:val="18"/>
        </w:rPr>
        <w:t>I</w:t>
      </w:r>
      <w:r w:rsidRPr="006660AF">
        <w:rPr>
          <w:rFonts w:ascii="Verdana" w:hAnsi="Verdana" w:cs="Verdana"/>
          <w:b/>
          <w:color w:val="000000"/>
          <w:sz w:val="18"/>
          <w:szCs w:val="18"/>
        </w:rPr>
        <w:t xml:space="preserve"> - </w:t>
      </w:r>
      <w:r w:rsidR="003002B9">
        <w:rPr>
          <w:rFonts w:ascii="Verdana" w:hAnsi="Verdana" w:cs="Verdana-Bold"/>
          <w:bCs/>
          <w:color w:val="0070C0"/>
          <w:sz w:val="20"/>
          <w:szCs w:val="20"/>
        </w:rPr>
        <w:t>I etap d</w:t>
      </w:r>
      <w:r w:rsidR="003002B9" w:rsidRPr="00BA619A">
        <w:rPr>
          <w:rFonts w:ascii="Verdana" w:hAnsi="Verdana" w:cs="Verdana-Bold"/>
          <w:bCs/>
          <w:color w:val="0070C0"/>
          <w:sz w:val="20"/>
          <w:szCs w:val="20"/>
        </w:rPr>
        <w:t>ostaw</w:t>
      </w:r>
      <w:r w:rsidR="00E44D7B">
        <w:rPr>
          <w:rFonts w:ascii="Verdana" w:hAnsi="Verdana" w:cs="Verdana-Bold"/>
          <w:bCs/>
          <w:color w:val="0070C0"/>
          <w:sz w:val="20"/>
          <w:szCs w:val="20"/>
        </w:rPr>
        <w:t>y odzieży dla stażystów</w:t>
      </w:r>
      <w:r w:rsidR="003002B9" w:rsidRPr="00BA619A">
        <w:rPr>
          <w:rFonts w:ascii="Verdana" w:hAnsi="Verdana" w:cs="Verdana-Bold"/>
          <w:bCs/>
          <w:color w:val="0070C0"/>
          <w:sz w:val="20"/>
          <w:szCs w:val="20"/>
        </w:rPr>
        <w:t xml:space="preserve">, na potrzeby projektu: </w:t>
      </w:r>
    </w:p>
    <w:p w:rsidR="003002B9" w:rsidRPr="00BA619A" w:rsidRDefault="00E44D7B"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„STAŻE ZAWODOWE POCZĄTKIEM KARIERY</w:t>
      </w:r>
      <w:r w:rsidR="003002B9" w:rsidRPr="00BA619A">
        <w:rPr>
          <w:rFonts w:ascii="Verdana" w:hAnsi="Verdana" w:cs="Verdana-Bold"/>
          <w:bCs/>
          <w:color w:val="0070C0"/>
          <w:sz w:val="20"/>
          <w:szCs w:val="20"/>
        </w:rPr>
        <w:t xml:space="preserve">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w branży turystyczno – gastronomicznej” </w:t>
      </w:r>
    </w:p>
    <w:p w:rsidR="003002B9" w:rsidRPr="00A508FD" w:rsidRDefault="003002B9" w:rsidP="003002B9">
      <w:pPr>
        <w:autoSpaceDE w:val="0"/>
        <w:autoSpaceDN w:val="0"/>
        <w:adjustRightInd w:val="0"/>
        <w:spacing w:after="0" w:line="240" w:lineRule="auto"/>
        <w:jc w:val="center"/>
        <w:rPr>
          <w:rFonts w:ascii="Verdana" w:hAnsi="Verdana" w:cs="Verdana-Bold"/>
          <w:b/>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r w:rsidR="00E44D7B">
        <w:rPr>
          <w:rFonts w:ascii="Verdana" w:hAnsi="Verdana" w:cs="Verdana-Bold"/>
          <w:bCs/>
          <w:color w:val="0070C0"/>
          <w:sz w:val="20"/>
          <w:szCs w:val="20"/>
        </w:rPr>
        <w:t xml:space="preserve">– </w:t>
      </w:r>
      <w:r w:rsidR="00E44D7B" w:rsidRPr="00A508FD">
        <w:rPr>
          <w:rFonts w:ascii="Verdana" w:hAnsi="Verdana" w:cs="Verdana-Bold"/>
          <w:b/>
          <w:bCs/>
          <w:color w:val="0070C0"/>
          <w:sz w:val="20"/>
          <w:szCs w:val="20"/>
        </w:rPr>
        <w:t xml:space="preserve">odzież </w:t>
      </w:r>
      <w:r w:rsidR="0007589E">
        <w:rPr>
          <w:rFonts w:ascii="Verdana" w:hAnsi="Verdana" w:cs="Verdana-Bold"/>
          <w:b/>
          <w:bCs/>
          <w:color w:val="0070C0"/>
          <w:sz w:val="20"/>
          <w:szCs w:val="20"/>
        </w:rPr>
        <w:t>specjalistyczna</w:t>
      </w:r>
    </w:p>
    <w:p w:rsidR="00E411F1" w:rsidRDefault="00E411F1" w:rsidP="00E411F1">
      <w:pPr>
        <w:autoSpaceDE w:val="0"/>
        <w:autoSpaceDN w:val="0"/>
        <w:adjustRightInd w:val="0"/>
        <w:spacing w:after="0" w:line="240" w:lineRule="auto"/>
        <w:jc w:val="both"/>
        <w:rPr>
          <w:rFonts w:ascii="Verdana" w:hAnsi="Verdana" w:cs="Verdana"/>
          <w:color w:val="000000"/>
          <w:sz w:val="18"/>
          <w:szCs w:val="18"/>
        </w:rPr>
      </w:pPr>
    </w:p>
    <w:p w:rsidR="00E411F1" w:rsidRDefault="00E411F1" w:rsidP="00E411F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E411F1" w:rsidRDefault="00E411F1" w:rsidP="00E411F1">
      <w:pPr>
        <w:autoSpaceDE w:val="0"/>
        <w:autoSpaceDN w:val="0"/>
        <w:adjustRightInd w:val="0"/>
        <w:spacing w:after="0" w:line="240" w:lineRule="auto"/>
        <w:jc w:val="both"/>
        <w:rPr>
          <w:rFonts w:ascii="Verdana" w:hAnsi="Verdana" w:cs="Verdana"/>
          <w:color w:val="000000"/>
          <w:sz w:val="18"/>
          <w:szCs w:val="18"/>
        </w:rPr>
      </w:pPr>
    </w:p>
    <w:p w:rsidR="00E411F1" w:rsidRPr="00363F54" w:rsidRDefault="00E411F1" w:rsidP="00E411F1">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E411F1" w:rsidRPr="002B7690" w:rsidRDefault="00E411F1" w:rsidP="00E411F1">
      <w:pPr>
        <w:autoSpaceDE w:val="0"/>
        <w:autoSpaceDN w:val="0"/>
        <w:adjustRightInd w:val="0"/>
        <w:spacing w:after="0" w:line="240" w:lineRule="auto"/>
        <w:jc w:val="both"/>
        <w:rPr>
          <w:rFonts w:ascii="Verdana" w:hAnsi="Verdana" w:cs="Verdana"/>
          <w:sz w:val="18"/>
          <w:szCs w:val="18"/>
        </w:rPr>
      </w:pPr>
    </w:p>
    <w:p w:rsidR="00E411F1" w:rsidRPr="002B7690" w:rsidRDefault="00A508FD" w:rsidP="00E411F1">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sz w:val="18"/>
          <w:szCs w:val="18"/>
        </w:rPr>
        <w:t>Wartość brutto</w:t>
      </w:r>
      <w:r>
        <w:rPr>
          <w:rFonts w:ascii="Verdana" w:hAnsi="Verdana" w:cs="Verdana"/>
          <w:sz w:val="18"/>
          <w:szCs w:val="18"/>
        </w:rPr>
        <w:tab/>
      </w:r>
      <w:r>
        <w:rPr>
          <w:rFonts w:ascii="Verdana" w:hAnsi="Verdana" w:cs="Verdana"/>
          <w:sz w:val="18"/>
          <w:szCs w:val="18"/>
        </w:rPr>
        <w:tab/>
        <w:t>……………………………………</w:t>
      </w:r>
      <w:r w:rsidR="00E411F1" w:rsidRPr="002B7690">
        <w:rPr>
          <w:rFonts w:ascii="Verdana" w:hAnsi="Verdana" w:cs="Verdana"/>
          <w:sz w:val="18"/>
          <w:szCs w:val="18"/>
        </w:rPr>
        <w:t>zł</w:t>
      </w:r>
    </w:p>
    <w:p w:rsidR="00E411F1" w:rsidRPr="002B7690" w:rsidRDefault="00E411F1" w:rsidP="00E411F1">
      <w:pPr>
        <w:autoSpaceDE w:val="0"/>
        <w:autoSpaceDN w:val="0"/>
        <w:adjustRightInd w:val="0"/>
        <w:spacing w:after="0" w:line="240" w:lineRule="auto"/>
        <w:jc w:val="both"/>
        <w:rPr>
          <w:rFonts w:ascii="Verdana" w:hAnsi="Verdana" w:cs="Verdana"/>
          <w:sz w:val="18"/>
          <w:szCs w:val="18"/>
        </w:rPr>
      </w:pPr>
    </w:p>
    <w:p w:rsidR="00E411F1" w:rsidRPr="002B7690" w:rsidRDefault="00E411F1" w:rsidP="00E411F1">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Słownie wartość brutto: ………………………………………………………………………………………………………………………</w:t>
      </w:r>
    </w:p>
    <w:p w:rsidR="00E411F1" w:rsidRPr="002B7690" w:rsidRDefault="00E411F1" w:rsidP="00E411F1">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 xml:space="preserve">………………………………………………………………………………………………………………………………………………………………  </w:t>
      </w:r>
    </w:p>
    <w:p w:rsidR="00E411F1" w:rsidRDefault="00E411F1" w:rsidP="00E411F1">
      <w:pPr>
        <w:autoSpaceDE w:val="0"/>
        <w:autoSpaceDN w:val="0"/>
        <w:adjustRightInd w:val="0"/>
        <w:spacing w:after="0" w:line="240" w:lineRule="auto"/>
        <w:jc w:val="both"/>
        <w:rPr>
          <w:rFonts w:ascii="Verdana" w:hAnsi="Verdana" w:cs="Verdana"/>
          <w:color w:val="000000"/>
          <w:sz w:val="18"/>
          <w:szCs w:val="18"/>
        </w:rPr>
      </w:pPr>
    </w:p>
    <w:p w:rsidR="00E411F1" w:rsidRDefault="00E411F1" w:rsidP="00E411F1">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E411F1" w:rsidRPr="00957C2A" w:rsidRDefault="00E411F1" w:rsidP="00E411F1">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E411F1" w:rsidRPr="00957C2A" w:rsidRDefault="00E411F1" w:rsidP="00E411F1">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411F1" w:rsidTr="000337C2">
        <w:tc>
          <w:tcPr>
            <w:tcW w:w="9210" w:type="dxa"/>
            <w:shd w:val="clear" w:color="auto" w:fill="auto"/>
          </w:tcPr>
          <w:p w:rsidR="00E411F1" w:rsidRPr="0091334D" w:rsidRDefault="00E411F1" w:rsidP="000337C2">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E411F1" w:rsidRPr="0091334D" w:rsidRDefault="00E411F1" w:rsidP="000337C2">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E411F1" w:rsidRPr="0091334D" w:rsidRDefault="00E411F1" w:rsidP="000337C2">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E411F1" w:rsidRPr="0091334D" w:rsidRDefault="00E411F1" w:rsidP="000337C2">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E411F1" w:rsidRPr="0091334D" w:rsidRDefault="00E411F1" w:rsidP="000337C2">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E411F1" w:rsidRPr="0091334D" w:rsidRDefault="00E411F1" w:rsidP="000337C2">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E411F1" w:rsidRDefault="00E411F1" w:rsidP="00E411F1">
      <w:pPr>
        <w:autoSpaceDE w:val="0"/>
        <w:autoSpaceDN w:val="0"/>
        <w:adjustRightInd w:val="0"/>
        <w:spacing w:after="0" w:line="240" w:lineRule="auto"/>
        <w:jc w:val="both"/>
        <w:rPr>
          <w:rFonts w:ascii="Verdana" w:hAnsi="Verdana" w:cs="Verdana"/>
          <w:b/>
          <w:color w:val="000000"/>
          <w:sz w:val="18"/>
          <w:szCs w:val="18"/>
        </w:rPr>
      </w:pPr>
    </w:p>
    <w:p w:rsidR="00E411F1" w:rsidRDefault="00E411F1" w:rsidP="00E411F1">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sidR="00CF7744">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40</w:t>
      </w:r>
      <w:r w:rsidRPr="00D215D6">
        <w:rPr>
          <w:rFonts w:ascii="Verdana" w:hAnsi="Verdana" w:cs="Verdana"/>
          <w:b/>
          <w:color w:val="000000"/>
          <w:sz w:val="18"/>
          <w:szCs w:val="18"/>
        </w:rPr>
        <w:t>,00 pkt.</w:t>
      </w:r>
    </w:p>
    <w:p w:rsidR="00E411F1" w:rsidRDefault="00E411F1" w:rsidP="00E411F1">
      <w:pPr>
        <w:autoSpaceDE w:val="0"/>
        <w:autoSpaceDN w:val="0"/>
        <w:adjustRightInd w:val="0"/>
        <w:spacing w:after="0" w:line="240" w:lineRule="auto"/>
        <w:jc w:val="both"/>
        <w:rPr>
          <w:rFonts w:ascii="Verdana" w:hAnsi="Verdana" w:cs="Verdana"/>
          <w:b/>
          <w:color w:val="000000"/>
          <w:sz w:val="18"/>
          <w:szCs w:val="18"/>
        </w:rPr>
      </w:pPr>
    </w:p>
    <w:p w:rsidR="00E411F1" w:rsidRPr="006A12DD" w:rsidRDefault="00E411F1" w:rsidP="00E411F1">
      <w:pPr>
        <w:autoSpaceDE w:val="0"/>
        <w:autoSpaceDN w:val="0"/>
        <w:adjustRightInd w:val="0"/>
        <w:spacing w:after="0" w:line="240" w:lineRule="auto"/>
        <w:jc w:val="both"/>
        <w:rPr>
          <w:rFonts w:ascii="Verdana" w:hAnsi="Verdana" w:cs="Verdana"/>
          <w:b/>
          <w:sz w:val="18"/>
          <w:szCs w:val="18"/>
        </w:rPr>
      </w:pPr>
      <w:r w:rsidRPr="006A12DD">
        <w:rPr>
          <w:rFonts w:ascii="Verdana" w:hAnsi="Verdana" w:cs="Verdana"/>
          <w:b/>
          <w:color w:val="000000"/>
          <w:sz w:val="18"/>
          <w:szCs w:val="18"/>
        </w:rPr>
        <w:t>Oferujemy okres gwarancji na odzież wydłużony od wymaganego (</w:t>
      </w:r>
      <w:r w:rsidR="00E74A60" w:rsidRPr="006A12DD">
        <w:rPr>
          <w:rFonts w:ascii="Verdana" w:hAnsi="Verdana" w:cs="Verdana"/>
          <w:b/>
          <w:color w:val="000000"/>
          <w:sz w:val="18"/>
          <w:szCs w:val="18"/>
        </w:rPr>
        <w:t>1 rok</w:t>
      </w:r>
      <w:r w:rsidRPr="006A12DD">
        <w:rPr>
          <w:rFonts w:ascii="Verdana" w:hAnsi="Verdana" w:cs="Verdana"/>
          <w:b/>
          <w:color w:val="000000"/>
          <w:sz w:val="18"/>
          <w:szCs w:val="18"/>
        </w:rPr>
        <w:t xml:space="preserve">) przez Zamawiającego o </w:t>
      </w:r>
      <w:r w:rsidR="001B0C51" w:rsidRPr="006A12DD">
        <w:rPr>
          <w:rFonts w:ascii="Verdana" w:hAnsi="Verdana" w:cs="Verdana"/>
          <w:b/>
          <w:sz w:val="18"/>
          <w:szCs w:val="18"/>
        </w:rPr>
        <w:t>……… m-ce/y</w:t>
      </w:r>
      <w:r w:rsidR="00314182" w:rsidRPr="006A12DD">
        <w:rPr>
          <w:rFonts w:ascii="Verdana" w:hAnsi="Verdana" w:cs="Verdana"/>
          <w:b/>
          <w:sz w:val="18"/>
          <w:szCs w:val="18"/>
        </w:rPr>
        <w:t xml:space="preserve"> (podać w miesiącach</w:t>
      </w:r>
      <w:r w:rsidR="001B0C51" w:rsidRPr="006A12DD">
        <w:rPr>
          <w:rFonts w:ascii="Verdana" w:hAnsi="Verdana" w:cs="Verdana"/>
          <w:b/>
          <w:sz w:val="18"/>
          <w:szCs w:val="18"/>
        </w:rPr>
        <w:t xml:space="preserve">: 3,6,9 lub </w:t>
      </w:r>
      <w:r w:rsidR="00314182" w:rsidRPr="006A12DD">
        <w:rPr>
          <w:rFonts w:ascii="Verdana" w:hAnsi="Verdana" w:cs="Verdana"/>
          <w:b/>
          <w:sz w:val="18"/>
          <w:szCs w:val="18"/>
        </w:rPr>
        <w:t>12)</w:t>
      </w:r>
      <w:r w:rsidRPr="006A12DD">
        <w:rPr>
          <w:rFonts w:ascii="Verdana" w:hAnsi="Verdana" w:cs="Verdana"/>
          <w:b/>
          <w:sz w:val="18"/>
          <w:szCs w:val="18"/>
        </w:rPr>
        <w:t xml:space="preserve"> </w:t>
      </w:r>
    </w:p>
    <w:p w:rsidR="00E411F1" w:rsidRPr="001B0C51" w:rsidRDefault="00E411F1" w:rsidP="00E411F1">
      <w:pPr>
        <w:autoSpaceDE w:val="0"/>
        <w:autoSpaceDN w:val="0"/>
        <w:adjustRightInd w:val="0"/>
        <w:spacing w:after="0" w:line="240" w:lineRule="auto"/>
        <w:jc w:val="both"/>
        <w:rPr>
          <w:rFonts w:ascii="Verdana" w:hAnsi="Verdana" w:cs="Verdana"/>
          <w:b/>
          <w:sz w:val="18"/>
          <w:szCs w:val="18"/>
        </w:rPr>
      </w:pPr>
    </w:p>
    <w:p w:rsidR="006660AF" w:rsidRPr="00363F54" w:rsidRDefault="006660AF" w:rsidP="006660AF">
      <w:pPr>
        <w:autoSpaceDE w:val="0"/>
        <w:autoSpaceDN w:val="0"/>
        <w:adjustRightInd w:val="0"/>
        <w:spacing w:after="0" w:line="240" w:lineRule="auto"/>
        <w:jc w:val="both"/>
        <w:rPr>
          <w:rFonts w:ascii="Verdana" w:hAnsi="Verdana" w:cs="Verdana"/>
          <w:b/>
          <w:color w:val="000000"/>
          <w:sz w:val="18"/>
          <w:szCs w:val="18"/>
        </w:rPr>
      </w:pPr>
    </w:p>
    <w:p w:rsidR="008C15BB" w:rsidRDefault="00B419D0"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_______________________________________________________________________________</w:t>
      </w:r>
    </w:p>
    <w:p w:rsidR="008C15BB" w:rsidRPr="002808D6" w:rsidRDefault="008C15BB" w:rsidP="008C15BB">
      <w:pPr>
        <w:autoSpaceDE w:val="0"/>
        <w:autoSpaceDN w:val="0"/>
        <w:adjustRightInd w:val="0"/>
        <w:spacing w:after="0" w:line="240" w:lineRule="auto"/>
        <w:jc w:val="both"/>
        <w:rPr>
          <w:rFonts w:ascii="Verdana" w:hAnsi="Verdana" w:cs="Verdana"/>
          <w:b/>
          <w:color w:val="FF0000"/>
          <w:sz w:val="24"/>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2. W przypadku, jeśli Wykonawca zamierza powierzyć części zamówienia podwykonawcy/om należy podać następujące dane (zgodnie z art. 36b Ustawy Pzp):</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8C15BB">
      <w:pPr>
        <w:tabs>
          <w:tab w:val="left" w:pos="4438"/>
        </w:tabs>
        <w:spacing w:line="276" w:lineRule="auto"/>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8C15BB">
      <w:pPr>
        <w:tabs>
          <w:tab w:val="left" w:pos="4438"/>
        </w:tabs>
        <w:spacing w:line="276" w:lineRule="auto"/>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8C15BB" w:rsidRDefault="00A2404E" w:rsidP="008C15BB">
      <w:pPr>
        <w:tabs>
          <w:tab w:val="left" w:pos="4438"/>
        </w:tabs>
        <w:spacing w:line="276" w:lineRule="auto"/>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A2404E" w:rsidP="008C15BB">
      <w:pPr>
        <w:tabs>
          <w:tab w:val="left" w:pos="4438"/>
        </w:tabs>
        <w:spacing w:line="276" w:lineRule="auto"/>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Default="008C15BB" w:rsidP="008C15BB">
      <w:pPr>
        <w:pStyle w:val="Nagwek1"/>
        <w:numPr>
          <w:ilvl w:val="0"/>
          <w:numId w:val="0"/>
        </w:numPr>
        <w:suppressAutoHyphens w:val="0"/>
        <w:overflowPunct w:val="0"/>
        <w:autoSpaceDE w:val="0"/>
        <w:autoSpaceDN w:val="0"/>
        <w:adjustRightInd w:val="0"/>
        <w:spacing w:line="276" w:lineRule="auto"/>
        <w:ind w:left="426"/>
        <w:jc w:val="both"/>
        <w:textAlignment w:val="baseline"/>
      </w:pPr>
      <w:r>
        <w:t>………………………………………………………………………………………………………………………………………………………………</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8C15BB" w:rsidRPr="006A7130"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Pr>
          <w:rFonts w:ascii="Verdana" w:hAnsi="Verdana" w:cs="Verdana"/>
          <w:color w:val="000000"/>
          <w:sz w:val="18"/>
          <w:szCs w:val="18"/>
        </w:rPr>
        <w:t>wykonawców</w:t>
      </w:r>
    </w:p>
    <w:p w:rsidR="00E827F2" w:rsidRDefault="00E827F2" w:rsidP="00B25F1A">
      <w:pPr>
        <w:autoSpaceDE w:val="0"/>
        <w:autoSpaceDN w:val="0"/>
        <w:adjustRightInd w:val="0"/>
        <w:spacing w:after="0" w:line="240" w:lineRule="auto"/>
        <w:rPr>
          <w:rFonts w:ascii="Verdana" w:hAnsi="Verdana" w:cs="Verdana"/>
          <w:color w:val="000000"/>
          <w:sz w:val="24"/>
          <w:szCs w:val="24"/>
        </w:rPr>
      </w:pPr>
    </w:p>
    <w:p w:rsidR="003A402C" w:rsidRDefault="003A402C" w:rsidP="00B25F1A">
      <w:pPr>
        <w:autoSpaceDE w:val="0"/>
        <w:autoSpaceDN w:val="0"/>
        <w:adjustRightInd w:val="0"/>
        <w:spacing w:after="0" w:line="240" w:lineRule="auto"/>
        <w:rPr>
          <w:rFonts w:ascii="Verdana" w:hAnsi="Verdana" w:cs="Verdana"/>
          <w:color w:val="000000"/>
          <w:sz w:val="24"/>
          <w:szCs w:val="24"/>
        </w:rPr>
      </w:pPr>
    </w:p>
    <w:p w:rsidR="005B3301" w:rsidRDefault="00E821A5" w:rsidP="00B25F1A">
      <w:pPr>
        <w:autoSpaceDE w:val="0"/>
        <w:autoSpaceDN w:val="0"/>
        <w:adjustRightInd w:val="0"/>
        <w:spacing w:after="0" w:line="240" w:lineRule="auto"/>
        <w:rPr>
          <w:rFonts w:ascii="Verdana" w:hAnsi="Verdana" w:cs="Verdana"/>
          <w:b/>
          <w:i/>
          <w:color w:val="000000"/>
          <w:sz w:val="18"/>
          <w:szCs w:val="18"/>
        </w:rPr>
      </w:pPr>
      <w:r>
        <w:rPr>
          <w:rFonts w:ascii="Verdana" w:hAnsi="Verdana" w:cs="Verdana"/>
          <w:b/>
          <w:i/>
          <w:color w:val="000000"/>
          <w:sz w:val="18"/>
          <w:szCs w:val="18"/>
        </w:rPr>
        <w:tab/>
      </w:r>
      <w:r>
        <w:rPr>
          <w:rFonts w:ascii="Verdana" w:hAnsi="Verdana" w:cs="Verdana"/>
          <w:b/>
          <w:i/>
          <w:color w:val="000000"/>
          <w:sz w:val="18"/>
          <w:szCs w:val="18"/>
        </w:rPr>
        <w:tab/>
      </w:r>
      <w:r>
        <w:rPr>
          <w:rFonts w:ascii="Verdana" w:hAnsi="Verdana" w:cs="Verdana"/>
          <w:b/>
          <w:i/>
          <w:color w:val="000000"/>
          <w:sz w:val="18"/>
          <w:szCs w:val="18"/>
        </w:rPr>
        <w:tab/>
      </w:r>
      <w:r>
        <w:rPr>
          <w:rFonts w:ascii="Verdana" w:hAnsi="Verdana" w:cs="Verdana"/>
          <w:b/>
          <w:i/>
          <w:color w:val="000000"/>
          <w:sz w:val="18"/>
          <w:szCs w:val="18"/>
        </w:rPr>
        <w:tab/>
      </w:r>
      <w:r>
        <w:rPr>
          <w:rFonts w:ascii="Verdana" w:hAnsi="Verdana" w:cs="Verdana"/>
          <w:b/>
          <w:i/>
          <w:color w:val="000000"/>
          <w:sz w:val="18"/>
          <w:szCs w:val="18"/>
        </w:rPr>
        <w:tab/>
      </w:r>
      <w:r>
        <w:rPr>
          <w:rFonts w:ascii="Verdana" w:hAnsi="Verdana" w:cs="Verdana"/>
          <w:b/>
          <w:i/>
          <w:color w:val="000000"/>
          <w:sz w:val="18"/>
          <w:szCs w:val="18"/>
        </w:rPr>
        <w:tab/>
      </w:r>
      <w:r>
        <w:rPr>
          <w:rFonts w:ascii="Verdana" w:hAnsi="Verdana" w:cs="Verdana"/>
          <w:b/>
          <w:i/>
          <w:color w:val="000000"/>
          <w:sz w:val="18"/>
          <w:szCs w:val="18"/>
        </w:rPr>
        <w:tab/>
      </w:r>
      <w:r>
        <w:rPr>
          <w:rFonts w:ascii="Verdana" w:hAnsi="Verdana" w:cs="Verdana"/>
          <w:b/>
          <w:i/>
          <w:color w:val="000000"/>
          <w:sz w:val="18"/>
          <w:szCs w:val="18"/>
        </w:rPr>
        <w:tab/>
      </w:r>
      <w:r>
        <w:rPr>
          <w:rFonts w:ascii="Verdana" w:hAnsi="Verdana" w:cs="Verdana"/>
          <w:b/>
          <w:i/>
          <w:color w:val="000000"/>
          <w:sz w:val="18"/>
          <w:szCs w:val="18"/>
        </w:rPr>
        <w:tab/>
      </w:r>
      <w:r>
        <w:rPr>
          <w:rFonts w:ascii="Verdana" w:hAnsi="Verdana" w:cs="Verdana"/>
          <w:b/>
          <w:i/>
          <w:color w:val="000000"/>
          <w:sz w:val="18"/>
          <w:szCs w:val="18"/>
        </w:rPr>
        <w:tab/>
      </w:r>
    </w:p>
    <w:p w:rsidR="005C36EC" w:rsidRDefault="005C36EC" w:rsidP="00B25F1A">
      <w:pPr>
        <w:autoSpaceDE w:val="0"/>
        <w:autoSpaceDN w:val="0"/>
        <w:adjustRightInd w:val="0"/>
        <w:spacing w:after="0" w:line="240" w:lineRule="auto"/>
        <w:rPr>
          <w:rFonts w:ascii="Verdana" w:hAnsi="Verdana" w:cs="Verdana"/>
          <w:b/>
          <w:i/>
          <w:color w:val="000000"/>
          <w:sz w:val="18"/>
          <w:szCs w:val="18"/>
        </w:rPr>
      </w:pPr>
    </w:p>
    <w:p w:rsidR="003C32E4" w:rsidRDefault="003C32E4" w:rsidP="00B25F1A">
      <w:pPr>
        <w:autoSpaceDE w:val="0"/>
        <w:autoSpaceDN w:val="0"/>
        <w:adjustRightInd w:val="0"/>
        <w:spacing w:after="0" w:line="240" w:lineRule="auto"/>
        <w:rPr>
          <w:rFonts w:ascii="Verdana" w:hAnsi="Verdana" w:cs="Verdana"/>
          <w:b/>
          <w:i/>
          <w:color w:val="000000"/>
          <w:sz w:val="18"/>
          <w:szCs w:val="18"/>
        </w:rPr>
      </w:pPr>
    </w:p>
    <w:p w:rsidR="003C32E4" w:rsidRDefault="003C32E4" w:rsidP="00B25F1A">
      <w:pPr>
        <w:autoSpaceDE w:val="0"/>
        <w:autoSpaceDN w:val="0"/>
        <w:adjustRightInd w:val="0"/>
        <w:spacing w:after="0" w:line="240" w:lineRule="auto"/>
        <w:rPr>
          <w:rFonts w:ascii="Verdana" w:hAnsi="Verdana" w:cs="Verdana"/>
          <w:b/>
          <w:i/>
          <w:color w:val="000000"/>
          <w:sz w:val="18"/>
          <w:szCs w:val="18"/>
        </w:rPr>
      </w:pPr>
    </w:p>
    <w:p w:rsidR="003C32E4" w:rsidRDefault="003C32E4" w:rsidP="00B25F1A">
      <w:pPr>
        <w:autoSpaceDE w:val="0"/>
        <w:autoSpaceDN w:val="0"/>
        <w:adjustRightInd w:val="0"/>
        <w:spacing w:after="0" w:line="240" w:lineRule="auto"/>
        <w:rPr>
          <w:rFonts w:ascii="Verdana" w:hAnsi="Verdana" w:cs="Verdana"/>
          <w:b/>
          <w:i/>
          <w:color w:val="000000"/>
          <w:sz w:val="18"/>
          <w:szCs w:val="18"/>
        </w:rPr>
      </w:pPr>
    </w:p>
    <w:p w:rsidR="003C32E4" w:rsidRDefault="003C32E4" w:rsidP="00B25F1A">
      <w:pPr>
        <w:autoSpaceDE w:val="0"/>
        <w:autoSpaceDN w:val="0"/>
        <w:adjustRightInd w:val="0"/>
        <w:spacing w:after="0" w:line="240" w:lineRule="auto"/>
        <w:rPr>
          <w:rFonts w:ascii="Verdana" w:hAnsi="Verdana" w:cs="Verdana"/>
          <w:b/>
          <w:i/>
          <w:color w:val="000000"/>
          <w:sz w:val="18"/>
          <w:szCs w:val="18"/>
        </w:rPr>
      </w:pPr>
    </w:p>
    <w:p w:rsidR="003C32E4" w:rsidRDefault="003C32E4" w:rsidP="00B25F1A">
      <w:pPr>
        <w:autoSpaceDE w:val="0"/>
        <w:autoSpaceDN w:val="0"/>
        <w:adjustRightInd w:val="0"/>
        <w:spacing w:after="0" w:line="240" w:lineRule="auto"/>
        <w:rPr>
          <w:rFonts w:ascii="Verdana" w:hAnsi="Verdana" w:cs="Verdana"/>
          <w:b/>
          <w:i/>
          <w:color w:val="000000"/>
          <w:sz w:val="18"/>
          <w:szCs w:val="18"/>
        </w:rPr>
      </w:pPr>
    </w:p>
    <w:p w:rsidR="005F58BC" w:rsidRDefault="005F58BC" w:rsidP="00B25F1A">
      <w:pPr>
        <w:autoSpaceDE w:val="0"/>
        <w:autoSpaceDN w:val="0"/>
        <w:adjustRightInd w:val="0"/>
        <w:spacing w:after="0" w:line="240" w:lineRule="auto"/>
        <w:rPr>
          <w:rFonts w:ascii="Verdana" w:hAnsi="Verdana" w:cs="Verdana"/>
          <w:b/>
          <w:i/>
          <w:color w:val="000000"/>
          <w:sz w:val="18"/>
          <w:szCs w:val="18"/>
        </w:rPr>
      </w:pPr>
    </w:p>
    <w:p w:rsidR="00516F31" w:rsidRDefault="00516F31" w:rsidP="00B25F1A">
      <w:pPr>
        <w:autoSpaceDE w:val="0"/>
        <w:autoSpaceDN w:val="0"/>
        <w:adjustRightInd w:val="0"/>
        <w:spacing w:after="0" w:line="240" w:lineRule="auto"/>
        <w:rPr>
          <w:rFonts w:ascii="Verdana" w:hAnsi="Verdana" w:cs="Verdana"/>
          <w:b/>
          <w:i/>
          <w:color w:val="000000"/>
          <w:sz w:val="18"/>
          <w:szCs w:val="18"/>
        </w:rPr>
        <w:sectPr w:rsidR="00516F31">
          <w:headerReference w:type="default" r:id="rId9"/>
          <w:footerReference w:type="default" r:id="rId10"/>
          <w:pgSz w:w="11906" w:h="16838"/>
          <w:pgMar w:top="1417" w:right="1417" w:bottom="1417" w:left="1417" w:header="708" w:footer="708" w:gutter="0"/>
          <w:cols w:space="708"/>
          <w:docGrid w:linePitch="360"/>
        </w:sectPr>
      </w:pPr>
    </w:p>
    <w:p w:rsidR="005B3301" w:rsidRDefault="005B3301" w:rsidP="00B25F1A">
      <w:pPr>
        <w:autoSpaceDE w:val="0"/>
        <w:autoSpaceDN w:val="0"/>
        <w:adjustRightInd w:val="0"/>
        <w:spacing w:after="0" w:line="240" w:lineRule="auto"/>
        <w:rPr>
          <w:rFonts w:ascii="Verdana" w:hAnsi="Verdana" w:cs="Verdana"/>
          <w:b/>
          <w:i/>
          <w:color w:val="000000"/>
          <w:sz w:val="18"/>
          <w:szCs w:val="18"/>
        </w:rPr>
      </w:pPr>
    </w:p>
    <w:p w:rsidR="000C5295" w:rsidRDefault="00E821A5" w:rsidP="005B3301">
      <w:pPr>
        <w:autoSpaceDE w:val="0"/>
        <w:autoSpaceDN w:val="0"/>
        <w:adjustRightInd w:val="0"/>
        <w:spacing w:after="0" w:line="240" w:lineRule="auto"/>
        <w:jc w:val="right"/>
        <w:rPr>
          <w:rFonts w:ascii="Verdana" w:hAnsi="Verdana" w:cs="Verdana"/>
          <w:b/>
          <w:i/>
          <w:color w:val="000000"/>
          <w:sz w:val="18"/>
          <w:szCs w:val="18"/>
        </w:rPr>
      </w:pPr>
      <w:r w:rsidRPr="00E821A5">
        <w:rPr>
          <w:rFonts w:ascii="Verdana" w:hAnsi="Verdana" w:cs="Verdana"/>
          <w:b/>
          <w:i/>
          <w:color w:val="000000"/>
          <w:sz w:val="18"/>
          <w:szCs w:val="18"/>
        </w:rPr>
        <w:t>Załącznik nr 2</w:t>
      </w:r>
      <w:r w:rsidR="0033448A">
        <w:rPr>
          <w:rFonts w:ascii="Verdana" w:hAnsi="Verdana" w:cs="Verdana"/>
          <w:b/>
          <w:i/>
          <w:color w:val="000000"/>
          <w:sz w:val="18"/>
          <w:szCs w:val="18"/>
        </w:rPr>
        <w:t>a</w:t>
      </w:r>
    </w:p>
    <w:p w:rsidR="008445C7" w:rsidRDefault="005B3301" w:rsidP="005B3301">
      <w:pPr>
        <w:autoSpaceDE w:val="0"/>
        <w:autoSpaceDN w:val="0"/>
        <w:adjustRightInd w:val="0"/>
        <w:spacing w:after="0" w:line="240" w:lineRule="auto"/>
        <w:jc w:val="right"/>
        <w:rPr>
          <w:rFonts w:ascii="Verdana" w:hAnsi="Verdana" w:cs="Verdana"/>
          <w:i/>
          <w:color w:val="FF0000"/>
          <w:sz w:val="18"/>
          <w:szCs w:val="18"/>
        </w:rPr>
      </w:pPr>
      <w:r w:rsidRPr="005B3301">
        <w:rPr>
          <w:rFonts w:ascii="Verdana" w:hAnsi="Verdana" w:cs="Verdana"/>
          <w:i/>
          <w:color w:val="FF0000"/>
          <w:sz w:val="18"/>
          <w:szCs w:val="18"/>
        </w:rPr>
        <w:t>Składany wraz z ofertą</w:t>
      </w:r>
      <w:r w:rsidR="008445C7">
        <w:rPr>
          <w:rFonts w:ascii="Verdana" w:hAnsi="Verdana" w:cs="Verdana"/>
          <w:i/>
          <w:color w:val="FF0000"/>
          <w:sz w:val="18"/>
          <w:szCs w:val="18"/>
        </w:rPr>
        <w:t xml:space="preserve"> </w:t>
      </w:r>
    </w:p>
    <w:p w:rsidR="005B3301" w:rsidRPr="005B3301" w:rsidRDefault="008445C7" w:rsidP="005B3301">
      <w:pPr>
        <w:autoSpaceDE w:val="0"/>
        <w:autoSpaceDN w:val="0"/>
        <w:adjustRightInd w:val="0"/>
        <w:spacing w:after="0" w:line="240" w:lineRule="auto"/>
        <w:jc w:val="right"/>
        <w:rPr>
          <w:rFonts w:ascii="Verdana" w:hAnsi="Verdana" w:cs="Verdana"/>
          <w:i/>
          <w:color w:val="000000"/>
          <w:sz w:val="18"/>
          <w:szCs w:val="18"/>
        </w:rPr>
      </w:pPr>
      <w:r>
        <w:rPr>
          <w:rFonts w:ascii="Verdana" w:hAnsi="Verdana" w:cs="Verdana"/>
          <w:i/>
          <w:color w:val="FF0000"/>
          <w:sz w:val="18"/>
          <w:szCs w:val="18"/>
        </w:rPr>
        <w:t>do części której dotyczy</w:t>
      </w:r>
    </w:p>
    <w:p w:rsidR="00E821A5" w:rsidRPr="00AC1B9E" w:rsidRDefault="00C15C9C" w:rsidP="00E821A5">
      <w:pPr>
        <w:autoSpaceDE w:val="0"/>
        <w:autoSpaceDN w:val="0"/>
        <w:adjustRightInd w:val="0"/>
        <w:spacing w:after="0" w:line="240" w:lineRule="auto"/>
        <w:jc w:val="center"/>
        <w:rPr>
          <w:rFonts w:ascii="Verdana" w:hAnsi="Verdana" w:cs="Verdana"/>
          <w:b/>
          <w:color w:val="FF0000"/>
          <w:sz w:val="18"/>
          <w:szCs w:val="18"/>
          <w:u w:val="single"/>
        </w:rPr>
      </w:pPr>
      <w:r w:rsidRPr="00AC1B9E">
        <w:rPr>
          <w:rFonts w:ascii="Verdana" w:hAnsi="Verdana" w:cs="Verdana"/>
          <w:b/>
          <w:color w:val="FF0000"/>
          <w:sz w:val="18"/>
          <w:szCs w:val="18"/>
          <w:u w:val="single"/>
        </w:rPr>
        <w:t xml:space="preserve">Część  1  </w:t>
      </w:r>
    </w:p>
    <w:p w:rsidR="003C32E4" w:rsidRPr="00AC1B9E" w:rsidRDefault="003C32E4" w:rsidP="00E821A5">
      <w:pPr>
        <w:autoSpaceDE w:val="0"/>
        <w:autoSpaceDN w:val="0"/>
        <w:adjustRightInd w:val="0"/>
        <w:spacing w:after="0" w:line="240" w:lineRule="auto"/>
        <w:jc w:val="center"/>
        <w:rPr>
          <w:rFonts w:ascii="Verdana" w:hAnsi="Verdana" w:cs="Verdana"/>
          <w:b/>
          <w:sz w:val="18"/>
          <w:szCs w:val="18"/>
        </w:rPr>
      </w:pPr>
      <w:r w:rsidRPr="00AC1B9E">
        <w:rPr>
          <w:rFonts w:ascii="Verdana" w:hAnsi="Verdana" w:cs="Verdana"/>
          <w:b/>
          <w:sz w:val="18"/>
          <w:szCs w:val="18"/>
        </w:rPr>
        <w:t>Szczegółowy opis przedmiotu zamówienia</w:t>
      </w:r>
    </w:p>
    <w:p w:rsidR="00EC300B" w:rsidRDefault="00EC300B" w:rsidP="00EC300B">
      <w:pPr>
        <w:autoSpaceDE w:val="0"/>
        <w:autoSpaceDN w:val="0"/>
        <w:adjustRightInd w:val="0"/>
        <w:spacing w:after="0" w:line="240" w:lineRule="auto"/>
        <w:jc w:val="center"/>
        <w:rPr>
          <w:rFonts w:ascii="Verdana" w:hAnsi="Verdana" w:cs="Verdana"/>
          <w:b/>
          <w:sz w:val="18"/>
          <w:szCs w:val="18"/>
        </w:rPr>
      </w:pPr>
      <w:r>
        <w:rPr>
          <w:rFonts w:ascii="Verdana" w:hAnsi="Verdana" w:cs="Verdana"/>
          <w:b/>
          <w:sz w:val="18"/>
          <w:szCs w:val="18"/>
        </w:rPr>
        <w:t>Formularz cenowy</w:t>
      </w:r>
    </w:p>
    <w:p w:rsidR="005F58BC" w:rsidRPr="00516F31" w:rsidRDefault="005F58BC" w:rsidP="00516F31">
      <w:pPr>
        <w:autoSpaceDE w:val="0"/>
        <w:autoSpaceDN w:val="0"/>
        <w:adjustRightInd w:val="0"/>
        <w:spacing w:after="0" w:line="240" w:lineRule="auto"/>
        <w:jc w:val="center"/>
        <w:rPr>
          <w:rFonts w:ascii="Verdana" w:hAnsi="Verdana" w:cs="Verdana"/>
          <w:b/>
          <w:sz w:val="18"/>
          <w:szCs w:val="18"/>
        </w:rPr>
      </w:pPr>
      <w:r w:rsidRPr="00EC300B">
        <w:rPr>
          <w:rFonts w:ascii="Verdana" w:hAnsi="Verdana"/>
          <w:b/>
          <w:sz w:val="18"/>
          <w:szCs w:val="18"/>
        </w:rPr>
        <w:t>Odzież wizytowa</w:t>
      </w:r>
    </w:p>
    <w:tbl>
      <w:tblPr>
        <w:tblW w:w="1439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2"/>
        <w:gridCol w:w="6804"/>
        <w:gridCol w:w="992"/>
        <w:gridCol w:w="993"/>
        <w:gridCol w:w="1134"/>
        <w:gridCol w:w="1417"/>
        <w:gridCol w:w="992"/>
        <w:gridCol w:w="1560"/>
      </w:tblGrid>
      <w:tr w:rsidR="00EC300B" w:rsidRPr="00516F31" w:rsidTr="00624987">
        <w:trPr>
          <w:cantSplit/>
        </w:trPr>
        <w:tc>
          <w:tcPr>
            <w:tcW w:w="502" w:type="dxa"/>
            <w:noWrap/>
            <w:tcMar>
              <w:left w:w="0" w:type="dxa"/>
              <w:right w:w="0" w:type="dxa"/>
            </w:tcMar>
            <w:vAlign w:val="center"/>
          </w:tcPr>
          <w:p w:rsidR="005F58BC" w:rsidRPr="00516F31" w:rsidRDefault="005F58BC" w:rsidP="00C7138A">
            <w:pPr>
              <w:jc w:val="center"/>
              <w:rPr>
                <w:rFonts w:ascii="Verdana" w:hAnsi="Verdana" w:cs="Times New Roman"/>
                <w:b/>
                <w:sz w:val="16"/>
                <w:szCs w:val="16"/>
              </w:rPr>
            </w:pPr>
            <w:r w:rsidRPr="00516F31">
              <w:rPr>
                <w:rFonts w:ascii="Verdana" w:hAnsi="Verdana" w:cs="Times New Roman"/>
                <w:b/>
                <w:sz w:val="16"/>
                <w:szCs w:val="16"/>
              </w:rPr>
              <w:t>Lp.</w:t>
            </w:r>
          </w:p>
        </w:tc>
        <w:tc>
          <w:tcPr>
            <w:tcW w:w="6804" w:type="dxa"/>
            <w:noWrap/>
            <w:tcMar>
              <w:left w:w="0" w:type="dxa"/>
              <w:right w:w="0" w:type="dxa"/>
            </w:tcMar>
            <w:vAlign w:val="center"/>
          </w:tcPr>
          <w:p w:rsidR="005F58BC" w:rsidRPr="00516F31" w:rsidRDefault="005F58BC" w:rsidP="00C7138A">
            <w:pPr>
              <w:pStyle w:val="Nagwek3"/>
              <w:jc w:val="center"/>
              <w:rPr>
                <w:rFonts w:ascii="Verdana" w:hAnsi="Verdana" w:cs="Times New Roman"/>
                <w:b/>
                <w:bCs/>
                <w:color w:val="auto"/>
                <w:sz w:val="16"/>
                <w:szCs w:val="16"/>
              </w:rPr>
            </w:pPr>
            <w:r w:rsidRPr="00516F31">
              <w:rPr>
                <w:rFonts w:ascii="Verdana" w:hAnsi="Verdana" w:cs="Times New Roman"/>
                <w:b/>
                <w:color w:val="auto"/>
                <w:sz w:val="16"/>
                <w:szCs w:val="16"/>
              </w:rPr>
              <w:t>NAZWA ZAMAWIANEGO MATERIAŁU</w:t>
            </w:r>
          </w:p>
        </w:tc>
        <w:tc>
          <w:tcPr>
            <w:tcW w:w="992" w:type="dxa"/>
            <w:noWrap/>
            <w:tcMar>
              <w:left w:w="0" w:type="dxa"/>
              <w:right w:w="0" w:type="dxa"/>
            </w:tcMar>
            <w:vAlign w:val="center"/>
          </w:tcPr>
          <w:p w:rsidR="005F58BC" w:rsidRPr="00516F31" w:rsidRDefault="005F58BC" w:rsidP="00C7138A">
            <w:pPr>
              <w:pStyle w:val="Nagwek2"/>
              <w:jc w:val="center"/>
              <w:rPr>
                <w:rFonts w:ascii="Verdana" w:hAnsi="Verdana" w:cs="Times New Roman"/>
                <w:i w:val="0"/>
                <w:sz w:val="16"/>
                <w:szCs w:val="16"/>
              </w:rPr>
            </w:pPr>
            <w:r w:rsidRPr="00516F31">
              <w:rPr>
                <w:rFonts w:ascii="Verdana" w:hAnsi="Verdana" w:cs="Times New Roman"/>
                <w:i w:val="0"/>
                <w:sz w:val="16"/>
                <w:szCs w:val="16"/>
              </w:rPr>
              <w:t>JEDN.</w:t>
            </w:r>
          </w:p>
          <w:p w:rsidR="005F58BC" w:rsidRPr="00516F31" w:rsidRDefault="005F58BC" w:rsidP="00C7138A">
            <w:pPr>
              <w:jc w:val="center"/>
              <w:rPr>
                <w:rFonts w:ascii="Verdana" w:hAnsi="Verdana" w:cs="Times New Roman"/>
                <w:b/>
                <w:sz w:val="16"/>
                <w:szCs w:val="16"/>
              </w:rPr>
            </w:pPr>
            <w:r w:rsidRPr="00516F31">
              <w:rPr>
                <w:rFonts w:ascii="Verdana" w:hAnsi="Verdana" w:cs="Times New Roman"/>
                <w:b/>
                <w:sz w:val="16"/>
                <w:szCs w:val="16"/>
              </w:rPr>
              <w:t>MIARY</w:t>
            </w:r>
          </w:p>
        </w:tc>
        <w:tc>
          <w:tcPr>
            <w:tcW w:w="993" w:type="dxa"/>
            <w:noWrap/>
            <w:tcMar>
              <w:left w:w="0" w:type="dxa"/>
              <w:right w:w="0" w:type="dxa"/>
            </w:tcMar>
            <w:vAlign w:val="center"/>
          </w:tcPr>
          <w:p w:rsidR="005F58BC" w:rsidRPr="00516F31" w:rsidRDefault="005F58BC" w:rsidP="00C7138A">
            <w:pPr>
              <w:pStyle w:val="Nagwek2"/>
              <w:jc w:val="center"/>
              <w:rPr>
                <w:rFonts w:ascii="Verdana" w:hAnsi="Verdana" w:cs="Times New Roman"/>
                <w:bCs w:val="0"/>
                <w:i w:val="0"/>
                <w:sz w:val="16"/>
                <w:szCs w:val="16"/>
              </w:rPr>
            </w:pPr>
            <w:r w:rsidRPr="00516F31">
              <w:rPr>
                <w:rFonts w:ascii="Verdana" w:hAnsi="Verdana" w:cs="Times New Roman"/>
                <w:bCs w:val="0"/>
                <w:i w:val="0"/>
                <w:sz w:val="16"/>
                <w:szCs w:val="16"/>
              </w:rPr>
              <w:t>ILOŚĆ</w:t>
            </w:r>
          </w:p>
        </w:tc>
        <w:tc>
          <w:tcPr>
            <w:tcW w:w="1134" w:type="dxa"/>
            <w:noWrap/>
            <w:tcMar>
              <w:left w:w="0" w:type="dxa"/>
              <w:right w:w="0" w:type="dxa"/>
            </w:tcMar>
            <w:vAlign w:val="center"/>
          </w:tcPr>
          <w:p w:rsidR="005F58BC" w:rsidRPr="00516F31" w:rsidRDefault="00C7138A" w:rsidP="00C7138A">
            <w:pPr>
              <w:jc w:val="center"/>
              <w:rPr>
                <w:rFonts w:ascii="Verdana" w:hAnsi="Verdana" w:cs="Times New Roman"/>
                <w:b/>
                <w:sz w:val="16"/>
                <w:szCs w:val="16"/>
              </w:rPr>
            </w:pPr>
            <w:r w:rsidRPr="00516F31">
              <w:rPr>
                <w:rFonts w:ascii="Verdana" w:hAnsi="Verdana" w:cs="Times New Roman"/>
                <w:b/>
                <w:sz w:val="16"/>
                <w:szCs w:val="16"/>
              </w:rPr>
              <w:t xml:space="preserve">CENA </w:t>
            </w:r>
            <w:r w:rsidR="005F58BC" w:rsidRPr="00516F31">
              <w:rPr>
                <w:rFonts w:ascii="Verdana" w:hAnsi="Verdana" w:cs="Times New Roman"/>
                <w:b/>
                <w:sz w:val="16"/>
                <w:szCs w:val="16"/>
              </w:rPr>
              <w:t>JEDN.</w:t>
            </w:r>
          </w:p>
          <w:p w:rsidR="005F58BC" w:rsidRPr="00516F31" w:rsidRDefault="005F58BC" w:rsidP="00C7138A">
            <w:pPr>
              <w:jc w:val="center"/>
              <w:rPr>
                <w:rFonts w:ascii="Verdana" w:hAnsi="Verdana" w:cs="Times New Roman"/>
                <w:b/>
                <w:sz w:val="16"/>
                <w:szCs w:val="16"/>
              </w:rPr>
            </w:pPr>
            <w:r w:rsidRPr="00516F31">
              <w:rPr>
                <w:rFonts w:ascii="Verdana" w:hAnsi="Verdana" w:cs="Times New Roman"/>
                <w:b/>
                <w:sz w:val="16"/>
                <w:szCs w:val="16"/>
              </w:rPr>
              <w:t>NETTO</w:t>
            </w:r>
          </w:p>
          <w:p w:rsidR="00816ACB" w:rsidRPr="00516F31" w:rsidRDefault="00816ACB" w:rsidP="00C7138A">
            <w:pPr>
              <w:jc w:val="center"/>
              <w:rPr>
                <w:rFonts w:ascii="Verdana" w:hAnsi="Verdana" w:cs="Times New Roman"/>
                <w:b/>
                <w:sz w:val="16"/>
                <w:szCs w:val="16"/>
              </w:rPr>
            </w:pPr>
            <w:r w:rsidRPr="00516F31">
              <w:rPr>
                <w:rFonts w:ascii="Verdana" w:hAnsi="Verdana" w:cs="Times New Roman"/>
                <w:b/>
                <w:sz w:val="16"/>
                <w:szCs w:val="16"/>
              </w:rPr>
              <w:t>w zł</w:t>
            </w:r>
          </w:p>
        </w:tc>
        <w:tc>
          <w:tcPr>
            <w:tcW w:w="1417" w:type="dxa"/>
            <w:noWrap/>
            <w:tcMar>
              <w:left w:w="0" w:type="dxa"/>
              <w:right w:w="0" w:type="dxa"/>
            </w:tcMar>
            <w:vAlign w:val="center"/>
          </w:tcPr>
          <w:p w:rsidR="00816ACB" w:rsidRPr="00516F31" w:rsidRDefault="00816ACB" w:rsidP="00816ACB">
            <w:pPr>
              <w:spacing w:line="240" w:lineRule="auto"/>
              <w:jc w:val="center"/>
              <w:rPr>
                <w:rFonts w:ascii="Verdana" w:hAnsi="Verdana" w:cs="Times New Roman"/>
                <w:b/>
                <w:sz w:val="16"/>
                <w:szCs w:val="16"/>
              </w:rPr>
            </w:pPr>
            <w:r w:rsidRPr="00516F31">
              <w:rPr>
                <w:rFonts w:ascii="Verdana" w:hAnsi="Verdana" w:cs="Times New Roman"/>
                <w:b/>
                <w:sz w:val="16"/>
                <w:szCs w:val="16"/>
              </w:rPr>
              <w:t>WARTOŚĆ</w:t>
            </w:r>
          </w:p>
          <w:p w:rsidR="005F58BC" w:rsidRPr="00516F31" w:rsidRDefault="005F58BC" w:rsidP="00816ACB">
            <w:pPr>
              <w:spacing w:line="240" w:lineRule="auto"/>
              <w:jc w:val="center"/>
              <w:rPr>
                <w:rFonts w:ascii="Verdana" w:hAnsi="Verdana" w:cs="Times New Roman"/>
                <w:b/>
                <w:sz w:val="16"/>
                <w:szCs w:val="16"/>
              </w:rPr>
            </w:pPr>
            <w:r w:rsidRPr="00516F31">
              <w:rPr>
                <w:rFonts w:ascii="Verdana" w:hAnsi="Verdana" w:cs="Times New Roman"/>
                <w:b/>
                <w:sz w:val="16"/>
                <w:szCs w:val="16"/>
              </w:rPr>
              <w:t>NETTO</w:t>
            </w:r>
          </w:p>
          <w:p w:rsidR="005F58BC" w:rsidRPr="00516F31" w:rsidRDefault="005F58BC" w:rsidP="00C7138A">
            <w:pPr>
              <w:jc w:val="center"/>
              <w:rPr>
                <w:rFonts w:ascii="Verdana" w:hAnsi="Verdana" w:cs="Times New Roman"/>
                <w:b/>
                <w:sz w:val="16"/>
                <w:szCs w:val="16"/>
              </w:rPr>
            </w:pPr>
            <w:r w:rsidRPr="00516F31">
              <w:rPr>
                <w:rFonts w:ascii="Verdana" w:hAnsi="Verdana" w:cs="Times New Roman"/>
                <w:b/>
                <w:sz w:val="16"/>
                <w:szCs w:val="16"/>
              </w:rPr>
              <w:t>(kol 4x5)</w:t>
            </w:r>
          </w:p>
          <w:p w:rsidR="00816ACB" w:rsidRPr="00516F31" w:rsidRDefault="00816ACB" w:rsidP="00C7138A">
            <w:pPr>
              <w:jc w:val="center"/>
              <w:rPr>
                <w:rFonts w:ascii="Verdana" w:hAnsi="Verdana" w:cs="Times New Roman"/>
                <w:b/>
                <w:sz w:val="16"/>
                <w:szCs w:val="16"/>
              </w:rPr>
            </w:pPr>
            <w:r w:rsidRPr="00516F31">
              <w:rPr>
                <w:rFonts w:ascii="Verdana" w:hAnsi="Verdana" w:cs="Times New Roman"/>
                <w:b/>
                <w:sz w:val="16"/>
                <w:szCs w:val="16"/>
              </w:rPr>
              <w:t>w zł</w:t>
            </w:r>
          </w:p>
        </w:tc>
        <w:tc>
          <w:tcPr>
            <w:tcW w:w="992" w:type="dxa"/>
            <w:noWrap/>
            <w:tcMar>
              <w:left w:w="0" w:type="dxa"/>
              <w:right w:w="0" w:type="dxa"/>
            </w:tcMar>
            <w:vAlign w:val="center"/>
          </w:tcPr>
          <w:p w:rsidR="00816ACB" w:rsidRPr="00516F31" w:rsidRDefault="005F58BC" w:rsidP="00816ACB">
            <w:pPr>
              <w:pStyle w:val="Nagwek2"/>
              <w:jc w:val="center"/>
              <w:rPr>
                <w:rFonts w:ascii="Verdana" w:hAnsi="Verdana" w:cs="Times New Roman"/>
                <w:bCs w:val="0"/>
                <w:i w:val="0"/>
                <w:sz w:val="16"/>
                <w:szCs w:val="16"/>
              </w:rPr>
            </w:pPr>
            <w:r w:rsidRPr="00516F31">
              <w:rPr>
                <w:rFonts w:ascii="Verdana" w:hAnsi="Verdana" w:cs="Times New Roman"/>
                <w:bCs w:val="0"/>
                <w:i w:val="0"/>
                <w:sz w:val="16"/>
                <w:szCs w:val="16"/>
              </w:rPr>
              <w:t>KWOTA</w:t>
            </w:r>
          </w:p>
          <w:p w:rsidR="005F58BC" w:rsidRPr="00516F31" w:rsidRDefault="005F58BC" w:rsidP="00C7138A">
            <w:pPr>
              <w:pStyle w:val="Nagwek2"/>
              <w:jc w:val="center"/>
              <w:rPr>
                <w:rFonts w:ascii="Verdana" w:hAnsi="Verdana" w:cs="Times New Roman"/>
                <w:bCs w:val="0"/>
                <w:i w:val="0"/>
                <w:sz w:val="16"/>
                <w:szCs w:val="16"/>
              </w:rPr>
            </w:pPr>
            <w:r w:rsidRPr="00516F31">
              <w:rPr>
                <w:rFonts w:ascii="Verdana" w:hAnsi="Verdana" w:cs="Times New Roman"/>
                <w:bCs w:val="0"/>
                <w:i w:val="0"/>
                <w:sz w:val="16"/>
                <w:szCs w:val="16"/>
              </w:rPr>
              <w:t>VAT</w:t>
            </w:r>
          </w:p>
          <w:p w:rsidR="00816ACB" w:rsidRPr="00516F31" w:rsidRDefault="00816ACB" w:rsidP="00816ACB">
            <w:pPr>
              <w:jc w:val="center"/>
              <w:rPr>
                <w:rFonts w:ascii="Verdana" w:hAnsi="Verdana"/>
                <w:b/>
                <w:sz w:val="16"/>
                <w:szCs w:val="16"/>
                <w:lang w:eastAsia="pl-PL"/>
              </w:rPr>
            </w:pPr>
            <w:r w:rsidRPr="00516F31">
              <w:rPr>
                <w:rFonts w:ascii="Verdana" w:hAnsi="Verdana"/>
                <w:b/>
                <w:sz w:val="16"/>
                <w:szCs w:val="16"/>
                <w:lang w:eastAsia="pl-PL"/>
              </w:rPr>
              <w:t>w zł</w:t>
            </w:r>
          </w:p>
        </w:tc>
        <w:tc>
          <w:tcPr>
            <w:tcW w:w="1560" w:type="dxa"/>
            <w:noWrap/>
            <w:tcMar>
              <w:left w:w="0" w:type="dxa"/>
              <w:right w:w="0" w:type="dxa"/>
            </w:tcMar>
            <w:vAlign w:val="center"/>
          </w:tcPr>
          <w:p w:rsidR="005F58BC" w:rsidRPr="00516F31" w:rsidRDefault="005F58BC" w:rsidP="00C7138A">
            <w:pPr>
              <w:jc w:val="center"/>
              <w:rPr>
                <w:rFonts w:ascii="Verdana" w:hAnsi="Verdana" w:cs="Times New Roman"/>
                <w:b/>
                <w:sz w:val="16"/>
                <w:szCs w:val="16"/>
              </w:rPr>
            </w:pPr>
            <w:r w:rsidRPr="00516F31">
              <w:rPr>
                <w:rFonts w:ascii="Verdana" w:hAnsi="Verdana" w:cs="Times New Roman"/>
                <w:b/>
                <w:sz w:val="16"/>
                <w:szCs w:val="16"/>
              </w:rPr>
              <w:t>WARTOŚĆ</w:t>
            </w:r>
          </w:p>
          <w:p w:rsidR="005F58BC" w:rsidRPr="00516F31" w:rsidRDefault="005F58BC" w:rsidP="00C7138A">
            <w:pPr>
              <w:jc w:val="center"/>
              <w:rPr>
                <w:rFonts w:ascii="Verdana" w:hAnsi="Verdana" w:cs="Times New Roman"/>
                <w:b/>
                <w:sz w:val="16"/>
                <w:szCs w:val="16"/>
              </w:rPr>
            </w:pPr>
            <w:r w:rsidRPr="00516F31">
              <w:rPr>
                <w:rFonts w:ascii="Verdana" w:hAnsi="Verdana" w:cs="Times New Roman"/>
                <w:b/>
                <w:sz w:val="16"/>
                <w:szCs w:val="16"/>
              </w:rPr>
              <w:t>BRUTTO</w:t>
            </w:r>
          </w:p>
          <w:p w:rsidR="005F58BC" w:rsidRPr="00516F31" w:rsidRDefault="005F58BC" w:rsidP="00C7138A">
            <w:pPr>
              <w:jc w:val="center"/>
              <w:rPr>
                <w:rFonts w:ascii="Verdana" w:hAnsi="Verdana" w:cs="Times New Roman"/>
                <w:b/>
                <w:sz w:val="16"/>
                <w:szCs w:val="16"/>
              </w:rPr>
            </w:pPr>
            <w:r w:rsidRPr="00516F31">
              <w:rPr>
                <w:rFonts w:ascii="Verdana" w:hAnsi="Verdana" w:cs="Times New Roman"/>
                <w:b/>
                <w:sz w:val="16"/>
                <w:szCs w:val="16"/>
              </w:rPr>
              <w:t>(kol 6+7)</w:t>
            </w:r>
          </w:p>
          <w:p w:rsidR="00816ACB" w:rsidRPr="00516F31" w:rsidRDefault="00816ACB" w:rsidP="00C7138A">
            <w:pPr>
              <w:jc w:val="center"/>
              <w:rPr>
                <w:rFonts w:ascii="Verdana" w:hAnsi="Verdana" w:cs="Times New Roman"/>
                <w:b/>
                <w:sz w:val="16"/>
                <w:szCs w:val="16"/>
              </w:rPr>
            </w:pPr>
            <w:r w:rsidRPr="00516F31">
              <w:rPr>
                <w:rFonts w:ascii="Verdana" w:hAnsi="Verdana" w:cs="Times New Roman"/>
                <w:b/>
                <w:sz w:val="16"/>
                <w:szCs w:val="16"/>
              </w:rPr>
              <w:t>w zł</w:t>
            </w:r>
          </w:p>
        </w:tc>
      </w:tr>
      <w:tr w:rsidR="003B2F87" w:rsidRPr="00516F31" w:rsidTr="00624987">
        <w:trPr>
          <w:trHeight w:val="169"/>
        </w:trPr>
        <w:tc>
          <w:tcPr>
            <w:tcW w:w="502" w:type="dxa"/>
            <w:vAlign w:val="center"/>
          </w:tcPr>
          <w:p w:rsidR="003B2F87" w:rsidRPr="00516F31" w:rsidRDefault="00C7138A" w:rsidP="00C7138A">
            <w:pPr>
              <w:spacing w:after="0" w:line="240" w:lineRule="auto"/>
              <w:jc w:val="center"/>
              <w:rPr>
                <w:rFonts w:ascii="Verdana" w:hAnsi="Verdana" w:cs="Times New Roman"/>
                <w:sz w:val="16"/>
                <w:szCs w:val="16"/>
              </w:rPr>
            </w:pPr>
            <w:r w:rsidRPr="00516F31">
              <w:rPr>
                <w:rFonts w:ascii="Verdana" w:hAnsi="Verdana" w:cs="Times New Roman"/>
                <w:sz w:val="16"/>
                <w:szCs w:val="16"/>
              </w:rPr>
              <w:t>1</w:t>
            </w:r>
          </w:p>
        </w:tc>
        <w:tc>
          <w:tcPr>
            <w:tcW w:w="6804" w:type="dxa"/>
            <w:vAlign w:val="center"/>
          </w:tcPr>
          <w:p w:rsidR="003B2F87" w:rsidRPr="00516F31" w:rsidRDefault="00C7138A" w:rsidP="00C7138A">
            <w:pPr>
              <w:pStyle w:val="Nagwek3"/>
              <w:spacing w:before="0" w:line="240" w:lineRule="auto"/>
              <w:jc w:val="center"/>
              <w:rPr>
                <w:rFonts w:ascii="Verdana" w:hAnsi="Verdana" w:cs="Times New Roman"/>
                <w:sz w:val="16"/>
                <w:szCs w:val="16"/>
              </w:rPr>
            </w:pPr>
            <w:r w:rsidRPr="00516F31">
              <w:rPr>
                <w:rFonts w:ascii="Verdana" w:hAnsi="Verdana" w:cs="Times New Roman"/>
                <w:sz w:val="16"/>
                <w:szCs w:val="16"/>
              </w:rPr>
              <w:t>2</w:t>
            </w:r>
          </w:p>
        </w:tc>
        <w:tc>
          <w:tcPr>
            <w:tcW w:w="992" w:type="dxa"/>
            <w:vAlign w:val="center"/>
          </w:tcPr>
          <w:p w:rsidR="003B2F87" w:rsidRPr="00516F31" w:rsidRDefault="00C7138A" w:rsidP="00C7138A">
            <w:pPr>
              <w:pStyle w:val="Nagwek2"/>
              <w:spacing w:before="0" w:after="0"/>
              <w:jc w:val="center"/>
              <w:rPr>
                <w:rFonts w:ascii="Verdana" w:hAnsi="Verdana" w:cs="Times New Roman"/>
                <w:b w:val="0"/>
                <w:i w:val="0"/>
                <w:sz w:val="16"/>
                <w:szCs w:val="16"/>
              </w:rPr>
            </w:pPr>
            <w:r w:rsidRPr="00516F31">
              <w:rPr>
                <w:rFonts w:ascii="Verdana" w:hAnsi="Verdana" w:cs="Times New Roman"/>
                <w:b w:val="0"/>
                <w:i w:val="0"/>
                <w:sz w:val="16"/>
                <w:szCs w:val="16"/>
              </w:rPr>
              <w:t>3</w:t>
            </w:r>
          </w:p>
        </w:tc>
        <w:tc>
          <w:tcPr>
            <w:tcW w:w="993" w:type="dxa"/>
            <w:vAlign w:val="center"/>
          </w:tcPr>
          <w:p w:rsidR="003B2F87" w:rsidRPr="00516F31" w:rsidRDefault="00C7138A" w:rsidP="00C7138A">
            <w:pPr>
              <w:pStyle w:val="Nagwek2"/>
              <w:spacing w:before="0" w:after="0"/>
              <w:jc w:val="center"/>
              <w:rPr>
                <w:rFonts w:ascii="Verdana" w:hAnsi="Verdana" w:cs="Times New Roman"/>
                <w:b w:val="0"/>
                <w:bCs w:val="0"/>
                <w:i w:val="0"/>
                <w:sz w:val="16"/>
                <w:szCs w:val="16"/>
              </w:rPr>
            </w:pPr>
            <w:r w:rsidRPr="00516F31">
              <w:rPr>
                <w:rFonts w:ascii="Verdana" w:hAnsi="Verdana" w:cs="Times New Roman"/>
                <w:b w:val="0"/>
                <w:bCs w:val="0"/>
                <w:i w:val="0"/>
                <w:sz w:val="16"/>
                <w:szCs w:val="16"/>
              </w:rPr>
              <w:t>4</w:t>
            </w:r>
          </w:p>
        </w:tc>
        <w:tc>
          <w:tcPr>
            <w:tcW w:w="1134" w:type="dxa"/>
            <w:vAlign w:val="center"/>
          </w:tcPr>
          <w:p w:rsidR="003B2F87" w:rsidRPr="00516F31" w:rsidRDefault="00C7138A" w:rsidP="00C7138A">
            <w:pPr>
              <w:spacing w:after="0" w:line="240" w:lineRule="auto"/>
              <w:jc w:val="center"/>
              <w:rPr>
                <w:rFonts w:ascii="Verdana" w:hAnsi="Verdana" w:cs="Times New Roman"/>
                <w:sz w:val="16"/>
                <w:szCs w:val="16"/>
              </w:rPr>
            </w:pPr>
            <w:r w:rsidRPr="00516F31">
              <w:rPr>
                <w:rFonts w:ascii="Verdana" w:hAnsi="Verdana" w:cs="Times New Roman"/>
                <w:sz w:val="16"/>
                <w:szCs w:val="16"/>
              </w:rPr>
              <w:t>5</w:t>
            </w:r>
          </w:p>
        </w:tc>
        <w:tc>
          <w:tcPr>
            <w:tcW w:w="1417" w:type="dxa"/>
            <w:vAlign w:val="center"/>
          </w:tcPr>
          <w:p w:rsidR="003B2F87" w:rsidRPr="00516F31" w:rsidRDefault="00C7138A" w:rsidP="00C7138A">
            <w:pPr>
              <w:spacing w:after="0" w:line="240" w:lineRule="auto"/>
              <w:jc w:val="center"/>
              <w:rPr>
                <w:rFonts w:ascii="Verdana" w:hAnsi="Verdana" w:cs="Times New Roman"/>
                <w:sz w:val="16"/>
                <w:szCs w:val="16"/>
              </w:rPr>
            </w:pPr>
            <w:r w:rsidRPr="00516F31">
              <w:rPr>
                <w:rFonts w:ascii="Verdana" w:hAnsi="Verdana" w:cs="Times New Roman"/>
                <w:sz w:val="16"/>
                <w:szCs w:val="16"/>
              </w:rPr>
              <w:t>6</w:t>
            </w:r>
          </w:p>
        </w:tc>
        <w:tc>
          <w:tcPr>
            <w:tcW w:w="992" w:type="dxa"/>
            <w:vAlign w:val="center"/>
          </w:tcPr>
          <w:p w:rsidR="003B2F87" w:rsidRPr="00516F31" w:rsidRDefault="00C7138A" w:rsidP="00C7138A">
            <w:pPr>
              <w:pStyle w:val="Nagwek2"/>
              <w:spacing w:before="0" w:after="0"/>
              <w:jc w:val="center"/>
              <w:rPr>
                <w:rFonts w:ascii="Verdana" w:hAnsi="Verdana" w:cs="Times New Roman"/>
                <w:b w:val="0"/>
                <w:bCs w:val="0"/>
                <w:i w:val="0"/>
                <w:sz w:val="16"/>
                <w:szCs w:val="16"/>
              </w:rPr>
            </w:pPr>
            <w:r w:rsidRPr="00516F31">
              <w:rPr>
                <w:rFonts w:ascii="Verdana" w:hAnsi="Verdana" w:cs="Times New Roman"/>
                <w:b w:val="0"/>
                <w:bCs w:val="0"/>
                <w:i w:val="0"/>
                <w:sz w:val="16"/>
                <w:szCs w:val="16"/>
              </w:rPr>
              <w:t>7</w:t>
            </w:r>
          </w:p>
        </w:tc>
        <w:tc>
          <w:tcPr>
            <w:tcW w:w="1560" w:type="dxa"/>
            <w:vAlign w:val="center"/>
          </w:tcPr>
          <w:p w:rsidR="003B2F87" w:rsidRPr="00516F31" w:rsidRDefault="00C7138A" w:rsidP="00C7138A">
            <w:pPr>
              <w:spacing w:after="0" w:line="240" w:lineRule="auto"/>
              <w:jc w:val="center"/>
              <w:rPr>
                <w:rFonts w:ascii="Verdana" w:hAnsi="Verdana" w:cs="Times New Roman"/>
                <w:sz w:val="16"/>
                <w:szCs w:val="16"/>
              </w:rPr>
            </w:pPr>
            <w:r w:rsidRPr="00516F31">
              <w:rPr>
                <w:rFonts w:ascii="Verdana" w:hAnsi="Verdana" w:cs="Times New Roman"/>
                <w:sz w:val="16"/>
                <w:szCs w:val="16"/>
              </w:rPr>
              <w:t>8</w:t>
            </w:r>
          </w:p>
        </w:tc>
      </w:tr>
      <w:tr w:rsidR="005F58BC" w:rsidRPr="00516F31" w:rsidTr="00C7138A">
        <w:trPr>
          <w:trHeight w:val="736"/>
        </w:trPr>
        <w:tc>
          <w:tcPr>
            <w:tcW w:w="502" w:type="dxa"/>
            <w:vAlign w:val="center"/>
          </w:tcPr>
          <w:p w:rsidR="005F58BC" w:rsidRPr="00516F31" w:rsidRDefault="005F58BC" w:rsidP="00B32560">
            <w:pPr>
              <w:numPr>
                <w:ilvl w:val="0"/>
                <w:numId w:val="11"/>
              </w:numPr>
              <w:spacing w:after="0" w:line="240" w:lineRule="auto"/>
              <w:jc w:val="center"/>
              <w:rPr>
                <w:rFonts w:ascii="Verdana" w:hAnsi="Verdana" w:cs="Times New Roman"/>
                <w:b/>
                <w:sz w:val="16"/>
                <w:szCs w:val="16"/>
              </w:rPr>
            </w:pPr>
          </w:p>
        </w:tc>
        <w:tc>
          <w:tcPr>
            <w:tcW w:w="6804" w:type="dxa"/>
            <w:vAlign w:val="center"/>
          </w:tcPr>
          <w:p w:rsidR="005F58BC" w:rsidRPr="00516F31" w:rsidRDefault="005F58BC" w:rsidP="005F58BC">
            <w:pPr>
              <w:pStyle w:val="NormalnyWeb"/>
              <w:rPr>
                <w:rFonts w:ascii="Verdana" w:hAnsi="Verdana"/>
                <w:sz w:val="16"/>
                <w:szCs w:val="16"/>
              </w:rPr>
            </w:pPr>
            <w:r w:rsidRPr="00516F31">
              <w:rPr>
                <w:rStyle w:val="Pogrubienie"/>
                <w:rFonts w:ascii="Verdana" w:hAnsi="Verdana"/>
                <w:b w:val="0"/>
                <w:sz w:val="16"/>
                <w:szCs w:val="16"/>
              </w:rPr>
              <w:t xml:space="preserve">Koszula męska </w:t>
            </w:r>
            <w:proofErr w:type="spellStart"/>
            <w:r w:rsidRPr="00516F31">
              <w:rPr>
                <w:rStyle w:val="Pogrubienie"/>
                <w:rFonts w:ascii="Verdana" w:hAnsi="Verdana"/>
                <w:b w:val="0"/>
                <w:sz w:val="16"/>
                <w:szCs w:val="16"/>
              </w:rPr>
              <w:t>Slim</w:t>
            </w:r>
            <w:proofErr w:type="spellEnd"/>
            <w:r w:rsidRPr="00516F31">
              <w:rPr>
                <w:rStyle w:val="Pogrubienie"/>
                <w:rFonts w:ascii="Verdana" w:hAnsi="Verdana"/>
                <w:b w:val="0"/>
                <w:sz w:val="16"/>
                <w:szCs w:val="16"/>
              </w:rPr>
              <w:t xml:space="preserve"> Fit</w:t>
            </w:r>
            <w:r w:rsidRPr="00516F31">
              <w:rPr>
                <w:rFonts w:ascii="Verdana" w:hAnsi="Verdana"/>
                <w:sz w:val="16"/>
                <w:szCs w:val="16"/>
              </w:rPr>
              <w:t xml:space="preserve"> -biały, gładki, zapinana na guziki,  z mankietami zapinanymi na guziki, dobrze dopasowana do sylwetki, kołnierz włoski, rękaw koszuli - długi. Skład materiału:</w:t>
            </w:r>
            <w:r w:rsidRPr="00516F31">
              <w:rPr>
                <w:rStyle w:val="Pogrubienie"/>
                <w:rFonts w:ascii="Verdana" w:hAnsi="Verdana"/>
                <w:sz w:val="16"/>
                <w:szCs w:val="16"/>
              </w:rPr>
              <w:t xml:space="preserve"> </w:t>
            </w:r>
            <w:r w:rsidRPr="00516F31">
              <w:rPr>
                <w:rStyle w:val="Pogrubienie"/>
                <w:rFonts w:ascii="Verdana" w:hAnsi="Verdana"/>
                <w:b w:val="0"/>
                <w:sz w:val="16"/>
                <w:szCs w:val="16"/>
              </w:rPr>
              <w:t>min</w:t>
            </w:r>
            <w:r w:rsidRPr="00516F31">
              <w:rPr>
                <w:rStyle w:val="Pogrubienie"/>
                <w:rFonts w:ascii="Verdana" w:hAnsi="Verdana"/>
                <w:sz w:val="16"/>
                <w:szCs w:val="16"/>
              </w:rPr>
              <w:t xml:space="preserve">. </w:t>
            </w:r>
            <w:r w:rsidRPr="00516F31">
              <w:rPr>
                <w:rFonts w:ascii="Verdana" w:hAnsi="Verdana"/>
                <w:sz w:val="16"/>
                <w:szCs w:val="16"/>
              </w:rPr>
              <w:t>35% bawełna - materiał przyjemny w </w:t>
            </w:r>
            <w:r w:rsidRPr="00516F31">
              <w:rPr>
                <w:rFonts w:ascii="Tahoma" w:hAnsi="Tahoma" w:cs="Tahoma"/>
                <w:sz w:val="16"/>
                <w:szCs w:val="16"/>
              </w:rPr>
              <w:t>﻿</w:t>
            </w:r>
            <w:r w:rsidRPr="00516F31">
              <w:rPr>
                <w:rFonts w:ascii="Verdana" w:hAnsi="Verdana"/>
                <w:sz w:val="16"/>
                <w:szCs w:val="16"/>
              </w:rPr>
              <w:t xml:space="preserve">noszeniu i </w:t>
            </w:r>
            <w:r w:rsidRPr="00516F31">
              <w:rPr>
                <w:rFonts w:ascii="Verdana" w:hAnsi="Verdana" w:cs="Verdana"/>
                <w:sz w:val="16"/>
                <w:szCs w:val="16"/>
              </w:rPr>
              <w:t>ł</w:t>
            </w:r>
            <w:r w:rsidRPr="00516F31">
              <w:rPr>
                <w:rFonts w:ascii="Verdana" w:hAnsi="Verdana"/>
                <w:sz w:val="16"/>
                <w:szCs w:val="16"/>
              </w:rPr>
              <w:t>atwy w prasowaniu.</w:t>
            </w:r>
          </w:p>
        </w:tc>
        <w:tc>
          <w:tcPr>
            <w:tcW w:w="992" w:type="dxa"/>
            <w:vAlign w:val="center"/>
          </w:tcPr>
          <w:p w:rsidR="005F58BC" w:rsidRPr="00516F31" w:rsidRDefault="005F58BC" w:rsidP="005F58BC">
            <w:pPr>
              <w:jc w:val="center"/>
              <w:rPr>
                <w:rFonts w:ascii="Verdana" w:hAnsi="Verdana" w:cs="Times New Roman"/>
                <w:sz w:val="16"/>
                <w:szCs w:val="16"/>
              </w:rPr>
            </w:pPr>
            <w:r w:rsidRPr="00516F31">
              <w:rPr>
                <w:rFonts w:ascii="Verdana" w:hAnsi="Verdana" w:cs="Times New Roman"/>
                <w:sz w:val="16"/>
                <w:szCs w:val="16"/>
              </w:rPr>
              <w:t>szt.</w:t>
            </w:r>
          </w:p>
        </w:tc>
        <w:tc>
          <w:tcPr>
            <w:tcW w:w="993" w:type="dxa"/>
            <w:vAlign w:val="center"/>
          </w:tcPr>
          <w:p w:rsidR="005F58BC" w:rsidRPr="00516F31" w:rsidRDefault="005F58BC" w:rsidP="005F58BC">
            <w:pPr>
              <w:jc w:val="center"/>
              <w:rPr>
                <w:rFonts w:ascii="Verdana" w:hAnsi="Verdana" w:cs="Times New Roman"/>
                <w:b/>
                <w:sz w:val="16"/>
                <w:szCs w:val="16"/>
              </w:rPr>
            </w:pPr>
            <w:r w:rsidRPr="00516F31">
              <w:rPr>
                <w:rFonts w:ascii="Verdana" w:hAnsi="Verdana" w:cs="Times New Roman"/>
                <w:b/>
                <w:sz w:val="16"/>
                <w:szCs w:val="16"/>
              </w:rPr>
              <w:t>9</w:t>
            </w:r>
          </w:p>
        </w:tc>
        <w:tc>
          <w:tcPr>
            <w:tcW w:w="1134" w:type="dxa"/>
            <w:vAlign w:val="center"/>
          </w:tcPr>
          <w:p w:rsidR="005F58BC" w:rsidRPr="00516F31" w:rsidRDefault="005F58BC" w:rsidP="005F58BC">
            <w:pPr>
              <w:rPr>
                <w:rFonts w:ascii="Verdana" w:hAnsi="Verdana" w:cs="Times New Roman"/>
                <w:sz w:val="16"/>
                <w:szCs w:val="16"/>
              </w:rPr>
            </w:pPr>
          </w:p>
        </w:tc>
        <w:tc>
          <w:tcPr>
            <w:tcW w:w="1417" w:type="dxa"/>
            <w:vAlign w:val="center"/>
          </w:tcPr>
          <w:p w:rsidR="005F58BC" w:rsidRPr="00516F31" w:rsidRDefault="005F58BC" w:rsidP="005F58BC">
            <w:pPr>
              <w:rPr>
                <w:rFonts w:ascii="Verdana" w:hAnsi="Verdana" w:cs="Times New Roman"/>
                <w:sz w:val="16"/>
                <w:szCs w:val="16"/>
              </w:rPr>
            </w:pPr>
          </w:p>
        </w:tc>
        <w:tc>
          <w:tcPr>
            <w:tcW w:w="992" w:type="dxa"/>
            <w:vAlign w:val="center"/>
          </w:tcPr>
          <w:p w:rsidR="005F58BC" w:rsidRPr="00516F31" w:rsidRDefault="005F58BC" w:rsidP="005F58BC">
            <w:pPr>
              <w:rPr>
                <w:rFonts w:ascii="Verdana" w:hAnsi="Verdana" w:cs="Times New Roman"/>
                <w:sz w:val="16"/>
                <w:szCs w:val="16"/>
              </w:rPr>
            </w:pPr>
          </w:p>
        </w:tc>
        <w:tc>
          <w:tcPr>
            <w:tcW w:w="1560" w:type="dxa"/>
            <w:vAlign w:val="center"/>
          </w:tcPr>
          <w:p w:rsidR="005F58BC" w:rsidRPr="00516F31" w:rsidRDefault="005F58BC" w:rsidP="005F58BC">
            <w:pPr>
              <w:rPr>
                <w:rFonts w:ascii="Verdana" w:hAnsi="Verdana" w:cs="Times New Roman"/>
                <w:sz w:val="16"/>
                <w:szCs w:val="16"/>
              </w:rPr>
            </w:pPr>
          </w:p>
        </w:tc>
      </w:tr>
      <w:tr w:rsidR="005F58BC" w:rsidRPr="00516F31" w:rsidTr="00C7138A">
        <w:trPr>
          <w:trHeight w:val="704"/>
        </w:trPr>
        <w:tc>
          <w:tcPr>
            <w:tcW w:w="502" w:type="dxa"/>
            <w:vAlign w:val="center"/>
          </w:tcPr>
          <w:p w:rsidR="005F58BC" w:rsidRPr="00516F31" w:rsidRDefault="005F58BC" w:rsidP="00B32560">
            <w:pPr>
              <w:numPr>
                <w:ilvl w:val="0"/>
                <w:numId w:val="11"/>
              </w:numPr>
              <w:spacing w:after="0" w:line="240" w:lineRule="auto"/>
              <w:jc w:val="center"/>
              <w:rPr>
                <w:rFonts w:ascii="Verdana" w:hAnsi="Verdana" w:cs="Times New Roman"/>
                <w:b/>
                <w:sz w:val="16"/>
                <w:szCs w:val="16"/>
              </w:rPr>
            </w:pPr>
          </w:p>
        </w:tc>
        <w:tc>
          <w:tcPr>
            <w:tcW w:w="6804" w:type="dxa"/>
            <w:vAlign w:val="center"/>
          </w:tcPr>
          <w:p w:rsidR="005F58BC" w:rsidRPr="00516F31" w:rsidRDefault="005F58BC" w:rsidP="005F58BC">
            <w:pPr>
              <w:spacing w:before="100" w:beforeAutospacing="1" w:after="100" w:afterAutospacing="1"/>
              <w:ind w:right="300"/>
              <w:rPr>
                <w:rFonts w:ascii="Verdana" w:hAnsi="Verdana" w:cs="Times New Roman"/>
                <w:sz w:val="16"/>
                <w:szCs w:val="16"/>
              </w:rPr>
            </w:pPr>
            <w:r w:rsidRPr="00516F31">
              <w:rPr>
                <w:rFonts w:ascii="Verdana" w:hAnsi="Verdana" w:cs="Times New Roman"/>
                <w:bCs/>
                <w:sz w:val="16"/>
                <w:szCs w:val="16"/>
              </w:rPr>
              <w:t>Koszula damska  taliowania</w:t>
            </w:r>
            <w:r w:rsidRPr="00516F31">
              <w:rPr>
                <w:rFonts w:ascii="Verdana" w:hAnsi="Verdana" w:cs="Times New Roman"/>
                <w:b/>
                <w:bCs/>
                <w:sz w:val="16"/>
                <w:szCs w:val="16"/>
              </w:rPr>
              <w:t xml:space="preserve">, </w:t>
            </w:r>
            <w:r w:rsidRPr="00516F31">
              <w:rPr>
                <w:rFonts w:ascii="Verdana" w:hAnsi="Verdana" w:cs="Times New Roman"/>
                <w:sz w:val="16"/>
                <w:szCs w:val="16"/>
              </w:rPr>
              <w:t xml:space="preserve">biała, gładka, uszyta z bawełnianego materiału z dodatkiem </w:t>
            </w:r>
            <w:proofErr w:type="spellStart"/>
            <w:r w:rsidRPr="00516F31">
              <w:rPr>
                <w:rFonts w:ascii="Verdana" w:hAnsi="Verdana" w:cs="Times New Roman"/>
                <w:sz w:val="16"/>
                <w:szCs w:val="16"/>
              </w:rPr>
              <w:t>spandexu</w:t>
            </w:r>
            <w:proofErr w:type="spellEnd"/>
            <w:r w:rsidRPr="00516F31">
              <w:rPr>
                <w:rFonts w:ascii="Verdana" w:hAnsi="Verdana" w:cs="Times New Roman"/>
                <w:sz w:val="16"/>
                <w:szCs w:val="16"/>
              </w:rPr>
              <w:t>, dół cięty na półokrągło, rękaw długi</w:t>
            </w:r>
            <w:r w:rsidRPr="00516F31">
              <w:rPr>
                <w:rFonts w:ascii="Tahoma" w:hAnsi="Tahoma" w:cs="Tahoma"/>
                <w:sz w:val="16"/>
                <w:szCs w:val="16"/>
              </w:rPr>
              <w:t>﻿﻿</w:t>
            </w:r>
            <w:r w:rsidRPr="00516F31">
              <w:rPr>
                <w:rFonts w:ascii="Verdana" w:hAnsi="Verdana" w:cs="Times New Roman"/>
                <w:sz w:val="16"/>
                <w:szCs w:val="16"/>
              </w:rPr>
              <w:t>.</w:t>
            </w:r>
            <w:r w:rsidRPr="00516F31">
              <w:rPr>
                <w:rFonts w:ascii="Tahoma" w:hAnsi="Tahoma" w:cs="Tahoma"/>
                <w:sz w:val="16"/>
                <w:szCs w:val="16"/>
              </w:rPr>
              <w:t>﻿</w:t>
            </w:r>
            <w:r w:rsidRPr="00516F31">
              <w:rPr>
                <w:rFonts w:ascii="Verdana" w:hAnsi="Verdana" w:cs="Times New Roman"/>
                <w:sz w:val="16"/>
                <w:szCs w:val="16"/>
              </w:rPr>
              <w:t xml:space="preserve"> Sk</w:t>
            </w:r>
            <w:r w:rsidRPr="00516F31">
              <w:rPr>
                <w:rFonts w:ascii="Verdana" w:hAnsi="Verdana" w:cs="Verdana"/>
                <w:sz w:val="16"/>
                <w:szCs w:val="16"/>
              </w:rPr>
              <w:t>ł</w:t>
            </w:r>
            <w:r w:rsidRPr="00516F31">
              <w:rPr>
                <w:rFonts w:ascii="Verdana" w:hAnsi="Verdana" w:cs="Times New Roman"/>
                <w:sz w:val="16"/>
                <w:szCs w:val="16"/>
              </w:rPr>
              <w:t>ad materia</w:t>
            </w:r>
            <w:r w:rsidRPr="00516F31">
              <w:rPr>
                <w:rFonts w:ascii="Verdana" w:hAnsi="Verdana" w:cs="Verdana"/>
                <w:sz w:val="16"/>
                <w:szCs w:val="16"/>
              </w:rPr>
              <w:t>ł</w:t>
            </w:r>
            <w:r w:rsidRPr="00516F31">
              <w:rPr>
                <w:rFonts w:ascii="Verdana" w:hAnsi="Verdana" w:cs="Times New Roman"/>
                <w:sz w:val="16"/>
                <w:szCs w:val="16"/>
              </w:rPr>
              <w:t>u: bawe</w:t>
            </w:r>
            <w:r w:rsidRPr="00516F31">
              <w:rPr>
                <w:rFonts w:ascii="Verdana" w:hAnsi="Verdana" w:cs="Verdana"/>
                <w:sz w:val="16"/>
                <w:szCs w:val="16"/>
              </w:rPr>
              <w:t>ł</w:t>
            </w:r>
            <w:r w:rsidRPr="00516F31">
              <w:rPr>
                <w:rFonts w:ascii="Verdana" w:hAnsi="Verdana" w:cs="Times New Roman"/>
                <w:sz w:val="16"/>
                <w:szCs w:val="16"/>
              </w:rPr>
              <w:t>na min. 50% - materia</w:t>
            </w:r>
            <w:r w:rsidRPr="00516F31">
              <w:rPr>
                <w:rFonts w:ascii="Verdana" w:hAnsi="Verdana" w:cs="Verdana"/>
                <w:sz w:val="16"/>
                <w:szCs w:val="16"/>
              </w:rPr>
              <w:t>ł</w:t>
            </w:r>
            <w:r w:rsidRPr="00516F31">
              <w:rPr>
                <w:rFonts w:ascii="Verdana" w:hAnsi="Verdana" w:cs="Times New Roman"/>
                <w:sz w:val="16"/>
                <w:szCs w:val="16"/>
              </w:rPr>
              <w:t xml:space="preserve"> przyjemny w noszeniu i </w:t>
            </w:r>
            <w:r w:rsidRPr="00516F31">
              <w:rPr>
                <w:rFonts w:ascii="Verdana" w:hAnsi="Verdana" w:cs="Verdana"/>
                <w:sz w:val="16"/>
                <w:szCs w:val="16"/>
              </w:rPr>
              <w:t>ł</w:t>
            </w:r>
            <w:r w:rsidR="00816ACB" w:rsidRPr="00516F31">
              <w:rPr>
                <w:rFonts w:ascii="Verdana" w:hAnsi="Verdana" w:cs="Times New Roman"/>
                <w:sz w:val="16"/>
                <w:szCs w:val="16"/>
              </w:rPr>
              <w:t>atwy w prasowaniu.</w:t>
            </w:r>
          </w:p>
        </w:tc>
        <w:tc>
          <w:tcPr>
            <w:tcW w:w="992" w:type="dxa"/>
            <w:vAlign w:val="center"/>
          </w:tcPr>
          <w:p w:rsidR="005F58BC" w:rsidRPr="00516F31" w:rsidRDefault="005F58BC" w:rsidP="005F58BC">
            <w:pPr>
              <w:jc w:val="center"/>
              <w:rPr>
                <w:rFonts w:ascii="Verdana" w:hAnsi="Verdana" w:cs="Times New Roman"/>
                <w:sz w:val="16"/>
                <w:szCs w:val="16"/>
              </w:rPr>
            </w:pPr>
            <w:r w:rsidRPr="00516F31">
              <w:rPr>
                <w:rFonts w:ascii="Verdana" w:hAnsi="Verdana" w:cs="Times New Roman"/>
                <w:sz w:val="16"/>
                <w:szCs w:val="16"/>
              </w:rPr>
              <w:t>szt.</w:t>
            </w:r>
          </w:p>
        </w:tc>
        <w:tc>
          <w:tcPr>
            <w:tcW w:w="993" w:type="dxa"/>
            <w:vAlign w:val="center"/>
          </w:tcPr>
          <w:p w:rsidR="005F58BC" w:rsidRPr="00516F31" w:rsidRDefault="005F58BC" w:rsidP="005F58BC">
            <w:pPr>
              <w:jc w:val="center"/>
              <w:rPr>
                <w:rFonts w:ascii="Verdana" w:hAnsi="Verdana" w:cs="Times New Roman"/>
                <w:b/>
                <w:sz w:val="16"/>
                <w:szCs w:val="16"/>
              </w:rPr>
            </w:pPr>
            <w:r w:rsidRPr="00516F31">
              <w:rPr>
                <w:rFonts w:ascii="Verdana" w:hAnsi="Verdana" w:cs="Times New Roman"/>
                <w:b/>
                <w:sz w:val="16"/>
                <w:szCs w:val="16"/>
              </w:rPr>
              <w:t>7</w:t>
            </w:r>
          </w:p>
        </w:tc>
        <w:tc>
          <w:tcPr>
            <w:tcW w:w="1134" w:type="dxa"/>
            <w:vAlign w:val="center"/>
          </w:tcPr>
          <w:p w:rsidR="005F58BC" w:rsidRPr="00516F31" w:rsidRDefault="005F58BC" w:rsidP="005F58BC">
            <w:pPr>
              <w:rPr>
                <w:rFonts w:ascii="Verdana" w:hAnsi="Verdana" w:cs="Times New Roman"/>
                <w:sz w:val="16"/>
                <w:szCs w:val="16"/>
              </w:rPr>
            </w:pPr>
          </w:p>
        </w:tc>
        <w:tc>
          <w:tcPr>
            <w:tcW w:w="1417" w:type="dxa"/>
            <w:vAlign w:val="center"/>
          </w:tcPr>
          <w:p w:rsidR="005F58BC" w:rsidRPr="00516F31" w:rsidRDefault="005F58BC" w:rsidP="005F58BC">
            <w:pPr>
              <w:rPr>
                <w:rFonts w:ascii="Verdana" w:hAnsi="Verdana" w:cs="Times New Roman"/>
                <w:sz w:val="16"/>
                <w:szCs w:val="16"/>
              </w:rPr>
            </w:pPr>
          </w:p>
        </w:tc>
        <w:tc>
          <w:tcPr>
            <w:tcW w:w="992" w:type="dxa"/>
            <w:vAlign w:val="center"/>
          </w:tcPr>
          <w:p w:rsidR="005F58BC" w:rsidRPr="00516F31" w:rsidRDefault="005F58BC" w:rsidP="005F58BC">
            <w:pPr>
              <w:rPr>
                <w:rFonts w:ascii="Verdana" w:hAnsi="Verdana" w:cs="Times New Roman"/>
                <w:sz w:val="16"/>
                <w:szCs w:val="16"/>
              </w:rPr>
            </w:pPr>
          </w:p>
        </w:tc>
        <w:tc>
          <w:tcPr>
            <w:tcW w:w="1560" w:type="dxa"/>
            <w:vAlign w:val="center"/>
          </w:tcPr>
          <w:p w:rsidR="005F58BC" w:rsidRPr="00516F31" w:rsidRDefault="005F58BC" w:rsidP="005F58BC">
            <w:pPr>
              <w:rPr>
                <w:rFonts w:ascii="Verdana" w:hAnsi="Verdana" w:cs="Times New Roman"/>
                <w:sz w:val="16"/>
                <w:szCs w:val="16"/>
              </w:rPr>
            </w:pPr>
          </w:p>
        </w:tc>
      </w:tr>
      <w:tr w:rsidR="005F58BC" w:rsidRPr="00516F31" w:rsidTr="00C7138A">
        <w:trPr>
          <w:trHeight w:val="559"/>
        </w:trPr>
        <w:tc>
          <w:tcPr>
            <w:tcW w:w="502" w:type="dxa"/>
            <w:vAlign w:val="center"/>
          </w:tcPr>
          <w:p w:rsidR="005F58BC" w:rsidRPr="00516F31" w:rsidRDefault="005F58BC" w:rsidP="00B32560">
            <w:pPr>
              <w:numPr>
                <w:ilvl w:val="0"/>
                <w:numId w:val="11"/>
              </w:numPr>
              <w:spacing w:after="0" w:line="240" w:lineRule="auto"/>
              <w:jc w:val="center"/>
              <w:rPr>
                <w:rFonts w:ascii="Verdana" w:hAnsi="Verdana" w:cs="Times New Roman"/>
                <w:b/>
                <w:sz w:val="16"/>
                <w:szCs w:val="16"/>
              </w:rPr>
            </w:pPr>
          </w:p>
        </w:tc>
        <w:tc>
          <w:tcPr>
            <w:tcW w:w="6804" w:type="dxa"/>
            <w:vAlign w:val="center"/>
          </w:tcPr>
          <w:p w:rsidR="00BB1F0E" w:rsidRPr="00516F31" w:rsidRDefault="005F58BC" w:rsidP="005F58BC">
            <w:pPr>
              <w:spacing w:before="100" w:beforeAutospacing="1" w:after="100" w:afterAutospacing="1"/>
              <w:rPr>
                <w:rFonts w:ascii="Verdana" w:hAnsi="Verdana" w:cs="Times New Roman"/>
                <w:sz w:val="16"/>
                <w:szCs w:val="16"/>
              </w:rPr>
            </w:pPr>
            <w:r w:rsidRPr="00516F31">
              <w:rPr>
                <w:rFonts w:ascii="Verdana" w:hAnsi="Verdana" w:cs="Times New Roman"/>
                <w:sz w:val="16"/>
                <w:szCs w:val="16"/>
              </w:rPr>
              <w:t>Garnitur męski  dwuczęściowy</w:t>
            </w:r>
            <w:r w:rsidRPr="00516F31">
              <w:rPr>
                <w:rFonts w:ascii="Verdana" w:hAnsi="Verdana" w:cs="Times New Roman"/>
                <w:b/>
                <w:sz w:val="16"/>
                <w:szCs w:val="16"/>
              </w:rPr>
              <w:t xml:space="preserve"> </w:t>
            </w:r>
            <w:r w:rsidRPr="00516F31">
              <w:rPr>
                <w:rFonts w:ascii="Verdana" w:hAnsi="Verdana" w:cs="Times New Roman"/>
                <w:sz w:val="16"/>
                <w:szCs w:val="16"/>
              </w:rPr>
              <w:t xml:space="preserve">-  czarny, gładki, składa się z marynarki o kroju </w:t>
            </w:r>
            <w:proofErr w:type="spellStart"/>
            <w:r w:rsidRPr="00516F31">
              <w:rPr>
                <w:rFonts w:ascii="Verdana" w:hAnsi="Verdana" w:cs="Times New Roman"/>
                <w:sz w:val="16"/>
                <w:szCs w:val="16"/>
              </w:rPr>
              <w:t>slim</w:t>
            </w:r>
            <w:proofErr w:type="spellEnd"/>
            <w:r w:rsidRPr="00516F31">
              <w:rPr>
                <w:rFonts w:ascii="Verdana" w:hAnsi="Verdana" w:cs="Times New Roman"/>
                <w:sz w:val="16"/>
                <w:szCs w:val="16"/>
              </w:rPr>
              <w:t> </w:t>
            </w:r>
            <w:proofErr w:type="spellStart"/>
            <w:r w:rsidRPr="00516F31">
              <w:rPr>
                <w:rFonts w:ascii="Verdana" w:hAnsi="Verdana" w:cs="Times New Roman"/>
                <w:sz w:val="16"/>
                <w:szCs w:val="16"/>
              </w:rPr>
              <w:t>fit</w:t>
            </w:r>
            <w:proofErr w:type="spellEnd"/>
            <w:r w:rsidRPr="00516F31">
              <w:rPr>
                <w:rFonts w:ascii="Verdana" w:hAnsi="Verdana" w:cs="Times New Roman"/>
                <w:sz w:val="16"/>
                <w:szCs w:val="16"/>
              </w:rPr>
              <w:t>, z dwoma kieszeniami zewnętrznymi, z patkami, zapięciem na dwa guziki oraz dwoma rozcięciami z tyłu, które gwarantują swobodę ruchów</w:t>
            </w:r>
            <w:r w:rsidR="00516F31" w:rsidRPr="00516F31">
              <w:rPr>
                <w:rFonts w:ascii="Verdana" w:hAnsi="Verdana" w:cs="Times New Roman"/>
                <w:sz w:val="16"/>
                <w:szCs w:val="16"/>
              </w:rPr>
              <w:t xml:space="preserve">, z podszewką </w:t>
            </w:r>
            <w:r w:rsidRPr="00516F31">
              <w:rPr>
                <w:rFonts w:ascii="Verdana" w:hAnsi="Verdana" w:cs="Times New Roman"/>
                <w:sz w:val="16"/>
                <w:szCs w:val="16"/>
              </w:rPr>
              <w:t>oraz spodnie garniturowe z zaprasowanym kantem, z dwoma kieszeniami po bokach, zapinane na guzik, pas ze szlufkami, nogawk</w:t>
            </w:r>
            <w:r w:rsidR="00816ACB" w:rsidRPr="00516F31">
              <w:rPr>
                <w:rFonts w:ascii="Verdana" w:hAnsi="Verdana" w:cs="Times New Roman"/>
                <w:sz w:val="16"/>
                <w:szCs w:val="16"/>
              </w:rPr>
              <w:t xml:space="preserve">i proste fason </w:t>
            </w:r>
            <w:proofErr w:type="spellStart"/>
            <w:r w:rsidR="00816ACB" w:rsidRPr="00516F31">
              <w:rPr>
                <w:rFonts w:ascii="Verdana" w:hAnsi="Verdana" w:cs="Times New Roman"/>
                <w:sz w:val="16"/>
                <w:szCs w:val="16"/>
              </w:rPr>
              <w:t>slim</w:t>
            </w:r>
            <w:proofErr w:type="spellEnd"/>
            <w:r w:rsidR="00816ACB" w:rsidRPr="00516F31">
              <w:rPr>
                <w:rFonts w:ascii="Verdana" w:hAnsi="Verdana" w:cs="Times New Roman"/>
                <w:sz w:val="16"/>
                <w:szCs w:val="16"/>
              </w:rPr>
              <w:t xml:space="preserve">. </w:t>
            </w:r>
            <w:r w:rsidRPr="00516F31">
              <w:rPr>
                <w:rFonts w:ascii="Verdana" w:hAnsi="Verdana" w:cs="Times New Roman"/>
                <w:sz w:val="16"/>
                <w:szCs w:val="16"/>
              </w:rPr>
              <w:t>Skład materiału: min.50 % wełna, podszewka min. 50% polie</w:t>
            </w:r>
            <w:r w:rsidR="00816ACB" w:rsidRPr="00516F31">
              <w:rPr>
                <w:rFonts w:ascii="Verdana" w:hAnsi="Verdana" w:cs="Times New Roman"/>
                <w:sz w:val="16"/>
                <w:szCs w:val="16"/>
              </w:rPr>
              <w:t>ster</w:t>
            </w:r>
          </w:p>
        </w:tc>
        <w:tc>
          <w:tcPr>
            <w:tcW w:w="992" w:type="dxa"/>
            <w:vAlign w:val="center"/>
          </w:tcPr>
          <w:p w:rsidR="005F58BC" w:rsidRPr="00516F31" w:rsidRDefault="005F58BC" w:rsidP="005F58BC">
            <w:pPr>
              <w:jc w:val="center"/>
              <w:rPr>
                <w:rFonts w:ascii="Verdana" w:hAnsi="Verdana" w:cs="Times New Roman"/>
                <w:sz w:val="16"/>
                <w:szCs w:val="16"/>
              </w:rPr>
            </w:pPr>
            <w:r w:rsidRPr="00516F31">
              <w:rPr>
                <w:rFonts w:ascii="Verdana" w:hAnsi="Verdana" w:cs="Times New Roman"/>
                <w:sz w:val="16"/>
                <w:szCs w:val="16"/>
              </w:rPr>
              <w:t>szt.</w:t>
            </w:r>
          </w:p>
        </w:tc>
        <w:tc>
          <w:tcPr>
            <w:tcW w:w="993" w:type="dxa"/>
            <w:vAlign w:val="center"/>
          </w:tcPr>
          <w:p w:rsidR="005F58BC" w:rsidRPr="00516F31" w:rsidRDefault="005F58BC" w:rsidP="005F58BC">
            <w:pPr>
              <w:jc w:val="center"/>
              <w:rPr>
                <w:rFonts w:ascii="Verdana" w:hAnsi="Verdana" w:cs="Times New Roman"/>
                <w:b/>
                <w:sz w:val="16"/>
                <w:szCs w:val="16"/>
              </w:rPr>
            </w:pPr>
            <w:r w:rsidRPr="00516F31">
              <w:rPr>
                <w:rFonts w:ascii="Verdana" w:hAnsi="Verdana" w:cs="Times New Roman"/>
                <w:b/>
                <w:sz w:val="16"/>
                <w:szCs w:val="16"/>
              </w:rPr>
              <w:t>4</w:t>
            </w:r>
          </w:p>
        </w:tc>
        <w:tc>
          <w:tcPr>
            <w:tcW w:w="1134" w:type="dxa"/>
            <w:vAlign w:val="center"/>
          </w:tcPr>
          <w:p w:rsidR="005F58BC" w:rsidRPr="00516F31" w:rsidRDefault="005F58BC" w:rsidP="005F58BC">
            <w:pPr>
              <w:rPr>
                <w:rFonts w:ascii="Verdana" w:hAnsi="Verdana" w:cs="Times New Roman"/>
                <w:sz w:val="16"/>
                <w:szCs w:val="16"/>
              </w:rPr>
            </w:pPr>
          </w:p>
        </w:tc>
        <w:tc>
          <w:tcPr>
            <w:tcW w:w="1417" w:type="dxa"/>
            <w:vAlign w:val="center"/>
          </w:tcPr>
          <w:p w:rsidR="005F58BC" w:rsidRPr="00516F31" w:rsidRDefault="005F58BC" w:rsidP="005F58BC">
            <w:pPr>
              <w:rPr>
                <w:rFonts w:ascii="Verdana" w:hAnsi="Verdana" w:cs="Times New Roman"/>
                <w:sz w:val="16"/>
                <w:szCs w:val="16"/>
              </w:rPr>
            </w:pPr>
          </w:p>
        </w:tc>
        <w:tc>
          <w:tcPr>
            <w:tcW w:w="992" w:type="dxa"/>
            <w:vAlign w:val="center"/>
          </w:tcPr>
          <w:p w:rsidR="005F58BC" w:rsidRPr="00516F31" w:rsidRDefault="005F58BC" w:rsidP="005F58BC">
            <w:pPr>
              <w:rPr>
                <w:rFonts w:ascii="Verdana" w:hAnsi="Verdana" w:cs="Times New Roman"/>
                <w:sz w:val="16"/>
                <w:szCs w:val="16"/>
              </w:rPr>
            </w:pPr>
          </w:p>
        </w:tc>
        <w:tc>
          <w:tcPr>
            <w:tcW w:w="1560" w:type="dxa"/>
            <w:vAlign w:val="center"/>
          </w:tcPr>
          <w:p w:rsidR="005F58BC" w:rsidRPr="00516F31" w:rsidRDefault="005F58BC" w:rsidP="005F58BC">
            <w:pPr>
              <w:rPr>
                <w:rFonts w:ascii="Verdana" w:hAnsi="Verdana" w:cs="Times New Roman"/>
                <w:sz w:val="16"/>
                <w:szCs w:val="16"/>
              </w:rPr>
            </w:pPr>
          </w:p>
        </w:tc>
      </w:tr>
      <w:tr w:rsidR="005F58BC" w:rsidRPr="00516F31" w:rsidTr="00516F31">
        <w:trPr>
          <w:trHeight w:val="1142"/>
        </w:trPr>
        <w:tc>
          <w:tcPr>
            <w:tcW w:w="502" w:type="dxa"/>
            <w:vAlign w:val="center"/>
          </w:tcPr>
          <w:p w:rsidR="005F58BC" w:rsidRPr="00516F31" w:rsidRDefault="005F58BC" w:rsidP="00B32560">
            <w:pPr>
              <w:numPr>
                <w:ilvl w:val="0"/>
                <w:numId w:val="11"/>
              </w:numPr>
              <w:spacing w:after="0" w:line="240" w:lineRule="auto"/>
              <w:jc w:val="center"/>
              <w:rPr>
                <w:rFonts w:ascii="Verdana" w:hAnsi="Verdana" w:cs="Times New Roman"/>
                <w:b/>
                <w:sz w:val="16"/>
                <w:szCs w:val="16"/>
              </w:rPr>
            </w:pPr>
          </w:p>
        </w:tc>
        <w:tc>
          <w:tcPr>
            <w:tcW w:w="6804" w:type="dxa"/>
            <w:vAlign w:val="center"/>
          </w:tcPr>
          <w:p w:rsidR="005F58BC" w:rsidRPr="00516F31" w:rsidRDefault="005F58BC" w:rsidP="005F58BC">
            <w:pPr>
              <w:pStyle w:val="NormalnyWeb"/>
              <w:spacing w:before="0" w:beforeAutospacing="0" w:after="0" w:afterAutospacing="0"/>
              <w:rPr>
                <w:rFonts w:ascii="Verdana" w:hAnsi="Verdana"/>
                <w:sz w:val="16"/>
                <w:szCs w:val="16"/>
              </w:rPr>
            </w:pPr>
            <w:r w:rsidRPr="00516F31">
              <w:rPr>
                <w:rFonts w:ascii="Verdana" w:hAnsi="Verdana"/>
                <w:sz w:val="16"/>
                <w:szCs w:val="16"/>
              </w:rPr>
              <w:t xml:space="preserve">Garsonka damska –  czarna, gładka ,dwuczęściowa klasyczna, elegancka </w:t>
            </w:r>
          </w:p>
          <w:p w:rsidR="005F58BC" w:rsidRPr="00516F31" w:rsidRDefault="005F58BC" w:rsidP="005F58BC">
            <w:pPr>
              <w:pStyle w:val="NormalnyWeb"/>
              <w:spacing w:before="0" w:beforeAutospacing="0" w:after="0" w:afterAutospacing="0"/>
              <w:rPr>
                <w:rFonts w:ascii="Verdana" w:hAnsi="Verdana"/>
                <w:sz w:val="16"/>
                <w:szCs w:val="16"/>
              </w:rPr>
            </w:pPr>
            <w:r w:rsidRPr="00516F31">
              <w:rPr>
                <w:rFonts w:ascii="Verdana" w:hAnsi="Verdana"/>
                <w:sz w:val="16"/>
                <w:szCs w:val="16"/>
              </w:rPr>
              <w:t>żakiet- długie rękawy, wykładane klapy, atrapy kieszeni, zapinana na guziki, z podszewką</w:t>
            </w:r>
            <w:r w:rsidR="00816ACB" w:rsidRPr="00516F31">
              <w:rPr>
                <w:rFonts w:ascii="Verdana" w:hAnsi="Verdana"/>
                <w:sz w:val="16"/>
                <w:szCs w:val="16"/>
              </w:rPr>
              <w:t xml:space="preserve">, </w:t>
            </w:r>
            <w:r w:rsidRPr="00516F31">
              <w:rPr>
                <w:rFonts w:ascii="Verdana" w:hAnsi="Verdana"/>
                <w:sz w:val="16"/>
                <w:szCs w:val="16"/>
              </w:rPr>
              <w:t>spódnica- ołówkowa, zapinana na zamek błyskawiczny, z podszewką</w:t>
            </w:r>
          </w:p>
          <w:p w:rsidR="005F58BC" w:rsidRPr="00516F31" w:rsidRDefault="005F58BC" w:rsidP="00816ACB">
            <w:pPr>
              <w:spacing w:line="240" w:lineRule="auto"/>
              <w:rPr>
                <w:rFonts w:ascii="Verdana" w:hAnsi="Verdana" w:cs="Times New Roman"/>
                <w:sz w:val="16"/>
                <w:szCs w:val="16"/>
              </w:rPr>
            </w:pPr>
            <w:r w:rsidRPr="00516F31">
              <w:rPr>
                <w:rFonts w:ascii="Verdana" w:hAnsi="Verdana" w:cs="Times New Roman"/>
                <w:sz w:val="16"/>
                <w:szCs w:val="16"/>
              </w:rPr>
              <w:t>Skład materiał</w:t>
            </w:r>
            <w:r w:rsidR="00816ACB" w:rsidRPr="00516F31">
              <w:rPr>
                <w:rFonts w:ascii="Verdana" w:hAnsi="Verdana" w:cs="Times New Roman"/>
                <w:sz w:val="16"/>
                <w:szCs w:val="16"/>
              </w:rPr>
              <w:t xml:space="preserve">u: min. 50% bawełna </w:t>
            </w:r>
            <w:r w:rsidRPr="00516F31">
              <w:rPr>
                <w:rFonts w:ascii="Verdana" w:hAnsi="Verdana"/>
                <w:sz w:val="16"/>
                <w:szCs w:val="16"/>
              </w:rPr>
              <w:t>Skład: podszewka: min.50% poliester</w:t>
            </w:r>
          </w:p>
        </w:tc>
        <w:tc>
          <w:tcPr>
            <w:tcW w:w="992" w:type="dxa"/>
            <w:vAlign w:val="center"/>
          </w:tcPr>
          <w:p w:rsidR="005F58BC" w:rsidRPr="00516F31" w:rsidRDefault="005F58BC" w:rsidP="005F58BC">
            <w:pPr>
              <w:jc w:val="center"/>
              <w:rPr>
                <w:rFonts w:ascii="Verdana" w:hAnsi="Verdana" w:cs="Times New Roman"/>
                <w:sz w:val="16"/>
                <w:szCs w:val="16"/>
              </w:rPr>
            </w:pPr>
            <w:r w:rsidRPr="00516F31">
              <w:rPr>
                <w:rFonts w:ascii="Verdana" w:hAnsi="Verdana" w:cs="Times New Roman"/>
                <w:sz w:val="16"/>
                <w:szCs w:val="16"/>
              </w:rPr>
              <w:t>szt.</w:t>
            </w:r>
          </w:p>
        </w:tc>
        <w:tc>
          <w:tcPr>
            <w:tcW w:w="993" w:type="dxa"/>
            <w:vAlign w:val="center"/>
          </w:tcPr>
          <w:p w:rsidR="005F58BC" w:rsidRPr="00516F31" w:rsidRDefault="005F58BC" w:rsidP="005F58BC">
            <w:pPr>
              <w:jc w:val="center"/>
              <w:rPr>
                <w:rFonts w:ascii="Verdana" w:hAnsi="Verdana" w:cs="Times New Roman"/>
                <w:b/>
                <w:sz w:val="16"/>
                <w:szCs w:val="16"/>
              </w:rPr>
            </w:pPr>
            <w:r w:rsidRPr="00516F31">
              <w:rPr>
                <w:rFonts w:ascii="Verdana" w:hAnsi="Verdana" w:cs="Times New Roman"/>
                <w:b/>
                <w:sz w:val="16"/>
                <w:szCs w:val="16"/>
              </w:rPr>
              <w:t>7</w:t>
            </w:r>
          </w:p>
        </w:tc>
        <w:tc>
          <w:tcPr>
            <w:tcW w:w="1134" w:type="dxa"/>
            <w:vAlign w:val="center"/>
          </w:tcPr>
          <w:p w:rsidR="005F58BC" w:rsidRPr="00516F31" w:rsidRDefault="005F58BC" w:rsidP="005F58BC">
            <w:pPr>
              <w:rPr>
                <w:rFonts w:ascii="Verdana" w:hAnsi="Verdana" w:cs="Times New Roman"/>
                <w:sz w:val="16"/>
                <w:szCs w:val="16"/>
              </w:rPr>
            </w:pPr>
          </w:p>
        </w:tc>
        <w:tc>
          <w:tcPr>
            <w:tcW w:w="1417" w:type="dxa"/>
            <w:vAlign w:val="center"/>
          </w:tcPr>
          <w:p w:rsidR="005F58BC" w:rsidRPr="00516F31" w:rsidRDefault="005F58BC" w:rsidP="005F58BC">
            <w:pPr>
              <w:rPr>
                <w:rFonts w:ascii="Verdana" w:hAnsi="Verdana" w:cs="Times New Roman"/>
                <w:sz w:val="16"/>
                <w:szCs w:val="16"/>
              </w:rPr>
            </w:pPr>
          </w:p>
        </w:tc>
        <w:tc>
          <w:tcPr>
            <w:tcW w:w="992" w:type="dxa"/>
            <w:vAlign w:val="center"/>
          </w:tcPr>
          <w:p w:rsidR="005F58BC" w:rsidRPr="00516F31" w:rsidRDefault="005F58BC" w:rsidP="005F58BC">
            <w:pPr>
              <w:rPr>
                <w:rFonts w:ascii="Verdana" w:hAnsi="Verdana" w:cs="Times New Roman"/>
                <w:sz w:val="16"/>
                <w:szCs w:val="16"/>
              </w:rPr>
            </w:pPr>
          </w:p>
        </w:tc>
        <w:tc>
          <w:tcPr>
            <w:tcW w:w="1560" w:type="dxa"/>
            <w:vAlign w:val="center"/>
          </w:tcPr>
          <w:p w:rsidR="005F58BC" w:rsidRPr="00516F31" w:rsidRDefault="005F58BC" w:rsidP="005F58BC">
            <w:pPr>
              <w:rPr>
                <w:rFonts w:ascii="Verdana" w:hAnsi="Verdana" w:cs="Times New Roman"/>
                <w:sz w:val="16"/>
                <w:szCs w:val="16"/>
              </w:rPr>
            </w:pPr>
          </w:p>
        </w:tc>
      </w:tr>
      <w:tr w:rsidR="005F58BC" w:rsidRPr="00516F31" w:rsidTr="00C7138A">
        <w:trPr>
          <w:trHeight w:val="907"/>
        </w:trPr>
        <w:tc>
          <w:tcPr>
            <w:tcW w:w="502" w:type="dxa"/>
            <w:tcBorders>
              <w:bottom w:val="single" w:sz="4" w:space="0" w:color="auto"/>
            </w:tcBorders>
            <w:vAlign w:val="center"/>
          </w:tcPr>
          <w:p w:rsidR="005F58BC" w:rsidRPr="00516F31" w:rsidRDefault="005F58BC" w:rsidP="00B32560">
            <w:pPr>
              <w:numPr>
                <w:ilvl w:val="0"/>
                <w:numId w:val="11"/>
              </w:numPr>
              <w:spacing w:after="0" w:line="240" w:lineRule="auto"/>
              <w:jc w:val="center"/>
              <w:rPr>
                <w:rFonts w:ascii="Verdana" w:hAnsi="Verdana" w:cs="Times New Roman"/>
                <w:b/>
                <w:sz w:val="16"/>
                <w:szCs w:val="16"/>
              </w:rPr>
            </w:pPr>
          </w:p>
        </w:tc>
        <w:tc>
          <w:tcPr>
            <w:tcW w:w="6804" w:type="dxa"/>
            <w:tcBorders>
              <w:bottom w:val="single" w:sz="4" w:space="0" w:color="auto"/>
            </w:tcBorders>
            <w:vAlign w:val="center"/>
          </w:tcPr>
          <w:p w:rsidR="005F58BC" w:rsidRPr="00516F31" w:rsidRDefault="005F58BC" w:rsidP="005F58BC">
            <w:pPr>
              <w:pStyle w:val="NormalnyWeb"/>
              <w:rPr>
                <w:rFonts w:ascii="Verdana" w:hAnsi="Verdana"/>
                <w:sz w:val="16"/>
                <w:szCs w:val="16"/>
              </w:rPr>
            </w:pPr>
            <w:r w:rsidRPr="00516F31">
              <w:rPr>
                <w:rFonts w:ascii="Verdana" w:hAnsi="Verdana"/>
                <w:sz w:val="16"/>
                <w:szCs w:val="16"/>
              </w:rPr>
              <w:t xml:space="preserve">Mucha- </w:t>
            </w:r>
            <w:r w:rsidRPr="00516F31">
              <w:rPr>
                <w:rFonts w:ascii="Verdana" w:hAnsi="Verdana"/>
                <w:bCs/>
                <w:sz w:val="16"/>
                <w:szCs w:val="16"/>
              </w:rPr>
              <w:t xml:space="preserve">czarna, gładka, </w:t>
            </w:r>
            <w:r w:rsidRPr="00516F31">
              <w:rPr>
                <w:rFonts w:ascii="Verdana" w:hAnsi="Verdana"/>
                <w:sz w:val="16"/>
                <w:szCs w:val="16"/>
              </w:rPr>
              <w:t>do eleganckich koszul męskich, klasyczna zapinana na pasek, gładka.</w:t>
            </w:r>
            <w:r w:rsidR="00516F31" w:rsidRPr="00516F31">
              <w:rPr>
                <w:rFonts w:ascii="Verdana" w:hAnsi="Verdana"/>
                <w:sz w:val="16"/>
                <w:szCs w:val="16"/>
              </w:rPr>
              <w:br/>
              <w:t xml:space="preserve">Wymiary  od 11x4,5cm do 12x6cm; </w:t>
            </w:r>
            <w:r w:rsidRPr="00516F31">
              <w:rPr>
                <w:rFonts w:ascii="Verdana" w:hAnsi="Verdana"/>
                <w:color w:val="000000"/>
                <w:sz w:val="16"/>
                <w:szCs w:val="16"/>
              </w:rPr>
              <w:t>Obwód paska do 42 cm do 50 cm</w:t>
            </w:r>
            <w:r w:rsidRPr="00516F31">
              <w:rPr>
                <w:rFonts w:ascii="Verdana" w:hAnsi="Verdana"/>
                <w:sz w:val="16"/>
                <w:szCs w:val="16"/>
              </w:rPr>
              <w:br/>
            </w:r>
            <w:r w:rsidRPr="00516F31">
              <w:rPr>
                <w:rFonts w:ascii="Verdana" w:hAnsi="Verdana"/>
                <w:color w:val="000000"/>
                <w:sz w:val="16"/>
                <w:szCs w:val="16"/>
              </w:rPr>
              <w:t>Pasek w kolorze muchy</w:t>
            </w:r>
          </w:p>
        </w:tc>
        <w:tc>
          <w:tcPr>
            <w:tcW w:w="992" w:type="dxa"/>
            <w:tcBorders>
              <w:bottom w:val="single" w:sz="4" w:space="0" w:color="auto"/>
            </w:tcBorders>
            <w:vAlign w:val="center"/>
          </w:tcPr>
          <w:p w:rsidR="005F58BC" w:rsidRPr="00516F31" w:rsidRDefault="005F58BC" w:rsidP="005F58BC">
            <w:pPr>
              <w:jc w:val="center"/>
              <w:rPr>
                <w:rFonts w:ascii="Verdana" w:hAnsi="Verdana" w:cs="Times New Roman"/>
                <w:sz w:val="16"/>
                <w:szCs w:val="16"/>
              </w:rPr>
            </w:pPr>
            <w:r w:rsidRPr="00516F31">
              <w:rPr>
                <w:rFonts w:ascii="Verdana" w:hAnsi="Verdana" w:cs="Times New Roman"/>
                <w:sz w:val="16"/>
                <w:szCs w:val="16"/>
              </w:rPr>
              <w:t>szt.</w:t>
            </w:r>
          </w:p>
        </w:tc>
        <w:tc>
          <w:tcPr>
            <w:tcW w:w="993" w:type="dxa"/>
            <w:tcBorders>
              <w:bottom w:val="single" w:sz="4" w:space="0" w:color="auto"/>
            </w:tcBorders>
            <w:vAlign w:val="center"/>
          </w:tcPr>
          <w:p w:rsidR="005F58BC" w:rsidRPr="00516F31" w:rsidRDefault="005F58BC" w:rsidP="005F58BC">
            <w:pPr>
              <w:jc w:val="center"/>
              <w:rPr>
                <w:rFonts w:ascii="Verdana" w:hAnsi="Verdana" w:cs="Times New Roman"/>
                <w:b/>
                <w:sz w:val="16"/>
                <w:szCs w:val="16"/>
              </w:rPr>
            </w:pPr>
            <w:r w:rsidRPr="00516F31">
              <w:rPr>
                <w:rFonts w:ascii="Verdana" w:hAnsi="Verdana" w:cs="Times New Roman"/>
                <w:b/>
                <w:sz w:val="16"/>
                <w:szCs w:val="16"/>
              </w:rPr>
              <w:t>9</w:t>
            </w:r>
          </w:p>
        </w:tc>
        <w:tc>
          <w:tcPr>
            <w:tcW w:w="1134" w:type="dxa"/>
            <w:tcBorders>
              <w:bottom w:val="single" w:sz="4" w:space="0" w:color="auto"/>
            </w:tcBorders>
            <w:vAlign w:val="center"/>
          </w:tcPr>
          <w:p w:rsidR="005F58BC" w:rsidRPr="00516F31" w:rsidRDefault="005F58BC" w:rsidP="005F58BC">
            <w:pPr>
              <w:rPr>
                <w:rFonts w:ascii="Verdana" w:hAnsi="Verdana" w:cs="Times New Roman"/>
                <w:sz w:val="16"/>
                <w:szCs w:val="16"/>
              </w:rPr>
            </w:pPr>
          </w:p>
        </w:tc>
        <w:tc>
          <w:tcPr>
            <w:tcW w:w="1417" w:type="dxa"/>
            <w:tcBorders>
              <w:bottom w:val="single" w:sz="4" w:space="0" w:color="auto"/>
            </w:tcBorders>
            <w:vAlign w:val="center"/>
          </w:tcPr>
          <w:p w:rsidR="005F58BC" w:rsidRPr="00516F31" w:rsidRDefault="005F58BC" w:rsidP="005F58BC">
            <w:pPr>
              <w:rPr>
                <w:rFonts w:ascii="Verdana" w:hAnsi="Verdana" w:cs="Times New Roman"/>
                <w:sz w:val="16"/>
                <w:szCs w:val="16"/>
              </w:rPr>
            </w:pPr>
          </w:p>
        </w:tc>
        <w:tc>
          <w:tcPr>
            <w:tcW w:w="992" w:type="dxa"/>
            <w:tcBorders>
              <w:bottom w:val="single" w:sz="4" w:space="0" w:color="auto"/>
            </w:tcBorders>
            <w:vAlign w:val="center"/>
          </w:tcPr>
          <w:p w:rsidR="005F58BC" w:rsidRPr="00516F31" w:rsidRDefault="005F58BC" w:rsidP="005F58BC">
            <w:pPr>
              <w:rPr>
                <w:rFonts w:ascii="Verdana" w:hAnsi="Verdana" w:cs="Times New Roman"/>
                <w:sz w:val="16"/>
                <w:szCs w:val="16"/>
              </w:rPr>
            </w:pPr>
          </w:p>
        </w:tc>
        <w:tc>
          <w:tcPr>
            <w:tcW w:w="1560" w:type="dxa"/>
            <w:tcBorders>
              <w:bottom w:val="single" w:sz="4" w:space="0" w:color="auto"/>
            </w:tcBorders>
            <w:vAlign w:val="center"/>
          </w:tcPr>
          <w:p w:rsidR="005F58BC" w:rsidRPr="00516F31" w:rsidRDefault="005F58BC" w:rsidP="005F58BC">
            <w:pPr>
              <w:rPr>
                <w:rFonts w:ascii="Verdana" w:hAnsi="Verdana" w:cs="Times New Roman"/>
                <w:sz w:val="16"/>
                <w:szCs w:val="16"/>
              </w:rPr>
            </w:pPr>
          </w:p>
        </w:tc>
      </w:tr>
      <w:tr w:rsidR="005F58BC" w:rsidRPr="00516F31" w:rsidTr="00C7138A">
        <w:trPr>
          <w:trHeight w:val="346"/>
        </w:trPr>
        <w:tc>
          <w:tcPr>
            <w:tcW w:w="502" w:type="dxa"/>
            <w:vAlign w:val="center"/>
          </w:tcPr>
          <w:p w:rsidR="005F58BC" w:rsidRPr="00516F31" w:rsidRDefault="005F58BC" w:rsidP="00B32560">
            <w:pPr>
              <w:numPr>
                <w:ilvl w:val="0"/>
                <w:numId w:val="11"/>
              </w:numPr>
              <w:spacing w:after="0" w:line="240" w:lineRule="auto"/>
              <w:jc w:val="center"/>
              <w:rPr>
                <w:rFonts w:ascii="Verdana" w:hAnsi="Verdana" w:cs="Times New Roman"/>
                <w:b/>
                <w:sz w:val="16"/>
                <w:szCs w:val="16"/>
              </w:rPr>
            </w:pPr>
          </w:p>
        </w:tc>
        <w:tc>
          <w:tcPr>
            <w:tcW w:w="6804" w:type="dxa"/>
            <w:vAlign w:val="center"/>
          </w:tcPr>
          <w:p w:rsidR="005F58BC" w:rsidRPr="00516F31" w:rsidRDefault="005F58BC" w:rsidP="005F58BC">
            <w:pPr>
              <w:spacing w:before="100" w:beforeAutospacing="1" w:after="100" w:afterAutospacing="1"/>
              <w:rPr>
                <w:rFonts w:ascii="Verdana" w:hAnsi="Verdana" w:cs="Times New Roman"/>
                <w:b/>
                <w:sz w:val="16"/>
                <w:szCs w:val="16"/>
              </w:rPr>
            </w:pPr>
            <w:r w:rsidRPr="00516F31">
              <w:rPr>
                <w:rFonts w:ascii="Verdana" w:hAnsi="Verdana" w:cs="Times New Roman"/>
                <w:color w:val="000000"/>
                <w:sz w:val="16"/>
                <w:szCs w:val="16"/>
              </w:rPr>
              <w:t xml:space="preserve">Spodnie wizytowe męskie -  czarne, gładkie, </w:t>
            </w:r>
            <w:r w:rsidRPr="00516F31">
              <w:rPr>
                <w:rFonts w:ascii="Verdana" w:hAnsi="Verdana" w:cs="Times New Roman"/>
                <w:sz w:val="16"/>
                <w:szCs w:val="16"/>
              </w:rPr>
              <w:t xml:space="preserve">z zaprasowanym kantem, z dwoma kieszeniami po bokach, zapinane na guzik, pas ze szlufkami, nogawki proste fason </w:t>
            </w:r>
            <w:proofErr w:type="spellStart"/>
            <w:r w:rsidRPr="00516F31">
              <w:rPr>
                <w:rFonts w:ascii="Verdana" w:hAnsi="Verdana" w:cs="Times New Roman"/>
                <w:sz w:val="16"/>
                <w:szCs w:val="16"/>
              </w:rPr>
              <w:t>slim</w:t>
            </w:r>
            <w:proofErr w:type="spellEnd"/>
            <w:r w:rsidRPr="00516F31">
              <w:rPr>
                <w:rFonts w:ascii="Verdana" w:hAnsi="Verdana" w:cs="Times New Roman"/>
                <w:sz w:val="16"/>
                <w:szCs w:val="16"/>
              </w:rPr>
              <w:t xml:space="preserve">. Skład materiału: min. </w:t>
            </w:r>
            <w:r w:rsidRPr="00516F31">
              <w:rPr>
                <w:rFonts w:ascii="Verdana" w:hAnsi="Verdana" w:cs="Times New Roman"/>
                <w:color w:val="000000"/>
                <w:sz w:val="16"/>
                <w:szCs w:val="16"/>
              </w:rPr>
              <w:t xml:space="preserve">50% bawełna  </w:t>
            </w:r>
          </w:p>
        </w:tc>
        <w:tc>
          <w:tcPr>
            <w:tcW w:w="992" w:type="dxa"/>
            <w:vAlign w:val="center"/>
          </w:tcPr>
          <w:p w:rsidR="005F58BC" w:rsidRPr="00516F31" w:rsidRDefault="005F58BC" w:rsidP="005F58BC">
            <w:pPr>
              <w:jc w:val="center"/>
              <w:rPr>
                <w:rFonts w:ascii="Verdana" w:hAnsi="Verdana" w:cs="Times New Roman"/>
                <w:sz w:val="16"/>
                <w:szCs w:val="16"/>
              </w:rPr>
            </w:pPr>
            <w:r w:rsidRPr="00516F31">
              <w:rPr>
                <w:rFonts w:ascii="Verdana" w:hAnsi="Verdana" w:cs="Times New Roman"/>
                <w:sz w:val="16"/>
                <w:szCs w:val="16"/>
              </w:rPr>
              <w:t>szt.</w:t>
            </w:r>
          </w:p>
        </w:tc>
        <w:tc>
          <w:tcPr>
            <w:tcW w:w="993" w:type="dxa"/>
            <w:vAlign w:val="center"/>
          </w:tcPr>
          <w:p w:rsidR="005F58BC" w:rsidRPr="00516F31" w:rsidRDefault="005F58BC" w:rsidP="005F58BC">
            <w:pPr>
              <w:jc w:val="center"/>
              <w:rPr>
                <w:rFonts w:ascii="Verdana" w:hAnsi="Verdana" w:cs="Times New Roman"/>
                <w:b/>
                <w:sz w:val="16"/>
                <w:szCs w:val="16"/>
              </w:rPr>
            </w:pPr>
            <w:r w:rsidRPr="00516F31">
              <w:rPr>
                <w:rFonts w:ascii="Verdana" w:hAnsi="Verdana" w:cs="Times New Roman"/>
                <w:b/>
                <w:sz w:val="16"/>
                <w:szCs w:val="16"/>
              </w:rPr>
              <w:t>5</w:t>
            </w:r>
          </w:p>
        </w:tc>
        <w:tc>
          <w:tcPr>
            <w:tcW w:w="1134" w:type="dxa"/>
            <w:vAlign w:val="center"/>
          </w:tcPr>
          <w:p w:rsidR="005F58BC" w:rsidRPr="00516F31" w:rsidRDefault="005F58BC" w:rsidP="005F58BC">
            <w:pPr>
              <w:jc w:val="center"/>
              <w:rPr>
                <w:rFonts w:ascii="Verdana" w:hAnsi="Verdana" w:cs="Times New Roman"/>
                <w:sz w:val="16"/>
                <w:szCs w:val="16"/>
              </w:rPr>
            </w:pPr>
          </w:p>
        </w:tc>
        <w:tc>
          <w:tcPr>
            <w:tcW w:w="1417" w:type="dxa"/>
            <w:vAlign w:val="center"/>
          </w:tcPr>
          <w:p w:rsidR="005F58BC" w:rsidRPr="00516F31" w:rsidRDefault="005F58BC" w:rsidP="005F58BC">
            <w:pPr>
              <w:jc w:val="center"/>
              <w:rPr>
                <w:rFonts w:ascii="Verdana" w:hAnsi="Verdana" w:cs="Times New Roman"/>
                <w:sz w:val="16"/>
                <w:szCs w:val="16"/>
              </w:rPr>
            </w:pPr>
          </w:p>
        </w:tc>
        <w:tc>
          <w:tcPr>
            <w:tcW w:w="992" w:type="dxa"/>
            <w:vAlign w:val="center"/>
          </w:tcPr>
          <w:p w:rsidR="005F58BC" w:rsidRPr="00516F31" w:rsidRDefault="005F58BC" w:rsidP="005F58BC">
            <w:pPr>
              <w:jc w:val="center"/>
              <w:rPr>
                <w:rFonts w:ascii="Verdana" w:hAnsi="Verdana" w:cs="Times New Roman"/>
                <w:sz w:val="16"/>
                <w:szCs w:val="16"/>
              </w:rPr>
            </w:pPr>
          </w:p>
        </w:tc>
        <w:tc>
          <w:tcPr>
            <w:tcW w:w="1560" w:type="dxa"/>
            <w:vAlign w:val="center"/>
          </w:tcPr>
          <w:p w:rsidR="005F58BC" w:rsidRPr="00516F31" w:rsidRDefault="005F58BC" w:rsidP="005F58BC">
            <w:pPr>
              <w:jc w:val="center"/>
              <w:rPr>
                <w:rFonts w:ascii="Verdana" w:hAnsi="Verdana" w:cs="Times New Roman"/>
                <w:sz w:val="16"/>
                <w:szCs w:val="16"/>
              </w:rPr>
            </w:pPr>
          </w:p>
        </w:tc>
      </w:tr>
      <w:tr w:rsidR="005F58BC" w:rsidRPr="00516F31" w:rsidTr="00C7138A">
        <w:trPr>
          <w:trHeight w:val="629"/>
        </w:trPr>
        <w:tc>
          <w:tcPr>
            <w:tcW w:w="502" w:type="dxa"/>
            <w:vAlign w:val="center"/>
          </w:tcPr>
          <w:p w:rsidR="005F58BC" w:rsidRPr="00516F31" w:rsidRDefault="005F58BC" w:rsidP="00B32560">
            <w:pPr>
              <w:numPr>
                <w:ilvl w:val="0"/>
                <w:numId w:val="11"/>
              </w:numPr>
              <w:spacing w:after="0" w:line="240" w:lineRule="auto"/>
              <w:jc w:val="center"/>
              <w:rPr>
                <w:rFonts w:ascii="Verdana" w:hAnsi="Verdana" w:cs="Times New Roman"/>
                <w:b/>
                <w:sz w:val="16"/>
                <w:szCs w:val="16"/>
              </w:rPr>
            </w:pPr>
          </w:p>
        </w:tc>
        <w:tc>
          <w:tcPr>
            <w:tcW w:w="6804" w:type="dxa"/>
            <w:vAlign w:val="center"/>
          </w:tcPr>
          <w:p w:rsidR="005F58BC" w:rsidRPr="00516F31" w:rsidRDefault="005F58BC" w:rsidP="005F58BC">
            <w:pPr>
              <w:pStyle w:val="NormalnyWeb"/>
              <w:rPr>
                <w:rFonts w:ascii="Verdana" w:hAnsi="Verdana"/>
                <w:sz w:val="16"/>
                <w:szCs w:val="16"/>
              </w:rPr>
            </w:pPr>
            <w:r w:rsidRPr="00516F31">
              <w:rPr>
                <w:rFonts w:ascii="Verdana" w:hAnsi="Verdana"/>
                <w:sz w:val="16"/>
                <w:szCs w:val="16"/>
              </w:rPr>
              <w:t>Półbuty wizytowe męskie – czarne, cholewka ze skóry naturalnej, wyściółka z materiału i ze skóry, we wnętrzu butów wkładka, podeszwa typowa dla fasonu z wysokogatunkowego tworzywa, sznurówki z materiału, wysokość obcasa do 4 cm.</w:t>
            </w:r>
          </w:p>
        </w:tc>
        <w:tc>
          <w:tcPr>
            <w:tcW w:w="992" w:type="dxa"/>
            <w:vAlign w:val="center"/>
          </w:tcPr>
          <w:p w:rsidR="005F58BC" w:rsidRPr="00516F31" w:rsidRDefault="005F58BC" w:rsidP="005F58BC">
            <w:pPr>
              <w:jc w:val="center"/>
              <w:rPr>
                <w:rFonts w:ascii="Verdana" w:hAnsi="Verdana" w:cs="Times New Roman"/>
                <w:sz w:val="16"/>
                <w:szCs w:val="16"/>
              </w:rPr>
            </w:pPr>
            <w:r w:rsidRPr="00516F31">
              <w:rPr>
                <w:rFonts w:ascii="Verdana" w:hAnsi="Verdana" w:cs="Times New Roman"/>
                <w:sz w:val="16"/>
                <w:szCs w:val="16"/>
              </w:rPr>
              <w:t>para</w:t>
            </w:r>
          </w:p>
        </w:tc>
        <w:tc>
          <w:tcPr>
            <w:tcW w:w="993" w:type="dxa"/>
            <w:vAlign w:val="center"/>
          </w:tcPr>
          <w:p w:rsidR="005F58BC" w:rsidRPr="00516F31" w:rsidRDefault="005F58BC" w:rsidP="005F58BC">
            <w:pPr>
              <w:jc w:val="center"/>
              <w:rPr>
                <w:rFonts w:ascii="Verdana" w:hAnsi="Verdana" w:cs="Times New Roman"/>
                <w:b/>
                <w:sz w:val="16"/>
                <w:szCs w:val="16"/>
              </w:rPr>
            </w:pPr>
            <w:r w:rsidRPr="00516F31">
              <w:rPr>
                <w:rFonts w:ascii="Verdana" w:hAnsi="Verdana" w:cs="Times New Roman"/>
                <w:b/>
                <w:sz w:val="16"/>
                <w:szCs w:val="16"/>
              </w:rPr>
              <w:t>9</w:t>
            </w:r>
          </w:p>
        </w:tc>
        <w:tc>
          <w:tcPr>
            <w:tcW w:w="1134" w:type="dxa"/>
            <w:vAlign w:val="center"/>
          </w:tcPr>
          <w:p w:rsidR="005F58BC" w:rsidRPr="00516F31" w:rsidRDefault="005F58BC" w:rsidP="005F58BC">
            <w:pPr>
              <w:jc w:val="center"/>
              <w:rPr>
                <w:rFonts w:ascii="Verdana" w:hAnsi="Verdana" w:cs="Times New Roman"/>
                <w:sz w:val="16"/>
                <w:szCs w:val="16"/>
              </w:rPr>
            </w:pPr>
          </w:p>
        </w:tc>
        <w:tc>
          <w:tcPr>
            <w:tcW w:w="1417" w:type="dxa"/>
            <w:vAlign w:val="center"/>
          </w:tcPr>
          <w:p w:rsidR="005F58BC" w:rsidRPr="00516F31" w:rsidRDefault="005F58BC" w:rsidP="005F58BC">
            <w:pPr>
              <w:jc w:val="center"/>
              <w:rPr>
                <w:rFonts w:ascii="Verdana" w:hAnsi="Verdana" w:cs="Times New Roman"/>
                <w:sz w:val="16"/>
                <w:szCs w:val="16"/>
              </w:rPr>
            </w:pPr>
          </w:p>
        </w:tc>
        <w:tc>
          <w:tcPr>
            <w:tcW w:w="992" w:type="dxa"/>
            <w:vAlign w:val="center"/>
          </w:tcPr>
          <w:p w:rsidR="005F58BC" w:rsidRPr="00516F31" w:rsidRDefault="005F58BC" w:rsidP="005F58BC">
            <w:pPr>
              <w:jc w:val="center"/>
              <w:rPr>
                <w:rFonts w:ascii="Verdana" w:hAnsi="Verdana" w:cs="Times New Roman"/>
                <w:sz w:val="16"/>
                <w:szCs w:val="16"/>
              </w:rPr>
            </w:pPr>
          </w:p>
        </w:tc>
        <w:tc>
          <w:tcPr>
            <w:tcW w:w="1560" w:type="dxa"/>
            <w:vAlign w:val="center"/>
          </w:tcPr>
          <w:p w:rsidR="005F58BC" w:rsidRPr="00516F31" w:rsidRDefault="005F58BC" w:rsidP="005F58BC">
            <w:pPr>
              <w:jc w:val="center"/>
              <w:rPr>
                <w:rFonts w:ascii="Verdana" w:hAnsi="Verdana" w:cs="Times New Roman"/>
                <w:sz w:val="16"/>
                <w:szCs w:val="16"/>
              </w:rPr>
            </w:pPr>
          </w:p>
        </w:tc>
      </w:tr>
      <w:tr w:rsidR="005F58BC" w:rsidRPr="00516F31" w:rsidTr="00C7138A">
        <w:trPr>
          <w:trHeight w:val="907"/>
        </w:trPr>
        <w:tc>
          <w:tcPr>
            <w:tcW w:w="502" w:type="dxa"/>
            <w:vAlign w:val="center"/>
          </w:tcPr>
          <w:p w:rsidR="005F58BC" w:rsidRPr="00516F31" w:rsidRDefault="005F58BC" w:rsidP="00B32560">
            <w:pPr>
              <w:numPr>
                <w:ilvl w:val="0"/>
                <w:numId w:val="11"/>
              </w:numPr>
              <w:spacing w:after="0" w:line="240" w:lineRule="auto"/>
              <w:jc w:val="center"/>
              <w:rPr>
                <w:rFonts w:ascii="Verdana" w:hAnsi="Verdana" w:cs="Times New Roman"/>
                <w:b/>
                <w:sz w:val="16"/>
                <w:szCs w:val="16"/>
              </w:rPr>
            </w:pPr>
          </w:p>
        </w:tc>
        <w:tc>
          <w:tcPr>
            <w:tcW w:w="6804" w:type="dxa"/>
            <w:vAlign w:val="center"/>
          </w:tcPr>
          <w:p w:rsidR="005F58BC" w:rsidRPr="00516F31" w:rsidRDefault="005F58BC" w:rsidP="005F58BC">
            <w:pPr>
              <w:pStyle w:val="NormalnyWeb"/>
              <w:rPr>
                <w:rFonts w:ascii="Verdana" w:hAnsi="Verdana"/>
                <w:sz w:val="16"/>
                <w:szCs w:val="16"/>
              </w:rPr>
            </w:pPr>
            <w:r w:rsidRPr="00516F31">
              <w:rPr>
                <w:rFonts w:ascii="Verdana" w:hAnsi="Verdana"/>
                <w:sz w:val="16"/>
                <w:szCs w:val="16"/>
              </w:rPr>
              <w:t>Półbuty damskie typu baleriny – czarne, ze skóry naturalnej, wyściółka z materiału i ze skóry we wnętrzu butów wkładka, podeszwa typowa dla fasonu z wysokogatunkowego tworzywa, wysokość obcasa do 3 cm.</w:t>
            </w:r>
          </w:p>
        </w:tc>
        <w:tc>
          <w:tcPr>
            <w:tcW w:w="992" w:type="dxa"/>
            <w:vAlign w:val="center"/>
          </w:tcPr>
          <w:p w:rsidR="005F58BC" w:rsidRPr="00516F31" w:rsidRDefault="005F58BC" w:rsidP="005F58BC">
            <w:pPr>
              <w:jc w:val="center"/>
              <w:rPr>
                <w:rFonts w:ascii="Verdana" w:hAnsi="Verdana" w:cs="Times New Roman"/>
                <w:sz w:val="16"/>
                <w:szCs w:val="16"/>
              </w:rPr>
            </w:pPr>
            <w:r w:rsidRPr="00516F31">
              <w:rPr>
                <w:rFonts w:ascii="Verdana" w:hAnsi="Verdana" w:cs="Times New Roman"/>
                <w:sz w:val="16"/>
                <w:szCs w:val="16"/>
              </w:rPr>
              <w:t>para</w:t>
            </w:r>
          </w:p>
        </w:tc>
        <w:tc>
          <w:tcPr>
            <w:tcW w:w="993" w:type="dxa"/>
            <w:vAlign w:val="center"/>
          </w:tcPr>
          <w:p w:rsidR="005F58BC" w:rsidRPr="00516F31" w:rsidRDefault="005F58BC" w:rsidP="005F58BC">
            <w:pPr>
              <w:jc w:val="center"/>
              <w:rPr>
                <w:rFonts w:ascii="Verdana" w:hAnsi="Verdana" w:cs="Times New Roman"/>
                <w:b/>
                <w:sz w:val="16"/>
                <w:szCs w:val="16"/>
              </w:rPr>
            </w:pPr>
            <w:r w:rsidRPr="00516F31">
              <w:rPr>
                <w:rFonts w:ascii="Verdana" w:hAnsi="Verdana" w:cs="Times New Roman"/>
                <w:b/>
                <w:sz w:val="16"/>
                <w:szCs w:val="16"/>
              </w:rPr>
              <w:t>7</w:t>
            </w:r>
          </w:p>
        </w:tc>
        <w:tc>
          <w:tcPr>
            <w:tcW w:w="1134" w:type="dxa"/>
            <w:vAlign w:val="center"/>
          </w:tcPr>
          <w:p w:rsidR="005F58BC" w:rsidRPr="00516F31" w:rsidRDefault="005F58BC" w:rsidP="005F58BC">
            <w:pPr>
              <w:jc w:val="center"/>
              <w:rPr>
                <w:rFonts w:ascii="Verdana" w:hAnsi="Verdana" w:cs="Times New Roman"/>
                <w:sz w:val="16"/>
                <w:szCs w:val="16"/>
              </w:rPr>
            </w:pPr>
          </w:p>
        </w:tc>
        <w:tc>
          <w:tcPr>
            <w:tcW w:w="1417" w:type="dxa"/>
            <w:vAlign w:val="center"/>
          </w:tcPr>
          <w:p w:rsidR="005F58BC" w:rsidRPr="00516F31" w:rsidRDefault="005F58BC" w:rsidP="005F58BC">
            <w:pPr>
              <w:jc w:val="center"/>
              <w:rPr>
                <w:rFonts w:ascii="Verdana" w:hAnsi="Verdana" w:cs="Times New Roman"/>
                <w:sz w:val="16"/>
                <w:szCs w:val="16"/>
              </w:rPr>
            </w:pPr>
          </w:p>
        </w:tc>
        <w:tc>
          <w:tcPr>
            <w:tcW w:w="992" w:type="dxa"/>
            <w:vAlign w:val="center"/>
          </w:tcPr>
          <w:p w:rsidR="005F58BC" w:rsidRPr="00516F31" w:rsidRDefault="005F58BC" w:rsidP="005F58BC">
            <w:pPr>
              <w:jc w:val="center"/>
              <w:rPr>
                <w:rFonts w:ascii="Verdana" w:hAnsi="Verdana" w:cs="Times New Roman"/>
                <w:sz w:val="16"/>
                <w:szCs w:val="16"/>
              </w:rPr>
            </w:pPr>
          </w:p>
        </w:tc>
        <w:tc>
          <w:tcPr>
            <w:tcW w:w="1560" w:type="dxa"/>
            <w:vAlign w:val="center"/>
          </w:tcPr>
          <w:p w:rsidR="005F58BC" w:rsidRPr="00516F31" w:rsidRDefault="005F58BC" w:rsidP="005F58BC">
            <w:pPr>
              <w:jc w:val="center"/>
              <w:rPr>
                <w:rFonts w:ascii="Verdana" w:hAnsi="Verdana" w:cs="Times New Roman"/>
                <w:sz w:val="16"/>
                <w:szCs w:val="16"/>
              </w:rPr>
            </w:pPr>
          </w:p>
        </w:tc>
      </w:tr>
      <w:tr w:rsidR="00624987" w:rsidRPr="00516F31" w:rsidTr="00516F31">
        <w:trPr>
          <w:trHeight w:val="503"/>
        </w:trPr>
        <w:tc>
          <w:tcPr>
            <w:tcW w:w="502" w:type="dxa"/>
            <w:vAlign w:val="center"/>
          </w:tcPr>
          <w:p w:rsidR="00624987" w:rsidRPr="00516F31" w:rsidRDefault="00624987" w:rsidP="00624987">
            <w:pPr>
              <w:spacing w:after="0" w:line="240" w:lineRule="auto"/>
              <w:ind w:left="288"/>
              <w:rPr>
                <w:rFonts w:ascii="Verdana" w:hAnsi="Verdana" w:cs="Times New Roman"/>
                <w:b/>
                <w:sz w:val="16"/>
                <w:szCs w:val="16"/>
              </w:rPr>
            </w:pPr>
          </w:p>
        </w:tc>
        <w:tc>
          <w:tcPr>
            <w:tcW w:w="12332" w:type="dxa"/>
            <w:gridSpan w:val="6"/>
            <w:vAlign w:val="center"/>
          </w:tcPr>
          <w:p w:rsidR="00624987" w:rsidRPr="00516F31" w:rsidRDefault="00624987" w:rsidP="005F58BC">
            <w:pPr>
              <w:jc w:val="center"/>
              <w:rPr>
                <w:rFonts w:ascii="Verdana" w:hAnsi="Verdana" w:cs="Times New Roman"/>
                <w:sz w:val="16"/>
                <w:szCs w:val="16"/>
              </w:rPr>
            </w:pPr>
            <w:r w:rsidRPr="00516F31">
              <w:rPr>
                <w:rFonts w:ascii="Verdana" w:hAnsi="Verdana"/>
                <w:sz w:val="16"/>
                <w:szCs w:val="16"/>
              </w:rPr>
              <w:t xml:space="preserve">Razem wartość brutto </w:t>
            </w:r>
          </w:p>
        </w:tc>
        <w:tc>
          <w:tcPr>
            <w:tcW w:w="1560" w:type="dxa"/>
            <w:vAlign w:val="center"/>
          </w:tcPr>
          <w:p w:rsidR="00624987" w:rsidRPr="00516F31" w:rsidRDefault="00624987" w:rsidP="005F58BC">
            <w:pPr>
              <w:jc w:val="center"/>
              <w:rPr>
                <w:rFonts w:ascii="Verdana" w:hAnsi="Verdana" w:cs="Times New Roman"/>
                <w:sz w:val="16"/>
                <w:szCs w:val="16"/>
              </w:rPr>
            </w:pPr>
          </w:p>
        </w:tc>
      </w:tr>
    </w:tbl>
    <w:p w:rsidR="00AC1B9E" w:rsidRPr="00516F31" w:rsidRDefault="00AC1B9E" w:rsidP="00AC1B9E">
      <w:pPr>
        <w:rPr>
          <w:rFonts w:ascii="Verdana" w:hAnsi="Verdana" w:cs="Verdana"/>
          <w:b/>
          <w:color w:val="000000"/>
          <w:sz w:val="16"/>
          <w:szCs w:val="16"/>
        </w:rPr>
      </w:pPr>
      <w:r w:rsidRPr="00516F31">
        <w:rPr>
          <w:rFonts w:ascii="Verdana" w:hAnsi="Verdana"/>
          <w:sz w:val="16"/>
          <w:szCs w:val="16"/>
        </w:rPr>
        <w:t>W/w odzież w różnych rozmiarach od S do XXL</w:t>
      </w:r>
    </w:p>
    <w:p w:rsidR="00AC1B9E" w:rsidRPr="00AC1B9E" w:rsidRDefault="00AC1B9E" w:rsidP="005F58BC">
      <w:pPr>
        <w:rPr>
          <w:rFonts w:ascii="Verdana" w:hAnsi="Verdana" w:cs="Times New Roman"/>
          <w:sz w:val="18"/>
          <w:szCs w:val="18"/>
        </w:rPr>
      </w:pPr>
    </w:p>
    <w:p w:rsidR="005F58BC" w:rsidRPr="00AC1B9E" w:rsidRDefault="005F58BC" w:rsidP="00E821A5">
      <w:pPr>
        <w:autoSpaceDE w:val="0"/>
        <w:autoSpaceDN w:val="0"/>
        <w:adjustRightInd w:val="0"/>
        <w:spacing w:after="0" w:line="240" w:lineRule="auto"/>
        <w:jc w:val="center"/>
        <w:rPr>
          <w:rFonts w:ascii="Verdana" w:hAnsi="Verdana" w:cs="Times New Roman"/>
          <w:b/>
          <w:sz w:val="18"/>
          <w:szCs w:val="18"/>
        </w:rPr>
      </w:pPr>
    </w:p>
    <w:p w:rsidR="00B73697" w:rsidRPr="00AC1B9E" w:rsidRDefault="00B73697" w:rsidP="00476DD3">
      <w:pPr>
        <w:autoSpaceDE w:val="0"/>
        <w:autoSpaceDN w:val="0"/>
        <w:adjustRightInd w:val="0"/>
        <w:spacing w:after="0" w:line="240" w:lineRule="auto"/>
        <w:rPr>
          <w:rFonts w:ascii="Verdana" w:hAnsi="Verdana" w:cs="Times New Roman"/>
          <w:color w:val="000000"/>
          <w:sz w:val="18"/>
          <w:szCs w:val="18"/>
        </w:rPr>
      </w:pPr>
      <w:r w:rsidRPr="00AC1B9E">
        <w:rPr>
          <w:rFonts w:ascii="Verdana" w:hAnsi="Verdana" w:cs="Times New Roman"/>
          <w:color w:val="000000"/>
          <w:sz w:val="18"/>
          <w:szCs w:val="18"/>
        </w:rPr>
        <w:t>………………………………… ………………….. r.</w:t>
      </w:r>
      <w:r w:rsidR="00476DD3" w:rsidRP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t>……………………………………</w:t>
      </w:r>
    </w:p>
    <w:p w:rsidR="00476DD3" w:rsidRPr="00AC1B9E" w:rsidRDefault="00B73697" w:rsidP="00476DD3">
      <w:pPr>
        <w:autoSpaceDE w:val="0"/>
        <w:autoSpaceDN w:val="0"/>
        <w:adjustRightInd w:val="0"/>
        <w:spacing w:after="0" w:line="240" w:lineRule="auto"/>
        <w:rPr>
          <w:rFonts w:ascii="Verdana" w:hAnsi="Verdana" w:cs="Times New Roman"/>
          <w:color w:val="000000"/>
          <w:sz w:val="18"/>
          <w:szCs w:val="18"/>
        </w:rPr>
      </w:pPr>
      <w:r w:rsidRPr="00AC1B9E">
        <w:rPr>
          <w:rFonts w:ascii="Verdana" w:hAnsi="Verdana" w:cs="Times New Roman"/>
          <w:color w:val="000000"/>
          <w:sz w:val="18"/>
          <w:szCs w:val="18"/>
        </w:rPr>
        <w:tab/>
        <w:t xml:space="preserve">miejscowość </w:t>
      </w:r>
      <w:r w:rsidRPr="00AC1B9E">
        <w:rPr>
          <w:rFonts w:ascii="Verdana" w:hAnsi="Verdana" w:cs="Times New Roman"/>
          <w:color w:val="000000"/>
          <w:sz w:val="18"/>
          <w:szCs w:val="18"/>
        </w:rPr>
        <w:tab/>
        <w:t xml:space="preserve">     data</w:t>
      </w:r>
      <w:r w:rsidR="00476DD3" w:rsidRP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Podpis/y</w:t>
      </w:r>
    </w:p>
    <w:p w:rsidR="00B73697" w:rsidRPr="00AC1B9E" w:rsidRDefault="00B73697" w:rsidP="00476DD3">
      <w:pPr>
        <w:autoSpaceDE w:val="0"/>
        <w:autoSpaceDN w:val="0"/>
        <w:adjustRightInd w:val="0"/>
        <w:spacing w:after="0" w:line="240" w:lineRule="auto"/>
        <w:rPr>
          <w:rFonts w:ascii="Verdana" w:hAnsi="Verdana" w:cs="Times New Roman"/>
          <w:color w:val="000000"/>
          <w:sz w:val="18"/>
          <w:szCs w:val="18"/>
        </w:rPr>
      </w:pPr>
    </w:p>
    <w:p w:rsidR="005F58BC" w:rsidRPr="00AC1B9E" w:rsidRDefault="005F58BC" w:rsidP="00476DD3">
      <w:pPr>
        <w:autoSpaceDE w:val="0"/>
        <w:autoSpaceDN w:val="0"/>
        <w:adjustRightInd w:val="0"/>
        <w:spacing w:after="0" w:line="240" w:lineRule="auto"/>
        <w:jc w:val="right"/>
        <w:rPr>
          <w:rFonts w:ascii="Verdana" w:hAnsi="Verdana" w:cs="Times New Roman"/>
          <w:color w:val="000000"/>
          <w:sz w:val="18"/>
          <w:szCs w:val="18"/>
        </w:rPr>
      </w:pPr>
    </w:p>
    <w:p w:rsidR="00EC300B" w:rsidRPr="00AC1B9E" w:rsidRDefault="00EC300B" w:rsidP="00476DD3">
      <w:pPr>
        <w:autoSpaceDE w:val="0"/>
        <w:autoSpaceDN w:val="0"/>
        <w:adjustRightInd w:val="0"/>
        <w:spacing w:after="0" w:line="240" w:lineRule="auto"/>
        <w:jc w:val="right"/>
        <w:rPr>
          <w:rFonts w:ascii="Verdana" w:hAnsi="Verdana" w:cs="Times New Roman"/>
          <w:color w:val="000000"/>
          <w:sz w:val="18"/>
          <w:szCs w:val="18"/>
        </w:rPr>
      </w:pPr>
    </w:p>
    <w:p w:rsidR="005F58BC" w:rsidRPr="00AC1B9E" w:rsidRDefault="005F58BC" w:rsidP="00476DD3">
      <w:pPr>
        <w:autoSpaceDE w:val="0"/>
        <w:autoSpaceDN w:val="0"/>
        <w:adjustRightInd w:val="0"/>
        <w:spacing w:after="0" w:line="240" w:lineRule="auto"/>
        <w:jc w:val="right"/>
        <w:rPr>
          <w:rFonts w:ascii="Verdana" w:hAnsi="Verdana" w:cs="Times New Roman"/>
          <w:color w:val="000000"/>
          <w:sz w:val="18"/>
          <w:szCs w:val="18"/>
        </w:rPr>
      </w:pPr>
    </w:p>
    <w:p w:rsidR="000C5295" w:rsidRPr="00AC1B9E" w:rsidRDefault="00476DD3" w:rsidP="00476DD3">
      <w:pPr>
        <w:autoSpaceDE w:val="0"/>
        <w:autoSpaceDN w:val="0"/>
        <w:adjustRightInd w:val="0"/>
        <w:spacing w:after="0" w:line="240" w:lineRule="auto"/>
        <w:jc w:val="right"/>
        <w:rPr>
          <w:rFonts w:ascii="Verdana" w:hAnsi="Verdana" w:cs="Verdana"/>
          <w:color w:val="000000"/>
          <w:sz w:val="18"/>
          <w:szCs w:val="18"/>
        </w:rPr>
      </w:pPr>
      <w:r w:rsidRPr="00AC1B9E">
        <w:rPr>
          <w:rFonts w:ascii="Verdana" w:hAnsi="Verdana" w:cs="Verdana"/>
          <w:color w:val="000000"/>
          <w:sz w:val="18"/>
          <w:szCs w:val="18"/>
        </w:rPr>
        <w:t xml:space="preserve">Załącznik nr 2 </w:t>
      </w:r>
      <w:r w:rsidR="0033448A" w:rsidRPr="00AC1B9E">
        <w:rPr>
          <w:rFonts w:ascii="Verdana" w:hAnsi="Verdana" w:cs="Verdana"/>
          <w:color w:val="000000"/>
          <w:sz w:val="18"/>
          <w:szCs w:val="18"/>
        </w:rPr>
        <w:t>b</w:t>
      </w:r>
    </w:p>
    <w:p w:rsidR="006E619B" w:rsidRPr="00AC1B9E" w:rsidRDefault="006E619B" w:rsidP="006E619B">
      <w:pPr>
        <w:autoSpaceDE w:val="0"/>
        <w:autoSpaceDN w:val="0"/>
        <w:adjustRightInd w:val="0"/>
        <w:spacing w:after="0" w:line="240" w:lineRule="auto"/>
        <w:jc w:val="right"/>
        <w:rPr>
          <w:rFonts w:ascii="Verdana" w:hAnsi="Verdana" w:cs="Verdana"/>
          <w:i/>
          <w:color w:val="FF0000"/>
          <w:sz w:val="18"/>
          <w:szCs w:val="18"/>
        </w:rPr>
      </w:pPr>
      <w:r w:rsidRPr="00AC1B9E">
        <w:rPr>
          <w:rFonts w:ascii="Verdana" w:hAnsi="Verdana" w:cs="Verdana"/>
          <w:i/>
          <w:color w:val="FF0000"/>
          <w:sz w:val="18"/>
          <w:szCs w:val="18"/>
        </w:rPr>
        <w:t xml:space="preserve">Składany wraz z ofertą </w:t>
      </w:r>
    </w:p>
    <w:p w:rsidR="006E619B" w:rsidRPr="00AC1B9E" w:rsidRDefault="006E619B" w:rsidP="006E619B">
      <w:pPr>
        <w:autoSpaceDE w:val="0"/>
        <w:autoSpaceDN w:val="0"/>
        <w:adjustRightInd w:val="0"/>
        <w:spacing w:after="0" w:line="240" w:lineRule="auto"/>
        <w:jc w:val="right"/>
        <w:rPr>
          <w:rFonts w:ascii="Verdana" w:hAnsi="Verdana" w:cs="Verdana"/>
          <w:i/>
          <w:color w:val="000000"/>
          <w:sz w:val="18"/>
          <w:szCs w:val="18"/>
        </w:rPr>
      </w:pPr>
      <w:r w:rsidRPr="00AC1B9E">
        <w:rPr>
          <w:rFonts w:ascii="Verdana" w:hAnsi="Verdana" w:cs="Verdana"/>
          <w:i/>
          <w:color w:val="FF0000"/>
          <w:sz w:val="18"/>
          <w:szCs w:val="18"/>
        </w:rPr>
        <w:t>do części której dotyczy</w:t>
      </w:r>
    </w:p>
    <w:p w:rsidR="006E619B" w:rsidRPr="00AC1B9E" w:rsidRDefault="006E619B" w:rsidP="00476DD3">
      <w:pPr>
        <w:autoSpaceDE w:val="0"/>
        <w:autoSpaceDN w:val="0"/>
        <w:adjustRightInd w:val="0"/>
        <w:spacing w:after="0" w:line="240" w:lineRule="auto"/>
        <w:jc w:val="right"/>
        <w:rPr>
          <w:rFonts w:ascii="Verdana" w:hAnsi="Verdana" w:cs="Verdana"/>
          <w:color w:val="000000"/>
          <w:sz w:val="18"/>
          <w:szCs w:val="18"/>
        </w:rPr>
      </w:pPr>
    </w:p>
    <w:p w:rsidR="003A402C" w:rsidRPr="00AC1B9E" w:rsidRDefault="003A402C" w:rsidP="00B25F1A">
      <w:pPr>
        <w:autoSpaceDE w:val="0"/>
        <w:autoSpaceDN w:val="0"/>
        <w:adjustRightInd w:val="0"/>
        <w:spacing w:after="0" w:line="240" w:lineRule="auto"/>
        <w:rPr>
          <w:rFonts w:ascii="Verdana" w:hAnsi="Verdana" w:cs="Verdana"/>
          <w:color w:val="000000"/>
          <w:sz w:val="18"/>
          <w:szCs w:val="18"/>
        </w:rPr>
      </w:pPr>
    </w:p>
    <w:p w:rsidR="00C15C9C" w:rsidRPr="00AC1B9E" w:rsidRDefault="00C15C9C" w:rsidP="00C15C9C">
      <w:pPr>
        <w:autoSpaceDE w:val="0"/>
        <w:autoSpaceDN w:val="0"/>
        <w:adjustRightInd w:val="0"/>
        <w:spacing w:after="0" w:line="240" w:lineRule="auto"/>
        <w:jc w:val="center"/>
        <w:rPr>
          <w:rFonts w:ascii="Verdana" w:hAnsi="Verdana" w:cs="Verdana"/>
          <w:b/>
          <w:color w:val="FF0000"/>
          <w:sz w:val="18"/>
          <w:szCs w:val="18"/>
          <w:u w:val="single"/>
        </w:rPr>
      </w:pPr>
      <w:r w:rsidRPr="00AC1B9E">
        <w:rPr>
          <w:rFonts w:ascii="Verdana" w:hAnsi="Verdana" w:cs="Verdana"/>
          <w:b/>
          <w:color w:val="FF0000"/>
          <w:sz w:val="18"/>
          <w:szCs w:val="18"/>
          <w:u w:val="single"/>
        </w:rPr>
        <w:t xml:space="preserve">Część  2  </w:t>
      </w:r>
    </w:p>
    <w:p w:rsidR="00F60381" w:rsidRPr="00AC1B9E" w:rsidRDefault="00F60381" w:rsidP="00C15C9C">
      <w:pPr>
        <w:autoSpaceDE w:val="0"/>
        <w:autoSpaceDN w:val="0"/>
        <w:adjustRightInd w:val="0"/>
        <w:spacing w:after="0" w:line="240" w:lineRule="auto"/>
        <w:jc w:val="center"/>
        <w:rPr>
          <w:rFonts w:ascii="Verdana" w:hAnsi="Verdana" w:cs="Verdana"/>
          <w:b/>
          <w:color w:val="FF0000"/>
          <w:sz w:val="18"/>
          <w:szCs w:val="18"/>
          <w:u w:val="single"/>
        </w:rPr>
      </w:pPr>
    </w:p>
    <w:p w:rsidR="003C32E4" w:rsidRPr="00AC1B9E" w:rsidRDefault="003C32E4" w:rsidP="00C15C9C">
      <w:pPr>
        <w:autoSpaceDE w:val="0"/>
        <w:autoSpaceDN w:val="0"/>
        <w:adjustRightInd w:val="0"/>
        <w:spacing w:after="0" w:line="240" w:lineRule="auto"/>
        <w:jc w:val="center"/>
        <w:rPr>
          <w:rFonts w:ascii="Verdana" w:hAnsi="Verdana" w:cs="Verdana"/>
          <w:b/>
          <w:sz w:val="18"/>
          <w:szCs w:val="18"/>
        </w:rPr>
      </w:pPr>
      <w:r w:rsidRPr="00AC1B9E">
        <w:rPr>
          <w:rFonts w:ascii="Verdana" w:hAnsi="Verdana" w:cs="Verdana"/>
          <w:b/>
          <w:sz w:val="18"/>
          <w:szCs w:val="18"/>
        </w:rPr>
        <w:t>Szczegółowy opis przedmiotu zamówienia</w:t>
      </w:r>
    </w:p>
    <w:p w:rsidR="00EC300B" w:rsidRPr="00EC300B" w:rsidRDefault="00EC300B" w:rsidP="00EC300B">
      <w:pPr>
        <w:autoSpaceDE w:val="0"/>
        <w:autoSpaceDN w:val="0"/>
        <w:adjustRightInd w:val="0"/>
        <w:spacing w:after="0" w:line="240" w:lineRule="auto"/>
        <w:jc w:val="center"/>
        <w:rPr>
          <w:rFonts w:ascii="Verdana" w:hAnsi="Verdana" w:cs="Verdana"/>
          <w:b/>
          <w:color w:val="000000"/>
          <w:sz w:val="18"/>
          <w:szCs w:val="18"/>
        </w:rPr>
      </w:pPr>
      <w:r>
        <w:rPr>
          <w:rFonts w:ascii="Verdana" w:hAnsi="Verdana" w:cs="Verdana"/>
          <w:b/>
          <w:color w:val="000000"/>
          <w:sz w:val="18"/>
          <w:szCs w:val="18"/>
        </w:rPr>
        <w:t>Formularz cenowy</w:t>
      </w:r>
    </w:p>
    <w:p w:rsidR="00F60381" w:rsidRPr="00516F31" w:rsidRDefault="00EC300B" w:rsidP="00516F31">
      <w:pPr>
        <w:ind w:firstLine="708"/>
        <w:rPr>
          <w:rFonts w:ascii="Verdana" w:hAnsi="Verdana" w:cs="Times New Roman"/>
          <w:b/>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sidR="00516F31">
        <w:rPr>
          <w:rFonts w:ascii="Verdana" w:hAnsi="Verdana"/>
          <w:b/>
          <w:sz w:val="18"/>
          <w:szCs w:val="18"/>
        </w:rPr>
        <w:t>Odzież specjalistyczna</w:t>
      </w:r>
    </w:p>
    <w:tbl>
      <w:tblPr>
        <w:tblW w:w="1439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6804"/>
        <w:gridCol w:w="992"/>
        <w:gridCol w:w="993"/>
        <w:gridCol w:w="1134"/>
        <w:gridCol w:w="1417"/>
        <w:gridCol w:w="992"/>
        <w:gridCol w:w="1560"/>
      </w:tblGrid>
      <w:tr w:rsidR="00F60381" w:rsidRPr="00516F31" w:rsidTr="008A644B">
        <w:trPr>
          <w:trHeight w:val="1080"/>
        </w:trPr>
        <w:tc>
          <w:tcPr>
            <w:tcW w:w="502" w:type="dxa"/>
            <w:vAlign w:val="center"/>
          </w:tcPr>
          <w:p w:rsidR="00F60381" w:rsidRPr="00516F31" w:rsidRDefault="00F60381" w:rsidP="00816ACB">
            <w:pPr>
              <w:spacing w:line="240" w:lineRule="auto"/>
              <w:jc w:val="center"/>
              <w:rPr>
                <w:rFonts w:ascii="Verdana" w:hAnsi="Verdana" w:cs="Times New Roman"/>
                <w:b/>
                <w:sz w:val="16"/>
                <w:szCs w:val="16"/>
              </w:rPr>
            </w:pPr>
            <w:r w:rsidRPr="00516F31">
              <w:rPr>
                <w:rFonts w:ascii="Verdana" w:hAnsi="Verdana" w:cs="Times New Roman"/>
                <w:b/>
                <w:sz w:val="16"/>
                <w:szCs w:val="16"/>
              </w:rPr>
              <w:t>Lp.</w:t>
            </w:r>
          </w:p>
        </w:tc>
        <w:tc>
          <w:tcPr>
            <w:tcW w:w="6804" w:type="dxa"/>
            <w:vAlign w:val="center"/>
          </w:tcPr>
          <w:p w:rsidR="00F60381" w:rsidRPr="00516F31" w:rsidRDefault="00F60381" w:rsidP="00816ACB">
            <w:pPr>
              <w:pStyle w:val="Nagwek3"/>
              <w:spacing w:line="240" w:lineRule="auto"/>
              <w:jc w:val="center"/>
              <w:rPr>
                <w:rFonts w:ascii="Verdana" w:hAnsi="Verdana" w:cs="Times New Roman"/>
                <w:b/>
                <w:bCs/>
                <w:color w:val="auto"/>
                <w:sz w:val="16"/>
                <w:szCs w:val="16"/>
              </w:rPr>
            </w:pPr>
            <w:r w:rsidRPr="00516F31">
              <w:rPr>
                <w:rFonts w:ascii="Verdana" w:hAnsi="Verdana" w:cs="Times New Roman"/>
                <w:b/>
                <w:color w:val="auto"/>
                <w:sz w:val="16"/>
                <w:szCs w:val="16"/>
              </w:rPr>
              <w:t>NAZWA ZAMAWIANEGO MATERIAŁU</w:t>
            </w:r>
          </w:p>
        </w:tc>
        <w:tc>
          <w:tcPr>
            <w:tcW w:w="992" w:type="dxa"/>
            <w:vAlign w:val="center"/>
          </w:tcPr>
          <w:p w:rsidR="00F60381" w:rsidRPr="00516F31" w:rsidRDefault="00F60381" w:rsidP="00816ACB">
            <w:pPr>
              <w:pStyle w:val="Nagwek2"/>
              <w:jc w:val="center"/>
              <w:rPr>
                <w:rFonts w:ascii="Verdana" w:hAnsi="Verdana" w:cs="Times New Roman"/>
                <w:i w:val="0"/>
                <w:sz w:val="16"/>
                <w:szCs w:val="16"/>
              </w:rPr>
            </w:pPr>
            <w:r w:rsidRPr="00516F31">
              <w:rPr>
                <w:rFonts w:ascii="Verdana" w:hAnsi="Verdana" w:cs="Times New Roman"/>
                <w:i w:val="0"/>
                <w:sz w:val="16"/>
                <w:szCs w:val="16"/>
              </w:rPr>
              <w:t>JEDN.</w:t>
            </w:r>
          </w:p>
          <w:p w:rsidR="00F60381" w:rsidRPr="00516F31" w:rsidRDefault="00F60381" w:rsidP="00816ACB">
            <w:pPr>
              <w:spacing w:line="240" w:lineRule="auto"/>
              <w:jc w:val="center"/>
              <w:rPr>
                <w:rFonts w:ascii="Verdana" w:hAnsi="Verdana" w:cs="Times New Roman"/>
                <w:b/>
                <w:sz w:val="16"/>
                <w:szCs w:val="16"/>
              </w:rPr>
            </w:pPr>
            <w:r w:rsidRPr="00516F31">
              <w:rPr>
                <w:rFonts w:ascii="Verdana" w:hAnsi="Verdana" w:cs="Times New Roman"/>
                <w:b/>
                <w:sz w:val="16"/>
                <w:szCs w:val="16"/>
              </w:rPr>
              <w:t>MIARY</w:t>
            </w:r>
          </w:p>
        </w:tc>
        <w:tc>
          <w:tcPr>
            <w:tcW w:w="993" w:type="dxa"/>
            <w:vAlign w:val="center"/>
          </w:tcPr>
          <w:p w:rsidR="00F60381" w:rsidRPr="00516F31" w:rsidRDefault="00F60381" w:rsidP="00816ACB">
            <w:pPr>
              <w:pStyle w:val="Nagwek2"/>
              <w:jc w:val="center"/>
              <w:rPr>
                <w:rFonts w:ascii="Verdana" w:hAnsi="Verdana" w:cs="Times New Roman"/>
                <w:bCs w:val="0"/>
                <w:i w:val="0"/>
                <w:sz w:val="16"/>
                <w:szCs w:val="16"/>
              </w:rPr>
            </w:pPr>
            <w:r w:rsidRPr="00516F31">
              <w:rPr>
                <w:rFonts w:ascii="Verdana" w:hAnsi="Verdana" w:cs="Times New Roman"/>
                <w:bCs w:val="0"/>
                <w:i w:val="0"/>
                <w:sz w:val="16"/>
                <w:szCs w:val="16"/>
              </w:rPr>
              <w:t>ILOŚĆ</w:t>
            </w:r>
          </w:p>
        </w:tc>
        <w:tc>
          <w:tcPr>
            <w:tcW w:w="1134" w:type="dxa"/>
            <w:vAlign w:val="center"/>
          </w:tcPr>
          <w:p w:rsidR="00816ACB" w:rsidRPr="00516F31" w:rsidRDefault="00816ACB" w:rsidP="00816ACB">
            <w:pPr>
              <w:spacing w:line="240" w:lineRule="auto"/>
              <w:jc w:val="center"/>
              <w:rPr>
                <w:rFonts w:ascii="Verdana" w:hAnsi="Verdana" w:cs="Times New Roman"/>
                <w:b/>
                <w:sz w:val="16"/>
                <w:szCs w:val="16"/>
              </w:rPr>
            </w:pPr>
            <w:r w:rsidRPr="00516F31">
              <w:rPr>
                <w:rFonts w:ascii="Verdana" w:hAnsi="Verdana" w:cs="Times New Roman"/>
                <w:b/>
                <w:sz w:val="16"/>
                <w:szCs w:val="16"/>
              </w:rPr>
              <w:t>CENA</w:t>
            </w:r>
          </w:p>
          <w:p w:rsidR="00F60381" w:rsidRPr="00516F31" w:rsidRDefault="00F60381" w:rsidP="00816ACB">
            <w:pPr>
              <w:spacing w:line="240" w:lineRule="auto"/>
              <w:jc w:val="center"/>
              <w:rPr>
                <w:rFonts w:ascii="Verdana" w:hAnsi="Verdana" w:cs="Times New Roman"/>
                <w:b/>
                <w:sz w:val="16"/>
                <w:szCs w:val="16"/>
              </w:rPr>
            </w:pPr>
            <w:r w:rsidRPr="00516F31">
              <w:rPr>
                <w:rFonts w:ascii="Verdana" w:hAnsi="Verdana" w:cs="Times New Roman"/>
                <w:b/>
                <w:sz w:val="16"/>
                <w:szCs w:val="16"/>
              </w:rPr>
              <w:t>JEDN.</w:t>
            </w:r>
          </w:p>
          <w:p w:rsidR="00F60381" w:rsidRPr="00516F31" w:rsidRDefault="00F60381" w:rsidP="00816ACB">
            <w:pPr>
              <w:spacing w:line="240" w:lineRule="auto"/>
              <w:jc w:val="center"/>
              <w:rPr>
                <w:rFonts w:ascii="Verdana" w:hAnsi="Verdana" w:cs="Times New Roman"/>
                <w:b/>
                <w:sz w:val="16"/>
                <w:szCs w:val="16"/>
              </w:rPr>
            </w:pPr>
            <w:r w:rsidRPr="00516F31">
              <w:rPr>
                <w:rFonts w:ascii="Verdana" w:hAnsi="Verdana" w:cs="Times New Roman"/>
                <w:b/>
                <w:sz w:val="16"/>
                <w:szCs w:val="16"/>
              </w:rPr>
              <w:t>NETTO</w:t>
            </w:r>
          </w:p>
          <w:p w:rsidR="00816ACB" w:rsidRPr="00516F31" w:rsidRDefault="00816ACB" w:rsidP="00816ACB">
            <w:pPr>
              <w:spacing w:line="240" w:lineRule="auto"/>
              <w:jc w:val="center"/>
              <w:rPr>
                <w:rFonts w:ascii="Verdana" w:hAnsi="Verdana" w:cs="Times New Roman"/>
                <w:b/>
                <w:sz w:val="16"/>
                <w:szCs w:val="16"/>
              </w:rPr>
            </w:pPr>
            <w:r w:rsidRPr="00516F31">
              <w:rPr>
                <w:rFonts w:ascii="Verdana" w:hAnsi="Verdana" w:cs="Times New Roman"/>
                <w:b/>
                <w:sz w:val="16"/>
                <w:szCs w:val="16"/>
              </w:rPr>
              <w:t>w zł</w:t>
            </w:r>
          </w:p>
        </w:tc>
        <w:tc>
          <w:tcPr>
            <w:tcW w:w="1417" w:type="dxa"/>
            <w:vAlign w:val="center"/>
          </w:tcPr>
          <w:p w:rsidR="00F60381" w:rsidRPr="00516F31" w:rsidRDefault="00F60381" w:rsidP="00816ACB">
            <w:pPr>
              <w:spacing w:line="240" w:lineRule="auto"/>
              <w:jc w:val="center"/>
              <w:rPr>
                <w:rFonts w:ascii="Verdana" w:hAnsi="Verdana" w:cs="Times New Roman"/>
                <w:b/>
                <w:sz w:val="16"/>
                <w:szCs w:val="16"/>
              </w:rPr>
            </w:pPr>
            <w:r w:rsidRPr="00516F31">
              <w:rPr>
                <w:rFonts w:ascii="Verdana" w:hAnsi="Verdana" w:cs="Times New Roman"/>
                <w:b/>
                <w:sz w:val="16"/>
                <w:szCs w:val="16"/>
              </w:rPr>
              <w:t>WARTOŚĆ</w:t>
            </w:r>
          </w:p>
          <w:p w:rsidR="00F60381" w:rsidRPr="00516F31" w:rsidRDefault="00F60381" w:rsidP="00816ACB">
            <w:pPr>
              <w:spacing w:line="240" w:lineRule="auto"/>
              <w:jc w:val="center"/>
              <w:rPr>
                <w:rFonts w:ascii="Verdana" w:hAnsi="Verdana" w:cs="Times New Roman"/>
                <w:b/>
                <w:sz w:val="16"/>
                <w:szCs w:val="16"/>
              </w:rPr>
            </w:pPr>
            <w:r w:rsidRPr="00516F31">
              <w:rPr>
                <w:rFonts w:ascii="Verdana" w:hAnsi="Verdana" w:cs="Times New Roman"/>
                <w:b/>
                <w:sz w:val="16"/>
                <w:szCs w:val="16"/>
              </w:rPr>
              <w:t>NETTO</w:t>
            </w:r>
          </w:p>
          <w:p w:rsidR="00F60381" w:rsidRPr="00516F31" w:rsidRDefault="00F60381" w:rsidP="00816ACB">
            <w:pPr>
              <w:spacing w:line="240" w:lineRule="auto"/>
              <w:jc w:val="center"/>
              <w:rPr>
                <w:rFonts w:ascii="Verdana" w:hAnsi="Verdana" w:cs="Times New Roman"/>
                <w:b/>
                <w:sz w:val="16"/>
                <w:szCs w:val="16"/>
              </w:rPr>
            </w:pPr>
            <w:r w:rsidRPr="00516F31">
              <w:rPr>
                <w:rFonts w:ascii="Verdana" w:hAnsi="Verdana" w:cs="Times New Roman"/>
                <w:b/>
                <w:sz w:val="16"/>
                <w:szCs w:val="16"/>
              </w:rPr>
              <w:t>(kol 4x5)</w:t>
            </w:r>
          </w:p>
          <w:p w:rsidR="00816ACB" w:rsidRPr="00516F31" w:rsidRDefault="00816ACB" w:rsidP="00816ACB">
            <w:pPr>
              <w:spacing w:line="240" w:lineRule="auto"/>
              <w:jc w:val="center"/>
              <w:rPr>
                <w:rFonts w:ascii="Verdana" w:hAnsi="Verdana" w:cs="Times New Roman"/>
                <w:b/>
                <w:sz w:val="16"/>
                <w:szCs w:val="16"/>
              </w:rPr>
            </w:pPr>
            <w:r w:rsidRPr="00516F31">
              <w:rPr>
                <w:rFonts w:ascii="Verdana" w:hAnsi="Verdana" w:cs="Times New Roman"/>
                <w:b/>
                <w:sz w:val="16"/>
                <w:szCs w:val="16"/>
              </w:rPr>
              <w:t>w zł</w:t>
            </w:r>
          </w:p>
        </w:tc>
        <w:tc>
          <w:tcPr>
            <w:tcW w:w="992" w:type="dxa"/>
            <w:vAlign w:val="center"/>
          </w:tcPr>
          <w:p w:rsidR="00F60381" w:rsidRPr="00516F31" w:rsidRDefault="00F60381" w:rsidP="00816ACB">
            <w:pPr>
              <w:pStyle w:val="Nagwek2"/>
              <w:jc w:val="center"/>
              <w:rPr>
                <w:rFonts w:ascii="Verdana" w:hAnsi="Verdana" w:cs="Times New Roman"/>
                <w:bCs w:val="0"/>
                <w:i w:val="0"/>
                <w:sz w:val="16"/>
                <w:szCs w:val="16"/>
              </w:rPr>
            </w:pPr>
            <w:r w:rsidRPr="00516F31">
              <w:rPr>
                <w:rFonts w:ascii="Verdana" w:hAnsi="Verdana" w:cs="Times New Roman"/>
                <w:bCs w:val="0"/>
                <w:i w:val="0"/>
                <w:sz w:val="16"/>
                <w:szCs w:val="16"/>
              </w:rPr>
              <w:t>KWOTA</w:t>
            </w:r>
          </w:p>
          <w:p w:rsidR="00F60381" w:rsidRPr="00516F31" w:rsidRDefault="00F60381" w:rsidP="00816ACB">
            <w:pPr>
              <w:pStyle w:val="Nagwek2"/>
              <w:jc w:val="center"/>
              <w:rPr>
                <w:rFonts w:ascii="Verdana" w:hAnsi="Verdana" w:cs="Times New Roman"/>
                <w:bCs w:val="0"/>
                <w:i w:val="0"/>
                <w:sz w:val="16"/>
                <w:szCs w:val="16"/>
              </w:rPr>
            </w:pPr>
            <w:r w:rsidRPr="00516F31">
              <w:rPr>
                <w:rFonts w:ascii="Verdana" w:hAnsi="Verdana" w:cs="Times New Roman"/>
                <w:bCs w:val="0"/>
                <w:i w:val="0"/>
                <w:sz w:val="16"/>
                <w:szCs w:val="16"/>
              </w:rPr>
              <w:t>VAT</w:t>
            </w:r>
          </w:p>
          <w:p w:rsidR="00816ACB" w:rsidRPr="00516F31" w:rsidRDefault="00816ACB" w:rsidP="00816ACB">
            <w:pPr>
              <w:spacing w:line="240" w:lineRule="auto"/>
              <w:jc w:val="center"/>
              <w:rPr>
                <w:rFonts w:ascii="Verdana" w:hAnsi="Verdana"/>
                <w:b/>
                <w:sz w:val="16"/>
                <w:szCs w:val="16"/>
                <w:lang w:eastAsia="pl-PL"/>
              </w:rPr>
            </w:pPr>
            <w:r w:rsidRPr="00516F31">
              <w:rPr>
                <w:rFonts w:ascii="Verdana" w:hAnsi="Verdana"/>
                <w:b/>
                <w:sz w:val="16"/>
                <w:szCs w:val="16"/>
                <w:lang w:eastAsia="pl-PL"/>
              </w:rPr>
              <w:t>w zł</w:t>
            </w:r>
          </w:p>
        </w:tc>
        <w:tc>
          <w:tcPr>
            <w:tcW w:w="1560" w:type="dxa"/>
            <w:vAlign w:val="center"/>
          </w:tcPr>
          <w:p w:rsidR="00F60381" w:rsidRPr="00516F31" w:rsidRDefault="00F60381" w:rsidP="00816ACB">
            <w:pPr>
              <w:spacing w:line="240" w:lineRule="auto"/>
              <w:jc w:val="center"/>
              <w:rPr>
                <w:rFonts w:ascii="Verdana" w:hAnsi="Verdana" w:cs="Times New Roman"/>
                <w:b/>
                <w:sz w:val="16"/>
                <w:szCs w:val="16"/>
              </w:rPr>
            </w:pPr>
            <w:r w:rsidRPr="00516F31">
              <w:rPr>
                <w:rFonts w:ascii="Verdana" w:hAnsi="Verdana" w:cs="Times New Roman"/>
                <w:b/>
                <w:sz w:val="16"/>
                <w:szCs w:val="16"/>
              </w:rPr>
              <w:t>WARTOŚĆ</w:t>
            </w:r>
          </w:p>
          <w:p w:rsidR="00F60381" w:rsidRPr="00516F31" w:rsidRDefault="00F60381" w:rsidP="00816ACB">
            <w:pPr>
              <w:spacing w:line="240" w:lineRule="auto"/>
              <w:jc w:val="center"/>
              <w:rPr>
                <w:rFonts w:ascii="Verdana" w:hAnsi="Verdana" w:cs="Times New Roman"/>
                <w:b/>
                <w:sz w:val="16"/>
                <w:szCs w:val="16"/>
              </w:rPr>
            </w:pPr>
            <w:r w:rsidRPr="00516F31">
              <w:rPr>
                <w:rFonts w:ascii="Verdana" w:hAnsi="Verdana" w:cs="Times New Roman"/>
                <w:b/>
                <w:sz w:val="16"/>
                <w:szCs w:val="16"/>
              </w:rPr>
              <w:t>BRUTTO</w:t>
            </w:r>
          </w:p>
          <w:p w:rsidR="00F60381" w:rsidRPr="00516F31" w:rsidRDefault="00F60381" w:rsidP="00816ACB">
            <w:pPr>
              <w:spacing w:line="240" w:lineRule="auto"/>
              <w:jc w:val="center"/>
              <w:rPr>
                <w:rFonts w:ascii="Verdana" w:hAnsi="Verdana" w:cs="Times New Roman"/>
                <w:b/>
                <w:sz w:val="16"/>
                <w:szCs w:val="16"/>
              </w:rPr>
            </w:pPr>
            <w:r w:rsidRPr="00516F31">
              <w:rPr>
                <w:rFonts w:ascii="Verdana" w:hAnsi="Verdana" w:cs="Times New Roman"/>
                <w:b/>
                <w:sz w:val="16"/>
                <w:szCs w:val="16"/>
              </w:rPr>
              <w:t>(kol 6+7)</w:t>
            </w:r>
          </w:p>
          <w:p w:rsidR="00816ACB" w:rsidRPr="00516F31" w:rsidRDefault="00816ACB" w:rsidP="00816ACB">
            <w:pPr>
              <w:spacing w:line="240" w:lineRule="auto"/>
              <w:jc w:val="center"/>
              <w:rPr>
                <w:rFonts w:ascii="Verdana" w:hAnsi="Verdana" w:cs="Times New Roman"/>
                <w:b/>
                <w:sz w:val="16"/>
                <w:szCs w:val="16"/>
              </w:rPr>
            </w:pPr>
            <w:r w:rsidRPr="00516F31">
              <w:rPr>
                <w:rFonts w:ascii="Verdana" w:hAnsi="Verdana" w:cs="Times New Roman"/>
                <w:b/>
                <w:sz w:val="16"/>
                <w:szCs w:val="16"/>
              </w:rPr>
              <w:t>w zł</w:t>
            </w:r>
          </w:p>
        </w:tc>
      </w:tr>
      <w:tr w:rsidR="00816ACB" w:rsidRPr="00516F31" w:rsidTr="00816ACB">
        <w:tblPrEx>
          <w:tblCellMar>
            <w:left w:w="0" w:type="dxa"/>
            <w:right w:w="0" w:type="dxa"/>
          </w:tblCellMar>
        </w:tblPrEx>
        <w:trPr>
          <w:trHeight w:val="169"/>
        </w:trPr>
        <w:tc>
          <w:tcPr>
            <w:tcW w:w="502" w:type="dxa"/>
            <w:vAlign w:val="center"/>
          </w:tcPr>
          <w:p w:rsidR="00816ACB" w:rsidRPr="00516F31" w:rsidRDefault="00816ACB" w:rsidP="00427FC7">
            <w:pPr>
              <w:spacing w:after="0" w:line="240" w:lineRule="auto"/>
              <w:jc w:val="center"/>
              <w:rPr>
                <w:rFonts w:ascii="Verdana" w:hAnsi="Verdana" w:cs="Times New Roman"/>
                <w:sz w:val="16"/>
                <w:szCs w:val="16"/>
              </w:rPr>
            </w:pPr>
            <w:r w:rsidRPr="00516F31">
              <w:rPr>
                <w:rFonts w:ascii="Verdana" w:hAnsi="Verdana" w:cs="Times New Roman"/>
                <w:sz w:val="16"/>
                <w:szCs w:val="16"/>
              </w:rPr>
              <w:t>1</w:t>
            </w:r>
          </w:p>
        </w:tc>
        <w:tc>
          <w:tcPr>
            <w:tcW w:w="6804" w:type="dxa"/>
            <w:vAlign w:val="center"/>
          </w:tcPr>
          <w:p w:rsidR="00816ACB" w:rsidRPr="00516F31" w:rsidRDefault="00816ACB" w:rsidP="00427FC7">
            <w:pPr>
              <w:pStyle w:val="Nagwek3"/>
              <w:spacing w:before="0" w:line="240" w:lineRule="auto"/>
              <w:jc w:val="center"/>
              <w:rPr>
                <w:rFonts w:ascii="Verdana" w:hAnsi="Verdana" w:cs="Times New Roman"/>
                <w:sz w:val="16"/>
                <w:szCs w:val="16"/>
              </w:rPr>
            </w:pPr>
            <w:r w:rsidRPr="00516F31">
              <w:rPr>
                <w:rFonts w:ascii="Verdana" w:hAnsi="Verdana" w:cs="Times New Roman"/>
                <w:sz w:val="16"/>
                <w:szCs w:val="16"/>
              </w:rPr>
              <w:t>2</w:t>
            </w:r>
          </w:p>
        </w:tc>
        <w:tc>
          <w:tcPr>
            <w:tcW w:w="992" w:type="dxa"/>
            <w:vAlign w:val="center"/>
          </w:tcPr>
          <w:p w:rsidR="00816ACB" w:rsidRPr="00516F31" w:rsidRDefault="00816ACB" w:rsidP="00427FC7">
            <w:pPr>
              <w:pStyle w:val="Nagwek2"/>
              <w:spacing w:before="0" w:after="0"/>
              <w:jc w:val="center"/>
              <w:rPr>
                <w:rFonts w:ascii="Verdana" w:hAnsi="Verdana" w:cs="Times New Roman"/>
                <w:b w:val="0"/>
                <w:i w:val="0"/>
                <w:sz w:val="16"/>
                <w:szCs w:val="16"/>
              </w:rPr>
            </w:pPr>
            <w:r w:rsidRPr="00516F31">
              <w:rPr>
                <w:rFonts w:ascii="Verdana" w:hAnsi="Verdana" w:cs="Times New Roman"/>
                <w:b w:val="0"/>
                <w:i w:val="0"/>
                <w:sz w:val="16"/>
                <w:szCs w:val="16"/>
              </w:rPr>
              <w:t>3</w:t>
            </w:r>
          </w:p>
        </w:tc>
        <w:tc>
          <w:tcPr>
            <w:tcW w:w="993" w:type="dxa"/>
            <w:vAlign w:val="center"/>
          </w:tcPr>
          <w:p w:rsidR="00816ACB" w:rsidRPr="00516F31" w:rsidRDefault="00816ACB" w:rsidP="00427FC7">
            <w:pPr>
              <w:pStyle w:val="Nagwek2"/>
              <w:spacing w:before="0" w:after="0"/>
              <w:jc w:val="center"/>
              <w:rPr>
                <w:rFonts w:ascii="Verdana" w:hAnsi="Verdana" w:cs="Times New Roman"/>
                <w:b w:val="0"/>
                <w:bCs w:val="0"/>
                <w:i w:val="0"/>
                <w:sz w:val="16"/>
                <w:szCs w:val="16"/>
              </w:rPr>
            </w:pPr>
            <w:r w:rsidRPr="00516F31">
              <w:rPr>
                <w:rFonts w:ascii="Verdana" w:hAnsi="Verdana" w:cs="Times New Roman"/>
                <w:b w:val="0"/>
                <w:bCs w:val="0"/>
                <w:i w:val="0"/>
                <w:sz w:val="16"/>
                <w:szCs w:val="16"/>
              </w:rPr>
              <w:t>4</w:t>
            </w:r>
          </w:p>
        </w:tc>
        <w:tc>
          <w:tcPr>
            <w:tcW w:w="1134" w:type="dxa"/>
            <w:vAlign w:val="center"/>
          </w:tcPr>
          <w:p w:rsidR="00816ACB" w:rsidRPr="00516F31" w:rsidRDefault="00816ACB" w:rsidP="00427FC7">
            <w:pPr>
              <w:spacing w:after="0" w:line="240" w:lineRule="auto"/>
              <w:jc w:val="center"/>
              <w:rPr>
                <w:rFonts w:ascii="Verdana" w:hAnsi="Verdana" w:cs="Times New Roman"/>
                <w:sz w:val="16"/>
                <w:szCs w:val="16"/>
              </w:rPr>
            </w:pPr>
            <w:r w:rsidRPr="00516F31">
              <w:rPr>
                <w:rFonts w:ascii="Verdana" w:hAnsi="Verdana" w:cs="Times New Roman"/>
                <w:sz w:val="16"/>
                <w:szCs w:val="16"/>
              </w:rPr>
              <w:t>5</w:t>
            </w:r>
          </w:p>
        </w:tc>
        <w:tc>
          <w:tcPr>
            <w:tcW w:w="1417" w:type="dxa"/>
            <w:vAlign w:val="center"/>
          </w:tcPr>
          <w:p w:rsidR="00816ACB" w:rsidRPr="00516F31" w:rsidRDefault="00816ACB" w:rsidP="00427FC7">
            <w:pPr>
              <w:spacing w:after="0" w:line="240" w:lineRule="auto"/>
              <w:jc w:val="center"/>
              <w:rPr>
                <w:rFonts w:ascii="Verdana" w:hAnsi="Verdana" w:cs="Times New Roman"/>
                <w:sz w:val="16"/>
                <w:szCs w:val="16"/>
              </w:rPr>
            </w:pPr>
            <w:r w:rsidRPr="00516F31">
              <w:rPr>
                <w:rFonts w:ascii="Verdana" w:hAnsi="Verdana" w:cs="Times New Roman"/>
                <w:sz w:val="16"/>
                <w:szCs w:val="16"/>
              </w:rPr>
              <w:t>6</w:t>
            </w:r>
          </w:p>
        </w:tc>
        <w:tc>
          <w:tcPr>
            <w:tcW w:w="992" w:type="dxa"/>
            <w:vAlign w:val="center"/>
          </w:tcPr>
          <w:p w:rsidR="00816ACB" w:rsidRPr="00516F31" w:rsidRDefault="00816ACB" w:rsidP="00427FC7">
            <w:pPr>
              <w:pStyle w:val="Nagwek2"/>
              <w:spacing w:before="0" w:after="0"/>
              <w:jc w:val="center"/>
              <w:rPr>
                <w:rFonts w:ascii="Verdana" w:hAnsi="Verdana" w:cs="Times New Roman"/>
                <w:b w:val="0"/>
                <w:bCs w:val="0"/>
                <w:i w:val="0"/>
                <w:sz w:val="16"/>
                <w:szCs w:val="16"/>
              </w:rPr>
            </w:pPr>
            <w:r w:rsidRPr="00516F31">
              <w:rPr>
                <w:rFonts w:ascii="Verdana" w:hAnsi="Verdana" w:cs="Times New Roman"/>
                <w:b w:val="0"/>
                <w:bCs w:val="0"/>
                <w:i w:val="0"/>
                <w:sz w:val="16"/>
                <w:szCs w:val="16"/>
              </w:rPr>
              <w:t>7</w:t>
            </w:r>
          </w:p>
        </w:tc>
        <w:tc>
          <w:tcPr>
            <w:tcW w:w="1560" w:type="dxa"/>
            <w:vAlign w:val="center"/>
          </w:tcPr>
          <w:p w:rsidR="00816ACB" w:rsidRPr="00516F31" w:rsidRDefault="00816ACB" w:rsidP="00427FC7">
            <w:pPr>
              <w:spacing w:after="0" w:line="240" w:lineRule="auto"/>
              <w:jc w:val="center"/>
              <w:rPr>
                <w:rFonts w:ascii="Verdana" w:hAnsi="Verdana" w:cs="Times New Roman"/>
                <w:sz w:val="16"/>
                <w:szCs w:val="16"/>
              </w:rPr>
            </w:pPr>
            <w:r w:rsidRPr="00516F31">
              <w:rPr>
                <w:rFonts w:ascii="Verdana" w:hAnsi="Verdana" w:cs="Times New Roman"/>
                <w:sz w:val="16"/>
                <w:szCs w:val="16"/>
              </w:rPr>
              <w:t>8</w:t>
            </w:r>
          </w:p>
        </w:tc>
      </w:tr>
      <w:tr w:rsidR="00F60381" w:rsidRPr="00516F31" w:rsidTr="008A644B">
        <w:trPr>
          <w:trHeight w:val="736"/>
        </w:trPr>
        <w:tc>
          <w:tcPr>
            <w:tcW w:w="502" w:type="dxa"/>
            <w:vAlign w:val="center"/>
          </w:tcPr>
          <w:p w:rsidR="00F60381" w:rsidRPr="00516F31" w:rsidRDefault="00F60381" w:rsidP="00B32560">
            <w:pPr>
              <w:numPr>
                <w:ilvl w:val="0"/>
                <w:numId w:val="12"/>
              </w:numPr>
              <w:spacing w:after="0" w:line="240" w:lineRule="auto"/>
              <w:jc w:val="center"/>
              <w:rPr>
                <w:rFonts w:ascii="Verdana" w:hAnsi="Verdana" w:cs="Times New Roman"/>
                <w:b/>
                <w:sz w:val="16"/>
                <w:szCs w:val="16"/>
              </w:rPr>
            </w:pPr>
          </w:p>
        </w:tc>
        <w:tc>
          <w:tcPr>
            <w:tcW w:w="6804" w:type="dxa"/>
            <w:vAlign w:val="center"/>
          </w:tcPr>
          <w:p w:rsidR="00F60381" w:rsidRPr="00516F31" w:rsidRDefault="00F60381" w:rsidP="008A644B">
            <w:pPr>
              <w:tabs>
                <w:tab w:val="left" w:pos="8280"/>
              </w:tabs>
              <w:spacing w:before="100" w:beforeAutospacing="1" w:after="100" w:afterAutospacing="1"/>
              <w:rPr>
                <w:rFonts w:ascii="Verdana" w:hAnsi="Verdana" w:cs="Times New Roman"/>
                <w:sz w:val="16"/>
                <w:szCs w:val="16"/>
              </w:rPr>
            </w:pPr>
            <w:r w:rsidRPr="00516F31">
              <w:rPr>
                <w:rFonts w:ascii="Verdana" w:hAnsi="Verdana" w:cs="Times New Roman"/>
                <w:sz w:val="16"/>
                <w:szCs w:val="16"/>
              </w:rPr>
              <w:t>Spodnie kucharskie męskie - białe, wykonane z tkaniny zapewniającej przepływ powietrza, zapinane na guzik, po bokach guma dopasowująca lub tylko</w:t>
            </w:r>
            <w:r w:rsidRPr="00516F31">
              <w:rPr>
                <w:rFonts w:ascii="Verdana" w:hAnsi="Verdana"/>
                <w:sz w:val="16"/>
                <w:szCs w:val="16"/>
              </w:rPr>
              <w:t xml:space="preserve"> na gumę</w:t>
            </w:r>
            <w:r w:rsidRPr="00516F31">
              <w:rPr>
                <w:rFonts w:ascii="Verdana" w:hAnsi="Verdana" w:cs="Times New Roman"/>
                <w:sz w:val="16"/>
                <w:szCs w:val="16"/>
              </w:rPr>
              <w:t xml:space="preserve">. Skład surowcowy – </w:t>
            </w:r>
            <w:r w:rsidRPr="00516F31">
              <w:rPr>
                <w:rFonts w:ascii="Verdana" w:hAnsi="Verdana"/>
                <w:sz w:val="16"/>
                <w:szCs w:val="16"/>
              </w:rPr>
              <w:t>min. 35%bawełna,</w:t>
            </w:r>
            <w:r w:rsidRPr="00516F31">
              <w:rPr>
                <w:rFonts w:ascii="Verdana" w:hAnsi="Verdana" w:cs="Times New Roman"/>
                <w:sz w:val="16"/>
                <w:szCs w:val="16"/>
              </w:rPr>
              <w:t xml:space="preserve"> gramatura  min. 180g/m</w:t>
            </w:r>
            <w:r w:rsidRPr="00516F31">
              <w:rPr>
                <w:rFonts w:ascii="Verdana" w:hAnsi="Verdana" w:cs="Times New Roman"/>
                <w:sz w:val="16"/>
                <w:szCs w:val="16"/>
                <w:vertAlign w:val="superscript"/>
              </w:rPr>
              <w:t xml:space="preserve">2 </w:t>
            </w:r>
          </w:p>
        </w:tc>
        <w:tc>
          <w:tcPr>
            <w:tcW w:w="992" w:type="dxa"/>
            <w:vAlign w:val="center"/>
          </w:tcPr>
          <w:p w:rsidR="00F60381" w:rsidRPr="00516F31" w:rsidRDefault="00F60381" w:rsidP="008A644B">
            <w:pPr>
              <w:jc w:val="center"/>
              <w:rPr>
                <w:rFonts w:ascii="Verdana" w:hAnsi="Verdana" w:cs="Times New Roman"/>
                <w:sz w:val="16"/>
                <w:szCs w:val="16"/>
              </w:rPr>
            </w:pPr>
            <w:r w:rsidRPr="00516F31">
              <w:rPr>
                <w:rFonts w:ascii="Verdana" w:hAnsi="Verdana" w:cs="Times New Roman"/>
                <w:sz w:val="16"/>
                <w:szCs w:val="16"/>
              </w:rPr>
              <w:t>szt.</w:t>
            </w:r>
          </w:p>
        </w:tc>
        <w:tc>
          <w:tcPr>
            <w:tcW w:w="993" w:type="dxa"/>
            <w:vAlign w:val="center"/>
          </w:tcPr>
          <w:p w:rsidR="00F60381" w:rsidRPr="00516F31" w:rsidRDefault="00F60381" w:rsidP="008A644B">
            <w:pPr>
              <w:jc w:val="center"/>
              <w:rPr>
                <w:rFonts w:ascii="Verdana" w:hAnsi="Verdana" w:cs="Times New Roman"/>
                <w:b/>
                <w:sz w:val="16"/>
                <w:szCs w:val="16"/>
              </w:rPr>
            </w:pPr>
            <w:r w:rsidRPr="00516F31">
              <w:rPr>
                <w:rFonts w:ascii="Verdana" w:hAnsi="Verdana"/>
                <w:b/>
                <w:sz w:val="16"/>
                <w:szCs w:val="16"/>
              </w:rPr>
              <w:t>9</w:t>
            </w:r>
          </w:p>
        </w:tc>
        <w:tc>
          <w:tcPr>
            <w:tcW w:w="1134" w:type="dxa"/>
            <w:vAlign w:val="center"/>
          </w:tcPr>
          <w:p w:rsidR="00F60381" w:rsidRPr="00516F31" w:rsidRDefault="00F60381" w:rsidP="008A644B">
            <w:pPr>
              <w:rPr>
                <w:rFonts w:ascii="Verdana" w:hAnsi="Verdana" w:cs="Times New Roman"/>
                <w:sz w:val="16"/>
                <w:szCs w:val="16"/>
              </w:rPr>
            </w:pPr>
          </w:p>
        </w:tc>
        <w:tc>
          <w:tcPr>
            <w:tcW w:w="1417" w:type="dxa"/>
            <w:vAlign w:val="center"/>
          </w:tcPr>
          <w:p w:rsidR="00F60381" w:rsidRPr="00516F31" w:rsidRDefault="00F60381" w:rsidP="008A644B">
            <w:pPr>
              <w:rPr>
                <w:rFonts w:ascii="Verdana" w:hAnsi="Verdana" w:cs="Times New Roman"/>
                <w:sz w:val="16"/>
                <w:szCs w:val="16"/>
              </w:rPr>
            </w:pPr>
          </w:p>
        </w:tc>
        <w:tc>
          <w:tcPr>
            <w:tcW w:w="992" w:type="dxa"/>
            <w:vAlign w:val="center"/>
          </w:tcPr>
          <w:p w:rsidR="00F60381" w:rsidRPr="00516F31" w:rsidRDefault="00F60381" w:rsidP="008A644B">
            <w:pPr>
              <w:rPr>
                <w:rFonts w:ascii="Verdana" w:hAnsi="Verdana" w:cs="Times New Roman"/>
                <w:sz w:val="16"/>
                <w:szCs w:val="16"/>
              </w:rPr>
            </w:pPr>
          </w:p>
        </w:tc>
        <w:tc>
          <w:tcPr>
            <w:tcW w:w="1560" w:type="dxa"/>
            <w:vAlign w:val="center"/>
          </w:tcPr>
          <w:p w:rsidR="00F60381" w:rsidRPr="00516F31" w:rsidRDefault="00F60381" w:rsidP="008A644B">
            <w:pPr>
              <w:rPr>
                <w:rFonts w:ascii="Verdana" w:hAnsi="Verdana" w:cs="Times New Roman"/>
                <w:sz w:val="16"/>
                <w:szCs w:val="16"/>
              </w:rPr>
            </w:pPr>
          </w:p>
        </w:tc>
      </w:tr>
      <w:tr w:rsidR="00F60381" w:rsidRPr="00516F31" w:rsidTr="008A644B">
        <w:trPr>
          <w:trHeight w:val="704"/>
        </w:trPr>
        <w:tc>
          <w:tcPr>
            <w:tcW w:w="502" w:type="dxa"/>
            <w:vAlign w:val="center"/>
          </w:tcPr>
          <w:p w:rsidR="00F60381" w:rsidRPr="00516F31" w:rsidRDefault="00F60381" w:rsidP="00B32560">
            <w:pPr>
              <w:numPr>
                <w:ilvl w:val="0"/>
                <w:numId w:val="12"/>
              </w:numPr>
              <w:spacing w:after="0" w:line="240" w:lineRule="auto"/>
              <w:jc w:val="center"/>
              <w:rPr>
                <w:rFonts w:ascii="Verdana" w:hAnsi="Verdana" w:cs="Times New Roman"/>
                <w:b/>
                <w:sz w:val="16"/>
                <w:szCs w:val="16"/>
              </w:rPr>
            </w:pPr>
          </w:p>
        </w:tc>
        <w:tc>
          <w:tcPr>
            <w:tcW w:w="6804" w:type="dxa"/>
            <w:vAlign w:val="center"/>
          </w:tcPr>
          <w:p w:rsidR="00F60381" w:rsidRPr="00516F31" w:rsidRDefault="00F60381" w:rsidP="008A644B">
            <w:pPr>
              <w:spacing w:before="100" w:beforeAutospacing="1" w:after="100" w:afterAutospacing="1"/>
              <w:rPr>
                <w:rFonts w:ascii="Verdana" w:hAnsi="Verdana" w:cs="Times New Roman"/>
                <w:sz w:val="16"/>
                <w:szCs w:val="16"/>
              </w:rPr>
            </w:pPr>
            <w:r w:rsidRPr="00516F31">
              <w:rPr>
                <w:rFonts w:ascii="Verdana" w:hAnsi="Verdana" w:cs="Times New Roman"/>
                <w:sz w:val="16"/>
                <w:szCs w:val="16"/>
              </w:rPr>
              <w:t>Spodnie kucharskie damskie – białe, wykonane z tkaniny zapewniającej przepływ powietrza, zapinane na guzik, po bokach guma dopasowująca lub tylko</w:t>
            </w:r>
            <w:r w:rsidRPr="00516F31">
              <w:rPr>
                <w:rFonts w:ascii="Verdana" w:hAnsi="Verdana"/>
                <w:sz w:val="16"/>
                <w:szCs w:val="16"/>
              </w:rPr>
              <w:t xml:space="preserve"> na  gumę</w:t>
            </w:r>
            <w:r w:rsidRPr="00516F31">
              <w:rPr>
                <w:rFonts w:ascii="Verdana" w:hAnsi="Verdana" w:cs="Times New Roman"/>
                <w:sz w:val="16"/>
                <w:szCs w:val="16"/>
              </w:rPr>
              <w:t>.</w:t>
            </w:r>
            <w:r w:rsidRPr="00516F31">
              <w:rPr>
                <w:rFonts w:ascii="Verdana" w:hAnsi="Verdana"/>
                <w:sz w:val="16"/>
                <w:szCs w:val="16"/>
              </w:rPr>
              <w:t xml:space="preserve"> </w:t>
            </w:r>
            <w:r w:rsidRPr="00516F31">
              <w:rPr>
                <w:rFonts w:ascii="Verdana" w:hAnsi="Verdana" w:cs="Times New Roman"/>
                <w:sz w:val="16"/>
                <w:szCs w:val="16"/>
              </w:rPr>
              <w:t xml:space="preserve">Skład surowcowy – </w:t>
            </w:r>
            <w:r w:rsidRPr="00516F31">
              <w:rPr>
                <w:rFonts w:ascii="Verdana" w:hAnsi="Verdana"/>
                <w:sz w:val="16"/>
                <w:szCs w:val="16"/>
              </w:rPr>
              <w:t xml:space="preserve"> min.35%bawełna, </w:t>
            </w:r>
            <w:r w:rsidRPr="00516F31">
              <w:rPr>
                <w:rFonts w:ascii="Verdana" w:hAnsi="Verdana" w:cs="Times New Roman"/>
                <w:sz w:val="16"/>
                <w:szCs w:val="16"/>
              </w:rPr>
              <w:t>gramatura 180g/m</w:t>
            </w:r>
            <w:r w:rsidRPr="00516F31">
              <w:rPr>
                <w:rFonts w:ascii="Verdana" w:hAnsi="Verdana" w:cs="Times New Roman"/>
                <w:sz w:val="16"/>
                <w:szCs w:val="16"/>
                <w:vertAlign w:val="superscript"/>
              </w:rPr>
              <w:t>2</w:t>
            </w:r>
          </w:p>
        </w:tc>
        <w:tc>
          <w:tcPr>
            <w:tcW w:w="992" w:type="dxa"/>
            <w:vAlign w:val="center"/>
          </w:tcPr>
          <w:p w:rsidR="00F60381" w:rsidRPr="00516F31" w:rsidRDefault="00F60381" w:rsidP="008A644B">
            <w:pPr>
              <w:jc w:val="center"/>
              <w:rPr>
                <w:rFonts w:ascii="Verdana" w:hAnsi="Verdana" w:cs="Times New Roman"/>
                <w:sz w:val="16"/>
                <w:szCs w:val="16"/>
              </w:rPr>
            </w:pPr>
            <w:r w:rsidRPr="00516F31">
              <w:rPr>
                <w:rFonts w:ascii="Verdana" w:hAnsi="Verdana" w:cs="Times New Roman"/>
                <w:sz w:val="16"/>
                <w:szCs w:val="16"/>
              </w:rPr>
              <w:t>szt.</w:t>
            </w:r>
          </w:p>
        </w:tc>
        <w:tc>
          <w:tcPr>
            <w:tcW w:w="993" w:type="dxa"/>
            <w:vAlign w:val="center"/>
          </w:tcPr>
          <w:p w:rsidR="00F60381" w:rsidRPr="00516F31" w:rsidRDefault="00F60381" w:rsidP="008A644B">
            <w:pPr>
              <w:jc w:val="center"/>
              <w:rPr>
                <w:rFonts w:ascii="Verdana" w:hAnsi="Verdana" w:cs="Times New Roman"/>
                <w:b/>
                <w:sz w:val="16"/>
                <w:szCs w:val="16"/>
              </w:rPr>
            </w:pPr>
            <w:r w:rsidRPr="00516F31">
              <w:rPr>
                <w:rFonts w:ascii="Verdana" w:hAnsi="Verdana"/>
                <w:b/>
                <w:sz w:val="16"/>
                <w:szCs w:val="16"/>
              </w:rPr>
              <w:t>7</w:t>
            </w:r>
          </w:p>
        </w:tc>
        <w:tc>
          <w:tcPr>
            <w:tcW w:w="1134" w:type="dxa"/>
            <w:vAlign w:val="center"/>
          </w:tcPr>
          <w:p w:rsidR="00F60381" w:rsidRPr="00516F31" w:rsidRDefault="00F60381" w:rsidP="008A644B">
            <w:pPr>
              <w:rPr>
                <w:rFonts w:ascii="Verdana" w:hAnsi="Verdana" w:cs="Times New Roman"/>
                <w:sz w:val="16"/>
                <w:szCs w:val="16"/>
              </w:rPr>
            </w:pPr>
          </w:p>
        </w:tc>
        <w:tc>
          <w:tcPr>
            <w:tcW w:w="1417" w:type="dxa"/>
            <w:vAlign w:val="center"/>
          </w:tcPr>
          <w:p w:rsidR="00F60381" w:rsidRPr="00516F31" w:rsidRDefault="00F60381" w:rsidP="008A644B">
            <w:pPr>
              <w:rPr>
                <w:rFonts w:ascii="Verdana" w:hAnsi="Verdana" w:cs="Times New Roman"/>
                <w:sz w:val="16"/>
                <w:szCs w:val="16"/>
              </w:rPr>
            </w:pPr>
          </w:p>
        </w:tc>
        <w:tc>
          <w:tcPr>
            <w:tcW w:w="992" w:type="dxa"/>
            <w:vAlign w:val="center"/>
          </w:tcPr>
          <w:p w:rsidR="00F60381" w:rsidRPr="00516F31" w:rsidRDefault="00F60381" w:rsidP="008A644B">
            <w:pPr>
              <w:rPr>
                <w:rFonts w:ascii="Verdana" w:hAnsi="Verdana" w:cs="Times New Roman"/>
                <w:sz w:val="16"/>
                <w:szCs w:val="16"/>
              </w:rPr>
            </w:pPr>
          </w:p>
        </w:tc>
        <w:tc>
          <w:tcPr>
            <w:tcW w:w="1560" w:type="dxa"/>
            <w:vAlign w:val="center"/>
          </w:tcPr>
          <w:p w:rsidR="00F60381" w:rsidRPr="00516F31" w:rsidRDefault="00F60381" w:rsidP="008A644B">
            <w:pPr>
              <w:rPr>
                <w:rFonts w:ascii="Verdana" w:hAnsi="Verdana" w:cs="Times New Roman"/>
                <w:sz w:val="16"/>
                <w:szCs w:val="16"/>
              </w:rPr>
            </w:pPr>
          </w:p>
        </w:tc>
      </w:tr>
      <w:tr w:rsidR="00F60381" w:rsidRPr="00516F31" w:rsidTr="008A644B">
        <w:trPr>
          <w:trHeight w:val="559"/>
        </w:trPr>
        <w:tc>
          <w:tcPr>
            <w:tcW w:w="502" w:type="dxa"/>
            <w:vAlign w:val="center"/>
          </w:tcPr>
          <w:p w:rsidR="00F60381" w:rsidRPr="00516F31" w:rsidRDefault="00F60381" w:rsidP="00B32560">
            <w:pPr>
              <w:numPr>
                <w:ilvl w:val="0"/>
                <w:numId w:val="12"/>
              </w:numPr>
              <w:spacing w:after="0" w:line="240" w:lineRule="auto"/>
              <w:jc w:val="center"/>
              <w:rPr>
                <w:rFonts w:ascii="Verdana" w:hAnsi="Verdana" w:cs="Times New Roman"/>
                <w:b/>
                <w:sz w:val="16"/>
                <w:szCs w:val="16"/>
              </w:rPr>
            </w:pPr>
          </w:p>
        </w:tc>
        <w:tc>
          <w:tcPr>
            <w:tcW w:w="6804" w:type="dxa"/>
            <w:vAlign w:val="center"/>
          </w:tcPr>
          <w:p w:rsidR="00F60381" w:rsidRPr="00516F31" w:rsidRDefault="00F60381" w:rsidP="008A644B">
            <w:pPr>
              <w:spacing w:before="100" w:beforeAutospacing="1" w:after="100" w:afterAutospacing="1"/>
              <w:rPr>
                <w:rFonts w:ascii="Verdana" w:hAnsi="Verdana" w:cs="Times New Roman"/>
                <w:sz w:val="16"/>
                <w:szCs w:val="16"/>
              </w:rPr>
            </w:pPr>
            <w:r w:rsidRPr="00516F31">
              <w:rPr>
                <w:rFonts w:ascii="Verdana" w:hAnsi="Verdana" w:cs="Times New Roman"/>
                <w:sz w:val="16"/>
                <w:szCs w:val="16"/>
              </w:rPr>
              <w:t>Koszulka polo damska – biała,  zapinana pod szyją na guziki, kołnierzyk, 100% bawełny, gramatura min. 150g/m</w:t>
            </w:r>
            <w:r w:rsidRPr="00516F31">
              <w:rPr>
                <w:rFonts w:ascii="Verdana" w:hAnsi="Verdana" w:cs="Times New Roman"/>
                <w:sz w:val="16"/>
                <w:szCs w:val="16"/>
                <w:vertAlign w:val="superscript"/>
              </w:rPr>
              <w:t>2</w:t>
            </w:r>
          </w:p>
        </w:tc>
        <w:tc>
          <w:tcPr>
            <w:tcW w:w="992" w:type="dxa"/>
            <w:vAlign w:val="center"/>
          </w:tcPr>
          <w:p w:rsidR="00F60381" w:rsidRPr="00516F31" w:rsidRDefault="00F60381" w:rsidP="008A644B">
            <w:pPr>
              <w:jc w:val="center"/>
              <w:rPr>
                <w:rFonts w:ascii="Verdana" w:hAnsi="Verdana" w:cs="Times New Roman"/>
                <w:sz w:val="16"/>
                <w:szCs w:val="16"/>
              </w:rPr>
            </w:pPr>
            <w:r w:rsidRPr="00516F31">
              <w:rPr>
                <w:rFonts w:ascii="Verdana" w:hAnsi="Verdana" w:cs="Times New Roman"/>
                <w:sz w:val="16"/>
                <w:szCs w:val="16"/>
              </w:rPr>
              <w:t>szt.</w:t>
            </w:r>
          </w:p>
        </w:tc>
        <w:tc>
          <w:tcPr>
            <w:tcW w:w="993" w:type="dxa"/>
            <w:vAlign w:val="center"/>
          </w:tcPr>
          <w:p w:rsidR="00F60381" w:rsidRPr="00516F31" w:rsidRDefault="00F60381" w:rsidP="008A644B">
            <w:pPr>
              <w:jc w:val="center"/>
              <w:rPr>
                <w:rFonts w:ascii="Verdana" w:hAnsi="Verdana" w:cs="Times New Roman"/>
                <w:b/>
                <w:sz w:val="16"/>
                <w:szCs w:val="16"/>
              </w:rPr>
            </w:pPr>
            <w:r w:rsidRPr="00516F31">
              <w:rPr>
                <w:rFonts w:ascii="Verdana" w:hAnsi="Verdana"/>
                <w:b/>
                <w:sz w:val="16"/>
                <w:szCs w:val="16"/>
              </w:rPr>
              <w:t>7</w:t>
            </w:r>
          </w:p>
        </w:tc>
        <w:tc>
          <w:tcPr>
            <w:tcW w:w="1134" w:type="dxa"/>
            <w:vAlign w:val="center"/>
          </w:tcPr>
          <w:p w:rsidR="00F60381" w:rsidRPr="00516F31" w:rsidRDefault="00F60381" w:rsidP="008A644B">
            <w:pPr>
              <w:rPr>
                <w:rFonts w:ascii="Verdana" w:hAnsi="Verdana" w:cs="Times New Roman"/>
                <w:sz w:val="16"/>
                <w:szCs w:val="16"/>
              </w:rPr>
            </w:pPr>
          </w:p>
        </w:tc>
        <w:tc>
          <w:tcPr>
            <w:tcW w:w="1417" w:type="dxa"/>
            <w:vAlign w:val="center"/>
          </w:tcPr>
          <w:p w:rsidR="00F60381" w:rsidRPr="00516F31" w:rsidRDefault="00F60381" w:rsidP="008A644B">
            <w:pPr>
              <w:rPr>
                <w:rFonts w:ascii="Verdana" w:hAnsi="Verdana" w:cs="Times New Roman"/>
                <w:sz w:val="16"/>
                <w:szCs w:val="16"/>
              </w:rPr>
            </w:pPr>
          </w:p>
        </w:tc>
        <w:tc>
          <w:tcPr>
            <w:tcW w:w="992" w:type="dxa"/>
            <w:vAlign w:val="center"/>
          </w:tcPr>
          <w:p w:rsidR="00F60381" w:rsidRPr="00516F31" w:rsidRDefault="00F60381" w:rsidP="008A644B">
            <w:pPr>
              <w:rPr>
                <w:rFonts w:ascii="Verdana" w:hAnsi="Verdana" w:cs="Times New Roman"/>
                <w:sz w:val="16"/>
                <w:szCs w:val="16"/>
              </w:rPr>
            </w:pPr>
          </w:p>
        </w:tc>
        <w:tc>
          <w:tcPr>
            <w:tcW w:w="1560" w:type="dxa"/>
            <w:vAlign w:val="center"/>
          </w:tcPr>
          <w:p w:rsidR="00F60381" w:rsidRPr="00516F31" w:rsidRDefault="00F60381" w:rsidP="008A644B">
            <w:pPr>
              <w:rPr>
                <w:rFonts w:ascii="Verdana" w:hAnsi="Verdana" w:cs="Times New Roman"/>
                <w:sz w:val="16"/>
                <w:szCs w:val="16"/>
              </w:rPr>
            </w:pPr>
          </w:p>
        </w:tc>
      </w:tr>
      <w:tr w:rsidR="00F60381" w:rsidRPr="00516F31" w:rsidTr="00516F31">
        <w:trPr>
          <w:trHeight w:val="582"/>
        </w:trPr>
        <w:tc>
          <w:tcPr>
            <w:tcW w:w="502" w:type="dxa"/>
            <w:vAlign w:val="center"/>
          </w:tcPr>
          <w:p w:rsidR="00F60381" w:rsidRPr="00516F31" w:rsidRDefault="00F60381" w:rsidP="00B32560">
            <w:pPr>
              <w:numPr>
                <w:ilvl w:val="0"/>
                <w:numId w:val="12"/>
              </w:numPr>
              <w:spacing w:after="0" w:line="240" w:lineRule="auto"/>
              <w:jc w:val="center"/>
              <w:rPr>
                <w:rFonts w:ascii="Verdana" w:hAnsi="Verdana" w:cs="Times New Roman"/>
                <w:b/>
                <w:sz w:val="16"/>
                <w:szCs w:val="16"/>
              </w:rPr>
            </w:pPr>
          </w:p>
        </w:tc>
        <w:tc>
          <w:tcPr>
            <w:tcW w:w="6804" w:type="dxa"/>
            <w:vAlign w:val="center"/>
          </w:tcPr>
          <w:p w:rsidR="00F60381" w:rsidRPr="00516F31" w:rsidRDefault="00F60381" w:rsidP="008A644B">
            <w:pPr>
              <w:spacing w:before="100" w:beforeAutospacing="1" w:after="100" w:afterAutospacing="1"/>
              <w:rPr>
                <w:rFonts w:ascii="Verdana" w:hAnsi="Verdana" w:cs="Times New Roman"/>
                <w:sz w:val="16"/>
                <w:szCs w:val="16"/>
              </w:rPr>
            </w:pPr>
            <w:r w:rsidRPr="00516F31">
              <w:rPr>
                <w:rFonts w:ascii="Verdana" w:hAnsi="Verdana" w:cs="Times New Roman"/>
                <w:sz w:val="16"/>
                <w:szCs w:val="16"/>
              </w:rPr>
              <w:t>Koszulka polo męska – biała,  zapinana pod szyją na guziki, kołnierzyk, 100% bawełny, gramatura min. 150g/m</w:t>
            </w:r>
            <w:r w:rsidRPr="00516F31">
              <w:rPr>
                <w:rFonts w:ascii="Verdana" w:hAnsi="Verdana" w:cs="Times New Roman"/>
                <w:sz w:val="16"/>
                <w:szCs w:val="16"/>
                <w:vertAlign w:val="superscript"/>
              </w:rPr>
              <w:t>2</w:t>
            </w:r>
          </w:p>
        </w:tc>
        <w:tc>
          <w:tcPr>
            <w:tcW w:w="992" w:type="dxa"/>
            <w:vAlign w:val="center"/>
          </w:tcPr>
          <w:p w:rsidR="00F60381" w:rsidRPr="00516F31" w:rsidRDefault="00F60381" w:rsidP="008A644B">
            <w:pPr>
              <w:jc w:val="center"/>
              <w:rPr>
                <w:rFonts w:ascii="Verdana" w:hAnsi="Verdana" w:cs="Times New Roman"/>
                <w:sz w:val="16"/>
                <w:szCs w:val="16"/>
              </w:rPr>
            </w:pPr>
            <w:r w:rsidRPr="00516F31">
              <w:rPr>
                <w:rFonts w:ascii="Verdana" w:hAnsi="Verdana" w:cs="Times New Roman"/>
                <w:sz w:val="16"/>
                <w:szCs w:val="16"/>
              </w:rPr>
              <w:t>szt.</w:t>
            </w:r>
          </w:p>
        </w:tc>
        <w:tc>
          <w:tcPr>
            <w:tcW w:w="993" w:type="dxa"/>
            <w:vAlign w:val="center"/>
          </w:tcPr>
          <w:p w:rsidR="00F60381" w:rsidRPr="00516F31" w:rsidRDefault="00F60381" w:rsidP="008A644B">
            <w:pPr>
              <w:jc w:val="center"/>
              <w:rPr>
                <w:rFonts w:ascii="Verdana" w:hAnsi="Verdana" w:cs="Times New Roman"/>
                <w:b/>
                <w:sz w:val="16"/>
                <w:szCs w:val="16"/>
              </w:rPr>
            </w:pPr>
            <w:r w:rsidRPr="00516F31">
              <w:rPr>
                <w:rFonts w:ascii="Verdana" w:hAnsi="Verdana"/>
                <w:b/>
                <w:sz w:val="16"/>
                <w:szCs w:val="16"/>
              </w:rPr>
              <w:t>9</w:t>
            </w:r>
          </w:p>
        </w:tc>
        <w:tc>
          <w:tcPr>
            <w:tcW w:w="1134" w:type="dxa"/>
            <w:vAlign w:val="center"/>
          </w:tcPr>
          <w:p w:rsidR="00F60381" w:rsidRPr="00516F31" w:rsidRDefault="00F60381" w:rsidP="008A644B">
            <w:pPr>
              <w:rPr>
                <w:rFonts w:ascii="Verdana" w:hAnsi="Verdana" w:cs="Times New Roman"/>
                <w:sz w:val="16"/>
                <w:szCs w:val="16"/>
              </w:rPr>
            </w:pPr>
          </w:p>
        </w:tc>
        <w:tc>
          <w:tcPr>
            <w:tcW w:w="1417" w:type="dxa"/>
            <w:vAlign w:val="center"/>
          </w:tcPr>
          <w:p w:rsidR="00F60381" w:rsidRPr="00516F31" w:rsidRDefault="00F60381" w:rsidP="008A644B">
            <w:pPr>
              <w:rPr>
                <w:rFonts w:ascii="Verdana" w:hAnsi="Verdana" w:cs="Times New Roman"/>
                <w:sz w:val="16"/>
                <w:szCs w:val="16"/>
              </w:rPr>
            </w:pPr>
          </w:p>
        </w:tc>
        <w:tc>
          <w:tcPr>
            <w:tcW w:w="992" w:type="dxa"/>
            <w:vAlign w:val="center"/>
          </w:tcPr>
          <w:p w:rsidR="00F60381" w:rsidRPr="00516F31" w:rsidRDefault="00F60381" w:rsidP="008A644B">
            <w:pPr>
              <w:rPr>
                <w:rFonts w:ascii="Verdana" w:hAnsi="Verdana" w:cs="Times New Roman"/>
                <w:sz w:val="16"/>
                <w:szCs w:val="16"/>
              </w:rPr>
            </w:pPr>
          </w:p>
        </w:tc>
        <w:tc>
          <w:tcPr>
            <w:tcW w:w="1560" w:type="dxa"/>
            <w:vAlign w:val="center"/>
          </w:tcPr>
          <w:p w:rsidR="00F60381" w:rsidRPr="00516F31" w:rsidRDefault="00F60381" w:rsidP="008A644B">
            <w:pPr>
              <w:rPr>
                <w:rFonts w:ascii="Verdana" w:hAnsi="Verdana" w:cs="Times New Roman"/>
                <w:sz w:val="16"/>
                <w:szCs w:val="16"/>
              </w:rPr>
            </w:pPr>
          </w:p>
        </w:tc>
      </w:tr>
      <w:tr w:rsidR="00F60381" w:rsidRPr="00516F31" w:rsidTr="00516F31">
        <w:trPr>
          <w:trHeight w:val="718"/>
        </w:trPr>
        <w:tc>
          <w:tcPr>
            <w:tcW w:w="502" w:type="dxa"/>
            <w:vAlign w:val="center"/>
          </w:tcPr>
          <w:p w:rsidR="00F60381" w:rsidRPr="00516F31" w:rsidRDefault="00F60381" w:rsidP="00B32560">
            <w:pPr>
              <w:numPr>
                <w:ilvl w:val="0"/>
                <w:numId w:val="12"/>
              </w:numPr>
              <w:spacing w:after="0" w:line="240" w:lineRule="auto"/>
              <w:jc w:val="center"/>
              <w:rPr>
                <w:rFonts w:ascii="Verdana" w:hAnsi="Verdana" w:cs="Times New Roman"/>
                <w:b/>
                <w:sz w:val="16"/>
                <w:szCs w:val="16"/>
              </w:rPr>
            </w:pPr>
          </w:p>
        </w:tc>
        <w:tc>
          <w:tcPr>
            <w:tcW w:w="6804" w:type="dxa"/>
            <w:vAlign w:val="center"/>
          </w:tcPr>
          <w:p w:rsidR="00F60381" w:rsidRPr="00516F31" w:rsidRDefault="00F60381" w:rsidP="008A644B">
            <w:pPr>
              <w:spacing w:before="100" w:beforeAutospacing="1" w:after="100" w:afterAutospacing="1"/>
              <w:rPr>
                <w:rFonts w:ascii="Verdana" w:hAnsi="Verdana" w:cs="Times New Roman"/>
                <w:sz w:val="16"/>
                <w:szCs w:val="16"/>
              </w:rPr>
            </w:pPr>
            <w:r w:rsidRPr="00516F31">
              <w:rPr>
                <w:rFonts w:ascii="Verdana" w:hAnsi="Verdana" w:cs="Times New Roman"/>
                <w:sz w:val="16"/>
                <w:szCs w:val="16"/>
              </w:rPr>
              <w:t xml:space="preserve">Bluza ochronna męska ( strój służby pięter) </w:t>
            </w:r>
            <w:r w:rsidRPr="00516F31">
              <w:rPr>
                <w:rFonts w:ascii="Verdana" w:hAnsi="Verdana"/>
                <w:sz w:val="16"/>
                <w:szCs w:val="16"/>
              </w:rPr>
              <w:t xml:space="preserve">– w kolorze, zapinana na guziki ,                   </w:t>
            </w:r>
            <w:r w:rsidRPr="00516F31">
              <w:rPr>
                <w:rFonts w:ascii="Verdana" w:hAnsi="Verdana" w:cs="Times New Roman"/>
                <w:sz w:val="16"/>
                <w:szCs w:val="16"/>
              </w:rPr>
              <w:t>z min. 2 kieszeniami zewnętrznymi</w:t>
            </w:r>
            <w:r w:rsidRPr="00516F31">
              <w:rPr>
                <w:rFonts w:ascii="Verdana" w:hAnsi="Verdana"/>
                <w:sz w:val="16"/>
                <w:szCs w:val="16"/>
              </w:rPr>
              <w:t xml:space="preserve"> g</w:t>
            </w:r>
            <w:r w:rsidRPr="00516F31">
              <w:rPr>
                <w:rFonts w:ascii="Verdana" w:hAnsi="Verdana" w:cs="Times New Roman"/>
                <w:sz w:val="16"/>
                <w:szCs w:val="16"/>
              </w:rPr>
              <w:t>ramatura min. 250 g/m</w:t>
            </w:r>
            <w:r w:rsidRPr="00516F31">
              <w:rPr>
                <w:rFonts w:ascii="Verdana" w:hAnsi="Verdana" w:cs="Times New Roman"/>
                <w:sz w:val="16"/>
                <w:szCs w:val="16"/>
                <w:vertAlign w:val="superscript"/>
              </w:rPr>
              <w:t>2</w:t>
            </w:r>
            <w:r w:rsidRPr="00516F31">
              <w:rPr>
                <w:rFonts w:ascii="Verdana" w:hAnsi="Verdana"/>
                <w:sz w:val="16"/>
                <w:szCs w:val="16"/>
              </w:rPr>
              <w:t xml:space="preserve">. </w:t>
            </w:r>
            <w:r w:rsidRPr="00516F31">
              <w:rPr>
                <w:rFonts w:ascii="Verdana" w:hAnsi="Verdana" w:cs="Times New Roman"/>
                <w:sz w:val="16"/>
                <w:szCs w:val="16"/>
              </w:rPr>
              <w:t xml:space="preserve">Skład surowcowy – </w:t>
            </w:r>
            <w:r w:rsidRPr="00516F31">
              <w:rPr>
                <w:rFonts w:ascii="Verdana" w:hAnsi="Verdana"/>
                <w:sz w:val="16"/>
                <w:szCs w:val="16"/>
              </w:rPr>
              <w:t xml:space="preserve"> min.35%bawełna</w:t>
            </w:r>
          </w:p>
        </w:tc>
        <w:tc>
          <w:tcPr>
            <w:tcW w:w="992" w:type="dxa"/>
            <w:vAlign w:val="center"/>
          </w:tcPr>
          <w:p w:rsidR="00F60381" w:rsidRPr="00516F31" w:rsidRDefault="00F60381" w:rsidP="008A644B">
            <w:pPr>
              <w:jc w:val="center"/>
              <w:rPr>
                <w:rFonts w:ascii="Verdana" w:hAnsi="Verdana" w:cs="Times New Roman"/>
                <w:sz w:val="16"/>
                <w:szCs w:val="16"/>
              </w:rPr>
            </w:pPr>
            <w:r w:rsidRPr="00516F31">
              <w:rPr>
                <w:rFonts w:ascii="Verdana" w:hAnsi="Verdana" w:cs="Times New Roman"/>
                <w:sz w:val="16"/>
                <w:szCs w:val="16"/>
              </w:rPr>
              <w:t>szt.</w:t>
            </w:r>
          </w:p>
        </w:tc>
        <w:tc>
          <w:tcPr>
            <w:tcW w:w="993" w:type="dxa"/>
            <w:vAlign w:val="center"/>
          </w:tcPr>
          <w:p w:rsidR="00F60381" w:rsidRPr="00516F31" w:rsidRDefault="00F60381" w:rsidP="008A644B">
            <w:pPr>
              <w:jc w:val="center"/>
              <w:rPr>
                <w:rFonts w:ascii="Verdana" w:hAnsi="Verdana" w:cs="Times New Roman"/>
                <w:b/>
                <w:sz w:val="16"/>
                <w:szCs w:val="16"/>
              </w:rPr>
            </w:pPr>
            <w:r w:rsidRPr="00516F31">
              <w:rPr>
                <w:rFonts w:ascii="Verdana" w:hAnsi="Verdana"/>
                <w:b/>
                <w:sz w:val="16"/>
                <w:szCs w:val="16"/>
              </w:rPr>
              <w:t>4</w:t>
            </w:r>
          </w:p>
        </w:tc>
        <w:tc>
          <w:tcPr>
            <w:tcW w:w="1134" w:type="dxa"/>
            <w:vAlign w:val="center"/>
          </w:tcPr>
          <w:p w:rsidR="00F60381" w:rsidRPr="00516F31" w:rsidRDefault="00F60381" w:rsidP="008A644B">
            <w:pPr>
              <w:rPr>
                <w:rFonts w:ascii="Verdana" w:hAnsi="Verdana" w:cs="Times New Roman"/>
                <w:sz w:val="16"/>
                <w:szCs w:val="16"/>
              </w:rPr>
            </w:pPr>
          </w:p>
        </w:tc>
        <w:tc>
          <w:tcPr>
            <w:tcW w:w="1417" w:type="dxa"/>
            <w:vAlign w:val="center"/>
          </w:tcPr>
          <w:p w:rsidR="00F60381" w:rsidRPr="00516F31" w:rsidRDefault="00F60381" w:rsidP="008A644B">
            <w:pPr>
              <w:rPr>
                <w:rFonts w:ascii="Verdana" w:hAnsi="Verdana" w:cs="Times New Roman"/>
                <w:sz w:val="16"/>
                <w:szCs w:val="16"/>
              </w:rPr>
            </w:pPr>
          </w:p>
        </w:tc>
        <w:tc>
          <w:tcPr>
            <w:tcW w:w="992" w:type="dxa"/>
            <w:vAlign w:val="center"/>
          </w:tcPr>
          <w:p w:rsidR="00F60381" w:rsidRPr="00516F31" w:rsidRDefault="00F60381" w:rsidP="008A644B">
            <w:pPr>
              <w:rPr>
                <w:rFonts w:ascii="Verdana" w:hAnsi="Verdana" w:cs="Times New Roman"/>
                <w:sz w:val="16"/>
                <w:szCs w:val="16"/>
              </w:rPr>
            </w:pPr>
          </w:p>
        </w:tc>
        <w:tc>
          <w:tcPr>
            <w:tcW w:w="1560" w:type="dxa"/>
            <w:vAlign w:val="center"/>
          </w:tcPr>
          <w:p w:rsidR="00F60381" w:rsidRPr="00516F31" w:rsidRDefault="00F60381" w:rsidP="008A644B">
            <w:pPr>
              <w:rPr>
                <w:rFonts w:ascii="Verdana" w:hAnsi="Verdana" w:cs="Times New Roman"/>
                <w:sz w:val="16"/>
                <w:szCs w:val="16"/>
              </w:rPr>
            </w:pPr>
          </w:p>
        </w:tc>
      </w:tr>
      <w:tr w:rsidR="00F60381" w:rsidRPr="00516F31" w:rsidTr="008A644B">
        <w:trPr>
          <w:trHeight w:val="907"/>
        </w:trPr>
        <w:tc>
          <w:tcPr>
            <w:tcW w:w="502" w:type="dxa"/>
            <w:vAlign w:val="center"/>
          </w:tcPr>
          <w:p w:rsidR="00F60381" w:rsidRPr="00516F31" w:rsidRDefault="00F60381" w:rsidP="00B32560">
            <w:pPr>
              <w:numPr>
                <w:ilvl w:val="0"/>
                <w:numId w:val="12"/>
              </w:numPr>
              <w:spacing w:after="0" w:line="240" w:lineRule="auto"/>
              <w:jc w:val="center"/>
              <w:rPr>
                <w:rFonts w:ascii="Verdana" w:hAnsi="Verdana" w:cs="Times New Roman"/>
                <w:b/>
                <w:sz w:val="16"/>
                <w:szCs w:val="16"/>
              </w:rPr>
            </w:pPr>
          </w:p>
        </w:tc>
        <w:tc>
          <w:tcPr>
            <w:tcW w:w="6804" w:type="dxa"/>
            <w:vAlign w:val="center"/>
          </w:tcPr>
          <w:p w:rsidR="00F60381" w:rsidRPr="00516F31" w:rsidRDefault="00F60381" w:rsidP="008A644B">
            <w:pPr>
              <w:pStyle w:val="NormalnyWeb"/>
              <w:rPr>
                <w:rFonts w:ascii="Verdana" w:hAnsi="Verdana"/>
                <w:b/>
                <w:sz w:val="16"/>
                <w:szCs w:val="16"/>
              </w:rPr>
            </w:pPr>
            <w:r w:rsidRPr="00516F31">
              <w:rPr>
                <w:rFonts w:ascii="Verdana" w:hAnsi="Verdana"/>
                <w:sz w:val="16"/>
                <w:szCs w:val="16"/>
              </w:rPr>
              <w:t>Strój służby pięter (damski)-  tunika, materiał łatwy w prasowaniu, zapięcie na guziki, rękaw podwinięty  - zapinany na patkę lub krótki, dwie kieszenie zewnętrzne .Skład surowcowy: min. bawełna 35%, gramatura 180 gr/m</w:t>
            </w:r>
            <w:r w:rsidRPr="00516F31">
              <w:rPr>
                <w:rFonts w:ascii="Verdana" w:hAnsi="Verdana"/>
                <w:sz w:val="16"/>
                <w:szCs w:val="16"/>
                <w:vertAlign w:val="superscript"/>
              </w:rPr>
              <w:t>2</w:t>
            </w:r>
          </w:p>
        </w:tc>
        <w:tc>
          <w:tcPr>
            <w:tcW w:w="992" w:type="dxa"/>
            <w:vAlign w:val="center"/>
          </w:tcPr>
          <w:p w:rsidR="00F60381" w:rsidRPr="00516F31" w:rsidRDefault="00F60381" w:rsidP="008A644B">
            <w:pPr>
              <w:jc w:val="center"/>
              <w:rPr>
                <w:rFonts w:ascii="Verdana" w:hAnsi="Verdana" w:cs="Times New Roman"/>
                <w:sz w:val="16"/>
                <w:szCs w:val="16"/>
              </w:rPr>
            </w:pPr>
            <w:r w:rsidRPr="00516F31">
              <w:rPr>
                <w:rFonts w:ascii="Verdana" w:hAnsi="Verdana"/>
                <w:sz w:val="16"/>
                <w:szCs w:val="16"/>
              </w:rPr>
              <w:t xml:space="preserve">szt. </w:t>
            </w:r>
          </w:p>
        </w:tc>
        <w:tc>
          <w:tcPr>
            <w:tcW w:w="993" w:type="dxa"/>
            <w:vAlign w:val="center"/>
          </w:tcPr>
          <w:p w:rsidR="00F60381" w:rsidRPr="00516F31" w:rsidRDefault="00F60381" w:rsidP="008A644B">
            <w:pPr>
              <w:jc w:val="center"/>
              <w:rPr>
                <w:rFonts w:ascii="Verdana" w:hAnsi="Verdana" w:cs="Times New Roman"/>
                <w:b/>
                <w:sz w:val="16"/>
                <w:szCs w:val="16"/>
              </w:rPr>
            </w:pPr>
            <w:r w:rsidRPr="00516F31">
              <w:rPr>
                <w:rFonts w:ascii="Verdana" w:hAnsi="Verdana"/>
                <w:b/>
                <w:sz w:val="16"/>
                <w:szCs w:val="16"/>
              </w:rPr>
              <w:t>7</w:t>
            </w:r>
          </w:p>
        </w:tc>
        <w:tc>
          <w:tcPr>
            <w:tcW w:w="1134" w:type="dxa"/>
            <w:vAlign w:val="center"/>
          </w:tcPr>
          <w:p w:rsidR="00F60381" w:rsidRPr="00516F31" w:rsidRDefault="00F60381" w:rsidP="008A644B">
            <w:pPr>
              <w:rPr>
                <w:rFonts w:ascii="Verdana" w:hAnsi="Verdana" w:cs="Times New Roman"/>
                <w:sz w:val="16"/>
                <w:szCs w:val="16"/>
              </w:rPr>
            </w:pPr>
          </w:p>
        </w:tc>
        <w:tc>
          <w:tcPr>
            <w:tcW w:w="1417" w:type="dxa"/>
            <w:vAlign w:val="center"/>
          </w:tcPr>
          <w:p w:rsidR="00F60381" w:rsidRPr="00516F31" w:rsidRDefault="00F60381" w:rsidP="008A644B">
            <w:pPr>
              <w:rPr>
                <w:rFonts w:ascii="Verdana" w:hAnsi="Verdana" w:cs="Times New Roman"/>
                <w:sz w:val="16"/>
                <w:szCs w:val="16"/>
              </w:rPr>
            </w:pPr>
          </w:p>
        </w:tc>
        <w:tc>
          <w:tcPr>
            <w:tcW w:w="992" w:type="dxa"/>
            <w:vAlign w:val="center"/>
          </w:tcPr>
          <w:p w:rsidR="00F60381" w:rsidRPr="00516F31" w:rsidRDefault="00F60381" w:rsidP="008A644B">
            <w:pPr>
              <w:rPr>
                <w:rFonts w:ascii="Verdana" w:hAnsi="Verdana" w:cs="Times New Roman"/>
                <w:sz w:val="16"/>
                <w:szCs w:val="16"/>
              </w:rPr>
            </w:pPr>
          </w:p>
        </w:tc>
        <w:tc>
          <w:tcPr>
            <w:tcW w:w="1560" w:type="dxa"/>
            <w:vAlign w:val="center"/>
          </w:tcPr>
          <w:p w:rsidR="00F60381" w:rsidRPr="00516F31" w:rsidRDefault="00F60381" w:rsidP="008A644B">
            <w:pPr>
              <w:rPr>
                <w:rFonts w:ascii="Verdana" w:hAnsi="Verdana" w:cs="Times New Roman"/>
                <w:sz w:val="16"/>
                <w:szCs w:val="16"/>
              </w:rPr>
            </w:pPr>
          </w:p>
        </w:tc>
      </w:tr>
      <w:tr w:rsidR="00F60381" w:rsidRPr="00516F31" w:rsidTr="00516F31">
        <w:trPr>
          <w:trHeight w:val="446"/>
        </w:trPr>
        <w:tc>
          <w:tcPr>
            <w:tcW w:w="502" w:type="dxa"/>
            <w:vAlign w:val="center"/>
          </w:tcPr>
          <w:p w:rsidR="00F60381" w:rsidRPr="00516F31" w:rsidRDefault="00F60381" w:rsidP="00B32560">
            <w:pPr>
              <w:numPr>
                <w:ilvl w:val="0"/>
                <w:numId w:val="12"/>
              </w:numPr>
              <w:spacing w:after="0" w:line="240" w:lineRule="auto"/>
              <w:jc w:val="center"/>
              <w:rPr>
                <w:rFonts w:ascii="Verdana" w:hAnsi="Verdana" w:cs="Times New Roman"/>
                <w:b/>
                <w:sz w:val="16"/>
                <w:szCs w:val="16"/>
              </w:rPr>
            </w:pPr>
          </w:p>
        </w:tc>
        <w:tc>
          <w:tcPr>
            <w:tcW w:w="6804" w:type="dxa"/>
            <w:vAlign w:val="center"/>
          </w:tcPr>
          <w:p w:rsidR="00F60381" w:rsidRPr="00516F31" w:rsidRDefault="00F60381" w:rsidP="00F60381">
            <w:pPr>
              <w:rPr>
                <w:rFonts w:ascii="Verdana" w:hAnsi="Verdana" w:cs="Times New Roman"/>
                <w:sz w:val="16"/>
                <w:szCs w:val="16"/>
              </w:rPr>
            </w:pPr>
            <w:r w:rsidRPr="00516F31">
              <w:rPr>
                <w:rFonts w:ascii="Verdana" w:hAnsi="Verdana" w:cs="Times New Roman"/>
                <w:sz w:val="16"/>
                <w:szCs w:val="16"/>
              </w:rPr>
              <w:t>Czapka kucharska –  biała- typu bandan</w:t>
            </w:r>
            <w:r w:rsidR="00516F31">
              <w:rPr>
                <w:rFonts w:ascii="Verdana" w:hAnsi="Verdana" w:cs="Times New Roman"/>
                <w:sz w:val="16"/>
                <w:szCs w:val="16"/>
              </w:rPr>
              <w:t xml:space="preserve">a zawiązywana z tyłu na troczki; </w:t>
            </w:r>
            <w:r w:rsidRPr="00516F31">
              <w:rPr>
                <w:rFonts w:ascii="Verdana" w:hAnsi="Verdana" w:cs="Times New Roman"/>
                <w:sz w:val="16"/>
                <w:szCs w:val="16"/>
              </w:rPr>
              <w:t>Skład: bawełna 100% gramatura min.150gr/m</w:t>
            </w:r>
            <w:r w:rsidRPr="00516F31">
              <w:rPr>
                <w:rFonts w:ascii="Verdana" w:hAnsi="Verdana" w:cs="Times New Roman"/>
                <w:sz w:val="16"/>
                <w:szCs w:val="16"/>
                <w:vertAlign w:val="superscript"/>
              </w:rPr>
              <w:t>2</w:t>
            </w:r>
          </w:p>
        </w:tc>
        <w:tc>
          <w:tcPr>
            <w:tcW w:w="992" w:type="dxa"/>
            <w:vAlign w:val="center"/>
          </w:tcPr>
          <w:p w:rsidR="00F60381" w:rsidRPr="00516F31" w:rsidRDefault="00F60381" w:rsidP="008A644B">
            <w:pPr>
              <w:jc w:val="center"/>
              <w:rPr>
                <w:rFonts w:ascii="Verdana" w:hAnsi="Verdana" w:cs="Times New Roman"/>
                <w:sz w:val="16"/>
                <w:szCs w:val="16"/>
              </w:rPr>
            </w:pPr>
            <w:r w:rsidRPr="00516F31">
              <w:rPr>
                <w:rFonts w:ascii="Verdana" w:hAnsi="Verdana"/>
                <w:sz w:val="16"/>
                <w:szCs w:val="16"/>
              </w:rPr>
              <w:t>szt.</w:t>
            </w:r>
          </w:p>
        </w:tc>
        <w:tc>
          <w:tcPr>
            <w:tcW w:w="993" w:type="dxa"/>
            <w:vAlign w:val="center"/>
          </w:tcPr>
          <w:p w:rsidR="00F60381" w:rsidRPr="00516F31" w:rsidRDefault="00F60381" w:rsidP="008A644B">
            <w:pPr>
              <w:jc w:val="center"/>
              <w:rPr>
                <w:rFonts w:ascii="Verdana" w:hAnsi="Verdana" w:cs="Times New Roman"/>
                <w:b/>
                <w:sz w:val="16"/>
                <w:szCs w:val="16"/>
              </w:rPr>
            </w:pPr>
            <w:r w:rsidRPr="00516F31">
              <w:rPr>
                <w:rFonts w:ascii="Verdana" w:hAnsi="Verdana"/>
                <w:b/>
                <w:sz w:val="16"/>
                <w:szCs w:val="16"/>
              </w:rPr>
              <w:t>16</w:t>
            </w:r>
          </w:p>
        </w:tc>
        <w:tc>
          <w:tcPr>
            <w:tcW w:w="1134" w:type="dxa"/>
            <w:vAlign w:val="center"/>
          </w:tcPr>
          <w:p w:rsidR="00F60381" w:rsidRPr="00516F31" w:rsidRDefault="00F60381" w:rsidP="008A644B">
            <w:pPr>
              <w:rPr>
                <w:rFonts w:ascii="Verdana" w:hAnsi="Verdana" w:cs="Times New Roman"/>
                <w:sz w:val="16"/>
                <w:szCs w:val="16"/>
              </w:rPr>
            </w:pPr>
          </w:p>
        </w:tc>
        <w:tc>
          <w:tcPr>
            <w:tcW w:w="1417" w:type="dxa"/>
            <w:vAlign w:val="center"/>
          </w:tcPr>
          <w:p w:rsidR="00F60381" w:rsidRPr="00516F31" w:rsidRDefault="00F60381" w:rsidP="008A644B">
            <w:pPr>
              <w:rPr>
                <w:rFonts w:ascii="Verdana" w:hAnsi="Verdana" w:cs="Times New Roman"/>
                <w:sz w:val="16"/>
                <w:szCs w:val="16"/>
              </w:rPr>
            </w:pPr>
          </w:p>
        </w:tc>
        <w:tc>
          <w:tcPr>
            <w:tcW w:w="992" w:type="dxa"/>
            <w:vAlign w:val="center"/>
          </w:tcPr>
          <w:p w:rsidR="00F60381" w:rsidRPr="00516F31" w:rsidRDefault="00F60381" w:rsidP="008A644B">
            <w:pPr>
              <w:rPr>
                <w:rFonts w:ascii="Verdana" w:hAnsi="Verdana" w:cs="Times New Roman"/>
                <w:sz w:val="16"/>
                <w:szCs w:val="16"/>
              </w:rPr>
            </w:pPr>
          </w:p>
        </w:tc>
        <w:tc>
          <w:tcPr>
            <w:tcW w:w="1560" w:type="dxa"/>
            <w:vAlign w:val="center"/>
          </w:tcPr>
          <w:p w:rsidR="00F60381" w:rsidRPr="00516F31" w:rsidRDefault="00F60381" w:rsidP="008A644B">
            <w:pPr>
              <w:rPr>
                <w:rFonts w:ascii="Verdana" w:hAnsi="Verdana" w:cs="Times New Roman"/>
                <w:sz w:val="16"/>
                <w:szCs w:val="16"/>
              </w:rPr>
            </w:pPr>
          </w:p>
        </w:tc>
      </w:tr>
      <w:tr w:rsidR="00F60381" w:rsidRPr="00516F31" w:rsidTr="00516F31">
        <w:trPr>
          <w:trHeight w:val="685"/>
        </w:trPr>
        <w:tc>
          <w:tcPr>
            <w:tcW w:w="502" w:type="dxa"/>
            <w:vAlign w:val="center"/>
          </w:tcPr>
          <w:p w:rsidR="00F60381" w:rsidRPr="00516F31" w:rsidRDefault="00F60381" w:rsidP="00B32560">
            <w:pPr>
              <w:numPr>
                <w:ilvl w:val="0"/>
                <w:numId w:val="12"/>
              </w:numPr>
              <w:spacing w:after="0" w:line="240" w:lineRule="auto"/>
              <w:jc w:val="center"/>
              <w:rPr>
                <w:rFonts w:ascii="Verdana" w:hAnsi="Verdana" w:cs="Times New Roman"/>
                <w:sz w:val="16"/>
                <w:szCs w:val="16"/>
              </w:rPr>
            </w:pPr>
          </w:p>
        </w:tc>
        <w:tc>
          <w:tcPr>
            <w:tcW w:w="6804" w:type="dxa"/>
            <w:vAlign w:val="center"/>
          </w:tcPr>
          <w:p w:rsidR="00F60381" w:rsidRPr="00516F31" w:rsidRDefault="00F60381" w:rsidP="008A644B">
            <w:pPr>
              <w:spacing w:before="100" w:beforeAutospacing="1" w:after="100" w:afterAutospacing="1"/>
              <w:rPr>
                <w:rFonts w:ascii="Verdana" w:hAnsi="Verdana" w:cs="Times New Roman"/>
                <w:sz w:val="16"/>
                <w:szCs w:val="16"/>
              </w:rPr>
            </w:pPr>
            <w:r w:rsidRPr="00516F31">
              <w:rPr>
                <w:rFonts w:ascii="Verdana" w:hAnsi="Verdana" w:cs="Times New Roman"/>
                <w:sz w:val="16"/>
                <w:szCs w:val="16"/>
              </w:rPr>
              <w:t>Zapaska- czarna, z zewnętrzna kieszenią, długość 60 cm, szerokość – do 90 cm, t</w:t>
            </w:r>
            <w:r w:rsidRPr="00516F31">
              <w:rPr>
                <w:rFonts w:ascii="Verdana" w:hAnsi="Verdana"/>
                <w:sz w:val="16"/>
                <w:szCs w:val="16"/>
              </w:rPr>
              <w:t>r</w:t>
            </w:r>
            <w:r w:rsidRPr="00516F31">
              <w:rPr>
                <w:rFonts w:ascii="Verdana" w:hAnsi="Verdana" w:cs="Times New Roman"/>
                <w:sz w:val="16"/>
                <w:szCs w:val="16"/>
              </w:rPr>
              <w:t xml:space="preserve">oki o długości do 100 </w:t>
            </w:r>
            <w:proofErr w:type="spellStart"/>
            <w:r w:rsidRPr="00516F31">
              <w:rPr>
                <w:rFonts w:ascii="Verdana" w:hAnsi="Verdana" w:cs="Times New Roman"/>
                <w:sz w:val="16"/>
                <w:szCs w:val="16"/>
              </w:rPr>
              <w:t>cm.</w:t>
            </w:r>
            <w:r w:rsidRPr="00516F31">
              <w:rPr>
                <w:rFonts w:ascii="Verdana" w:hAnsi="Verdana"/>
                <w:sz w:val="16"/>
                <w:szCs w:val="16"/>
              </w:rPr>
              <w:t>Skład</w:t>
            </w:r>
            <w:proofErr w:type="spellEnd"/>
            <w:r w:rsidRPr="00516F31">
              <w:rPr>
                <w:rFonts w:ascii="Verdana" w:hAnsi="Verdana"/>
                <w:sz w:val="16"/>
                <w:szCs w:val="16"/>
              </w:rPr>
              <w:t>: min.</w:t>
            </w:r>
            <w:r w:rsidRPr="00516F31">
              <w:rPr>
                <w:rFonts w:ascii="Verdana" w:hAnsi="Verdana" w:cs="Times New Roman"/>
                <w:sz w:val="16"/>
                <w:szCs w:val="16"/>
              </w:rPr>
              <w:t xml:space="preserve"> 35% bawełna</w:t>
            </w:r>
          </w:p>
        </w:tc>
        <w:tc>
          <w:tcPr>
            <w:tcW w:w="992" w:type="dxa"/>
            <w:vAlign w:val="center"/>
          </w:tcPr>
          <w:p w:rsidR="00F60381" w:rsidRPr="00516F31" w:rsidRDefault="00F60381" w:rsidP="008A644B">
            <w:pPr>
              <w:jc w:val="center"/>
              <w:rPr>
                <w:rFonts w:ascii="Verdana" w:hAnsi="Verdana" w:cs="Times New Roman"/>
                <w:sz w:val="16"/>
                <w:szCs w:val="16"/>
              </w:rPr>
            </w:pPr>
            <w:r w:rsidRPr="00516F31">
              <w:rPr>
                <w:rFonts w:ascii="Verdana" w:hAnsi="Verdana"/>
                <w:sz w:val="16"/>
                <w:szCs w:val="16"/>
              </w:rPr>
              <w:t>szt.</w:t>
            </w:r>
          </w:p>
        </w:tc>
        <w:tc>
          <w:tcPr>
            <w:tcW w:w="993" w:type="dxa"/>
            <w:vAlign w:val="center"/>
          </w:tcPr>
          <w:p w:rsidR="00F60381" w:rsidRPr="00516F31" w:rsidRDefault="00F60381" w:rsidP="008A644B">
            <w:pPr>
              <w:jc w:val="center"/>
              <w:rPr>
                <w:rFonts w:ascii="Verdana" w:hAnsi="Verdana" w:cs="Times New Roman"/>
                <w:b/>
                <w:sz w:val="16"/>
                <w:szCs w:val="16"/>
              </w:rPr>
            </w:pPr>
            <w:r w:rsidRPr="00516F31">
              <w:rPr>
                <w:rFonts w:ascii="Verdana" w:hAnsi="Verdana"/>
                <w:b/>
                <w:sz w:val="16"/>
                <w:szCs w:val="16"/>
              </w:rPr>
              <w:t>16</w:t>
            </w:r>
          </w:p>
        </w:tc>
        <w:tc>
          <w:tcPr>
            <w:tcW w:w="1134" w:type="dxa"/>
            <w:vAlign w:val="center"/>
          </w:tcPr>
          <w:p w:rsidR="00F60381" w:rsidRPr="00516F31" w:rsidRDefault="00F60381" w:rsidP="008A644B">
            <w:pPr>
              <w:rPr>
                <w:rFonts w:ascii="Verdana" w:hAnsi="Verdana" w:cs="Times New Roman"/>
                <w:sz w:val="16"/>
                <w:szCs w:val="16"/>
              </w:rPr>
            </w:pPr>
          </w:p>
        </w:tc>
        <w:tc>
          <w:tcPr>
            <w:tcW w:w="1417" w:type="dxa"/>
            <w:vAlign w:val="center"/>
          </w:tcPr>
          <w:p w:rsidR="00F60381" w:rsidRPr="00516F31" w:rsidRDefault="00F60381" w:rsidP="008A644B">
            <w:pPr>
              <w:rPr>
                <w:rFonts w:ascii="Verdana" w:hAnsi="Verdana" w:cs="Times New Roman"/>
                <w:sz w:val="16"/>
                <w:szCs w:val="16"/>
              </w:rPr>
            </w:pPr>
          </w:p>
        </w:tc>
        <w:tc>
          <w:tcPr>
            <w:tcW w:w="992" w:type="dxa"/>
            <w:vAlign w:val="center"/>
          </w:tcPr>
          <w:p w:rsidR="00F60381" w:rsidRPr="00516F31" w:rsidRDefault="00F60381" w:rsidP="008A644B">
            <w:pPr>
              <w:rPr>
                <w:rFonts w:ascii="Verdana" w:hAnsi="Verdana" w:cs="Times New Roman"/>
                <w:sz w:val="16"/>
                <w:szCs w:val="16"/>
              </w:rPr>
            </w:pPr>
          </w:p>
        </w:tc>
        <w:tc>
          <w:tcPr>
            <w:tcW w:w="1560" w:type="dxa"/>
            <w:vAlign w:val="center"/>
          </w:tcPr>
          <w:p w:rsidR="00F60381" w:rsidRPr="00516F31" w:rsidRDefault="00F60381" w:rsidP="008A644B">
            <w:pPr>
              <w:rPr>
                <w:rFonts w:ascii="Verdana" w:hAnsi="Verdana" w:cs="Times New Roman"/>
                <w:sz w:val="16"/>
                <w:szCs w:val="16"/>
              </w:rPr>
            </w:pPr>
          </w:p>
        </w:tc>
      </w:tr>
      <w:tr w:rsidR="00F60381" w:rsidRPr="00516F31" w:rsidTr="00624987">
        <w:trPr>
          <w:trHeight w:val="907"/>
        </w:trPr>
        <w:tc>
          <w:tcPr>
            <w:tcW w:w="502" w:type="dxa"/>
            <w:vAlign w:val="center"/>
          </w:tcPr>
          <w:p w:rsidR="00F60381" w:rsidRPr="00516F31" w:rsidRDefault="00F60381" w:rsidP="00B32560">
            <w:pPr>
              <w:numPr>
                <w:ilvl w:val="0"/>
                <w:numId w:val="12"/>
              </w:numPr>
              <w:spacing w:after="0" w:line="240" w:lineRule="auto"/>
              <w:jc w:val="center"/>
              <w:rPr>
                <w:rFonts w:ascii="Verdana" w:hAnsi="Verdana" w:cs="Times New Roman"/>
                <w:sz w:val="16"/>
                <w:szCs w:val="16"/>
              </w:rPr>
            </w:pPr>
          </w:p>
        </w:tc>
        <w:tc>
          <w:tcPr>
            <w:tcW w:w="6804" w:type="dxa"/>
            <w:vAlign w:val="center"/>
          </w:tcPr>
          <w:p w:rsidR="00F60381" w:rsidRPr="00516F31" w:rsidRDefault="00F60381" w:rsidP="008A644B">
            <w:pPr>
              <w:spacing w:before="100" w:beforeAutospacing="1" w:after="100" w:afterAutospacing="1"/>
              <w:rPr>
                <w:rFonts w:ascii="Verdana" w:hAnsi="Verdana" w:cs="Times New Roman"/>
                <w:sz w:val="16"/>
                <w:szCs w:val="16"/>
              </w:rPr>
            </w:pPr>
            <w:r w:rsidRPr="00516F31">
              <w:rPr>
                <w:rFonts w:ascii="Verdana" w:hAnsi="Verdana"/>
                <w:sz w:val="16"/>
                <w:szCs w:val="16"/>
              </w:rPr>
              <w:t xml:space="preserve">Buty robocze kucharskie( damskie/męskie) – białe sandały, wykonane w całości z zapewniającej przepływ powietrza </w:t>
            </w:r>
            <w:proofErr w:type="spellStart"/>
            <w:r w:rsidRPr="00516F31">
              <w:rPr>
                <w:rFonts w:ascii="Verdana" w:hAnsi="Verdana"/>
                <w:sz w:val="16"/>
                <w:szCs w:val="16"/>
              </w:rPr>
              <w:t>mikrofibry</w:t>
            </w:r>
            <w:proofErr w:type="spellEnd"/>
            <w:r w:rsidRPr="00516F31">
              <w:rPr>
                <w:rFonts w:ascii="Verdana" w:hAnsi="Verdana"/>
                <w:sz w:val="16"/>
                <w:szCs w:val="16"/>
              </w:rPr>
              <w:t xml:space="preserve">, z metalowym </w:t>
            </w:r>
            <w:proofErr w:type="spellStart"/>
            <w:r w:rsidRPr="00516F31">
              <w:rPr>
                <w:rFonts w:ascii="Verdana" w:hAnsi="Verdana"/>
                <w:sz w:val="16"/>
                <w:szCs w:val="16"/>
              </w:rPr>
              <w:t>podnoskiem</w:t>
            </w:r>
            <w:proofErr w:type="spellEnd"/>
            <w:r w:rsidRPr="00516F31">
              <w:rPr>
                <w:rFonts w:ascii="Verdana" w:hAnsi="Verdana"/>
                <w:sz w:val="16"/>
                <w:szCs w:val="16"/>
              </w:rPr>
              <w:t>, podeszwa antypoślizgowa, pasek dwufunkcyjny przekładany na pietę.</w:t>
            </w:r>
          </w:p>
        </w:tc>
        <w:tc>
          <w:tcPr>
            <w:tcW w:w="992" w:type="dxa"/>
            <w:vAlign w:val="center"/>
          </w:tcPr>
          <w:p w:rsidR="00F60381" w:rsidRPr="00516F31" w:rsidRDefault="00F60381" w:rsidP="008A644B">
            <w:pPr>
              <w:jc w:val="center"/>
              <w:rPr>
                <w:rFonts w:ascii="Verdana" w:hAnsi="Verdana" w:cs="Times New Roman"/>
                <w:sz w:val="16"/>
                <w:szCs w:val="16"/>
              </w:rPr>
            </w:pPr>
            <w:r w:rsidRPr="00516F31">
              <w:rPr>
                <w:rFonts w:ascii="Verdana" w:hAnsi="Verdana"/>
                <w:sz w:val="16"/>
                <w:szCs w:val="16"/>
              </w:rPr>
              <w:t>para</w:t>
            </w:r>
          </w:p>
        </w:tc>
        <w:tc>
          <w:tcPr>
            <w:tcW w:w="993" w:type="dxa"/>
            <w:vAlign w:val="center"/>
          </w:tcPr>
          <w:p w:rsidR="00F60381" w:rsidRPr="00516F31" w:rsidRDefault="00F60381" w:rsidP="008A644B">
            <w:pPr>
              <w:jc w:val="center"/>
              <w:rPr>
                <w:rFonts w:ascii="Verdana" w:hAnsi="Verdana" w:cs="Times New Roman"/>
                <w:b/>
                <w:sz w:val="16"/>
                <w:szCs w:val="16"/>
              </w:rPr>
            </w:pPr>
            <w:r w:rsidRPr="00516F31">
              <w:rPr>
                <w:rFonts w:ascii="Verdana" w:hAnsi="Verdana"/>
                <w:b/>
                <w:sz w:val="16"/>
                <w:szCs w:val="16"/>
              </w:rPr>
              <w:t>16</w:t>
            </w:r>
          </w:p>
        </w:tc>
        <w:tc>
          <w:tcPr>
            <w:tcW w:w="1134" w:type="dxa"/>
            <w:vAlign w:val="center"/>
          </w:tcPr>
          <w:p w:rsidR="00F60381" w:rsidRPr="00516F31" w:rsidRDefault="00F60381" w:rsidP="008A644B">
            <w:pPr>
              <w:rPr>
                <w:rFonts w:ascii="Verdana" w:hAnsi="Verdana" w:cs="Times New Roman"/>
                <w:sz w:val="16"/>
                <w:szCs w:val="16"/>
              </w:rPr>
            </w:pPr>
          </w:p>
        </w:tc>
        <w:tc>
          <w:tcPr>
            <w:tcW w:w="1417" w:type="dxa"/>
            <w:vAlign w:val="center"/>
          </w:tcPr>
          <w:p w:rsidR="00F60381" w:rsidRPr="00516F31" w:rsidRDefault="00F60381" w:rsidP="008A644B">
            <w:pPr>
              <w:rPr>
                <w:rFonts w:ascii="Verdana" w:hAnsi="Verdana" w:cs="Times New Roman"/>
                <w:sz w:val="16"/>
                <w:szCs w:val="16"/>
              </w:rPr>
            </w:pPr>
          </w:p>
        </w:tc>
        <w:tc>
          <w:tcPr>
            <w:tcW w:w="992" w:type="dxa"/>
            <w:vAlign w:val="center"/>
          </w:tcPr>
          <w:p w:rsidR="00F60381" w:rsidRPr="00516F31" w:rsidRDefault="00F60381" w:rsidP="008A644B">
            <w:pPr>
              <w:rPr>
                <w:rFonts w:ascii="Verdana" w:hAnsi="Verdana" w:cs="Times New Roman"/>
                <w:sz w:val="16"/>
                <w:szCs w:val="16"/>
              </w:rPr>
            </w:pPr>
          </w:p>
        </w:tc>
        <w:tc>
          <w:tcPr>
            <w:tcW w:w="1560" w:type="dxa"/>
            <w:vAlign w:val="center"/>
          </w:tcPr>
          <w:p w:rsidR="00F60381" w:rsidRPr="00516F31" w:rsidRDefault="00F60381" w:rsidP="008A644B">
            <w:pPr>
              <w:rPr>
                <w:rFonts w:ascii="Verdana" w:hAnsi="Verdana" w:cs="Times New Roman"/>
                <w:sz w:val="16"/>
                <w:szCs w:val="16"/>
              </w:rPr>
            </w:pPr>
          </w:p>
        </w:tc>
      </w:tr>
      <w:tr w:rsidR="00624987" w:rsidRPr="00516F31" w:rsidTr="00516F31">
        <w:trPr>
          <w:trHeight w:val="386"/>
        </w:trPr>
        <w:tc>
          <w:tcPr>
            <w:tcW w:w="502" w:type="dxa"/>
            <w:tcBorders>
              <w:bottom w:val="single" w:sz="4" w:space="0" w:color="auto"/>
            </w:tcBorders>
            <w:vAlign w:val="center"/>
          </w:tcPr>
          <w:p w:rsidR="00624987" w:rsidRPr="00516F31" w:rsidRDefault="00624987" w:rsidP="00624987">
            <w:pPr>
              <w:spacing w:after="0" w:line="240" w:lineRule="auto"/>
              <w:ind w:left="288"/>
              <w:jc w:val="center"/>
              <w:rPr>
                <w:rFonts w:ascii="Verdana" w:hAnsi="Verdana" w:cs="Times New Roman"/>
                <w:sz w:val="16"/>
                <w:szCs w:val="16"/>
              </w:rPr>
            </w:pPr>
          </w:p>
        </w:tc>
        <w:tc>
          <w:tcPr>
            <w:tcW w:w="12332" w:type="dxa"/>
            <w:gridSpan w:val="6"/>
            <w:tcBorders>
              <w:bottom w:val="single" w:sz="4" w:space="0" w:color="auto"/>
            </w:tcBorders>
            <w:vAlign w:val="center"/>
          </w:tcPr>
          <w:p w:rsidR="00624987" w:rsidRPr="00516F31" w:rsidRDefault="00624987" w:rsidP="00624987">
            <w:pPr>
              <w:jc w:val="center"/>
              <w:rPr>
                <w:rFonts w:ascii="Verdana" w:hAnsi="Verdana" w:cs="Times New Roman"/>
                <w:sz w:val="16"/>
                <w:szCs w:val="16"/>
              </w:rPr>
            </w:pPr>
            <w:r w:rsidRPr="00516F31">
              <w:rPr>
                <w:rFonts w:ascii="Verdana" w:hAnsi="Verdana"/>
                <w:sz w:val="16"/>
                <w:szCs w:val="16"/>
              </w:rPr>
              <w:t>Razem wartość brutto</w:t>
            </w:r>
          </w:p>
        </w:tc>
        <w:tc>
          <w:tcPr>
            <w:tcW w:w="1560" w:type="dxa"/>
            <w:tcBorders>
              <w:bottom w:val="single" w:sz="4" w:space="0" w:color="auto"/>
            </w:tcBorders>
            <w:vAlign w:val="center"/>
          </w:tcPr>
          <w:p w:rsidR="00624987" w:rsidRPr="00516F31" w:rsidRDefault="00624987" w:rsidP="008A644B">
            <w:pPr>
              <w:rPr>
                <w:rFonts w:ascii="Verdana" w:hAnsi="Verdana" w:cs="Times New Roman"/>
                <w:sz w:val="16"/>
                <w:szCs w:val="16"/>
              </w:rPr>
            </w:pPr>
          </w:p>
        </w:tc>
      </w:tr>
    </w:tbl>
    <w:p w:rsidR="00864FBE" w:rsidRPr="00516F31" w:rsidRDefault="00F60381" w:rsidP="00F60381">
      <w:pPr>
        <w:rPr>
          <w:rFonts w:ascii="Verdana" w:hAnsi="Verdana" w:cs="Verdana"/>
          <w:b/>
          <w:color w:val="000000"/>
          <w:sz w:val="16"/>
          <w:szCs w:val="16"/>
        </w:rPr>
      </w:pPr>
      <w:r w:rsidRPr="00516F31">
        <w:rPr>
          <w:rFonts w:ascii="Verdana" w:hAnsi="Verdana"/>
          <w:sz w:val="16"/>
          <w:szCs w:val="16"/>
        </w:rPr>
        <w:t>W/w odzież w różnych rozmiarach od S do XXL</w:t>
      </w:r>
    </w:p>
    <w:p w:rsidR="00864FBE" w:rsidRPr="00AC1B9E" w:rsidRDefault="00864FBE" w:rsidP="0033448A">
      <w:pPr>
        <w:autoSpaceDE w:val="0"/>
        <w:autoSpaceDN w:val="0"/>
        <w:adjustRightInd w:val="0"/>
        <w:spacing w:after="0" w:line="240" w:lineRule="auto"/>
        <w:jc w:val="center"/>
        <w:rPr>
          <w:rFonts w:ascii="Verdana" w:hAnsi="Verdana" w:cs="Verdana"/>
          <w:b/>
          <w:color w:val="000000"/>
          <w:sz w:val="18"/>
          <w:szCs w:val="18"/>
        </w:rPr>
      </w:pPr>
    </w:p>
    <w:p w:rsidR="00864FBE" w:rsidRPr="00AC1B9E" w:rsidRDefault="00864FBE" w:rsidP="0033448A">
      <w:pPr>
        <w:autoSpaceDE w:val="0"/>
        <w:autoSpaceDN w:val="0"/>
        <w:adjustRightInd w:val="0"/>
        <w:spacing w:after="0" w:line="240" w:lineRule="auto"/>
        <w:jc w:val="center"/>
        <w:rPr>
          <w:rFonts w:ascii="Verdana" w:hAnsi="Verdana" w:cs="Verdana"/>
          <w:b/>
          <w:color w:val="000000"/>
          <w:sz w:val="18"/>
          <w:szCs w:val="18"/>
        </w:rPr>
      </w:pPr>
    </w:p>
    <w:p w:rsidR="00864FBE" w:rsidRPr="00AC1B9E" w:rsidRDefault="00864FBE" w:rsidP="0033448A">
      <w:pPr>
        <w:autoSpaceDE w:val="0"/>
        <w:autoSpaceDN w:val="0"/>
        <w:adjustRightInd w:val="0"/>
        <w:spacing w:after="0" w:line="240" w:lineRule="auto"/>
        <w:jc w:val="center"/>
        <w:rPr>
          <w:rFonts w:ascii="Verdana" w:hAnsi="Verdana" w:cs="Verdana"/>
          <w:b/>
          <w:color w:val="000000"/>
          <w:sz w:val="18"/>
          <w:szCs w:val="18"/>
        </w:rPr>
      </w:pPr>
    </w:p>
    <w:p w:rsidR="00864FBE" w:rsidRPr="00AC1B9E" w:rsidRDefault="00864FBE" w:rsidP="0033448A">
      <w:pPr>
        <w:autoSpaceDE w:val="0"/>
        <w:autoSpaceDN w:val="0"/>
        <w:adjustRightInd w:val="0"/>
        <w:spacing w:after="0" w:line="240" w:lineRule="auto"/>
        <w:jc w:val="center"/>
        <w:rPr>
          <w:rFonts w:ascii="Verdana" w:hAnsi="Verdana" w:cs="Verdana"/>
          <w:b/>
          <w:color w:val="000000"/>
          <w:sz w:val="18"/>
          <w:szCs w:val="18"/>
        </w:rPr>
      </w:pPr>
    </w:p>
    <w:p w:rsidR="00864FBE" w:rsidRPr="00AC1B9E" w:rsidRDefault="00864FBE" w:rsidP="0033448A">
      <w:pPr>
        <w:autoSpaceDE w:val="0"/>
        <w:autoSpaceDN w:val="0"/>
        <w:adjustRightInd w:val="0"/>
        <w:spacing w:after="0" w:line="240" w:lineRule="auto"/>
        <w:jc w:val="center"/>
        <w:rPr>
          <w:rFonts w:ascii="Verdana" w:hAnsi="Verdana" w:cs="Verdana"/>
          <w:b/>
          <w:color w:val="000000"/>
          <w:sz w:val="18"/>
          <w:szCs w:val="18"/>
        </w:rPr>
      </w:pPr>
    </w:p>
    <w:p w:rsidR="00864FBE" w:rsidRPr="00AC1B9E" w:rsidRDefault="00864FBE" w:rsidP="0033448A">
      <w:pPr>
        <w:autoSpaceDE w:val="0"/>
        <w:autoSpaceDN w:val="0"/>
        <w:adjustRightInd w:val="0"/>
        <w:spacing w:after="0" w:line="240" w:lineRule="auto"/>
        <w:jc w:val="center"/>
        <w:rPr>
          <w:rFonts w:ascii="Verdana" w:hAnsi="Verdana" w:cs="Verdana"/>
          <w:b/>
          <w:color w:val="000000"/>
          <w:sz w:val="18"/>
          <w:szCs w:val="18"/>
        </w:rPr>
      </w:pPr>
    </w:p>
    <w:p w:rsidR="00864FBE" w:rsidRPr="00AC1B9E" w:rsidRDefault="00864FBE" w:rsidP="0033448A">
      <w:pPr>
        <w:autoSpaceDE w:val="0"/>
        <w:autoSpaceDN w:val="0"/>
        <w:adjustRightInd w:val="0"/>
        <w:spacing w:after="0" w:line="240" w:lineRule="auto"/>
        <w:jc w:val="center"/>
        <w:rPr>
          <w:rFonts w:ascii="Verdana" w:hAnsi="Verdana" w:cs="Verdana"/>
          <w:color w:val="000000"/>
          <w:sz w:val="18"/>
          <w:szCs w:val="18"/>
        </w:rPr>
      </w:pPr>
    </w:p>
    <w:p w:rsidR="0033448A" w:rsidRPr="00AC1B9E" w:rsidRDefault="0033448A" w:rsidP="0033448A">
      <w:pPr>
        <w:autoSpaceDE w:val="0"/>
        <w:autoSpaceDN w:val="0"/>
        <w:adjustRightInd w:val="0"/>
        <w:spacing w:after="0" w:line="240" w:lineRule="auto"/>
        <w:rPr>
          <w:rFonts w:ascii="Verdana" w:hAnsi="Verdana" w:cs="Verdana"/>
          <w:color w:val="000000"/>
          <w:sz w:val="18"/>
          <w:szCs w:val="18"/>
        </w:rPr>
      </w:pPr>
      <w:r w:rsidRPr="00AC1B9E">
        <w:rPr>
          <w:rFonts w:ascii="Verdana" w:hAnsi="Verdana" w:cs="Verdana"/>
          <w:color w:val="000000"/>
          <w:sz w:val="18"/>
          <w:szCs w:val="18"/>
        </w:rPr>
        <w:t xml:space="preserve">…………………………………… ………………….. r. </w:t>
      </w:r>
      <w:r w:rsidRPr="00AC1B9E">
        <w:rPr>
          <w:rFonts w:ascii="Verdana" w:hAnsi="Verdana" w:cs="Verdana"/>
          <w:color w:val="000000"/>
          <w:sz w:val="18"/>
          <w:szCs w:val="18"/>
        </w:rPr>
        <w:tab/>
      </w:r>
      <w:r w:rsidRPr="00AC1B9E">
        <w:rPr>
          <w:rFonts w:ascii="Verdana" w:hAnsi="Verdana" w:cs="Verdana"/>
          <w:color w:val="000000"/>
          <w:sz w:val="18"/>
          <w:szCs w:val="18"/>
        </w:rPr>
        <w:tab/>
      </w:r>
      <w:r w:rsidR="00F60381" w:rsidRPr="00AC1B9E">
        <w:rPr>
          <w:rFonts w:ascii="Verdana" w:hAnsi="Verdana" w:cs="Verdana"/>
          <w:color w:val="000000"/>
          <w:sz w:val="18"/>
          <w:szCs w:val="18"/>
        </w:rPr>
        <w:t xml:space="preserve">                                                                     </w:t>
      </w:r>
      <w:r w:rsidRPr="00AC1B9E">
        <w:rPr>
          <w:rFonts w:ascii="Verdana" w:hAnsi="Verdana" w:cs="Verdana"/>
          <w:color w:val="000000"/>
          <w:sz w:val="18"/>
          <w:szCs w:val="18"/>
        </w:rPr>
        <w:tab/>
      </w:r>
      <w:r w:rsidRPr="00AC1B9E">
        <w:rPr>
          <w:rFonts w:ascii="Verdana" w:hAnsi="Verdana" w:cs="Verdana"/>
          <w:color w:val="000000"/>
          <w:sz w:val="18"/>
          <w:szCs w:val="18"/>
        </w:rPr>
        <w:tab/>
        <w:t>……………………………………</w:t>
      </w:r>
    </w:p>
    <w:p w:rsidR="0033448A" w:rsidRPr="00AC1B9E" w:rsidRDefault="0033448A" w:rsidP="0033448A">
      <w:pPr>
        <w:autoSpaceDE w:val="0"/>
        <w:autoSpaceDN w:val="0"/>
        <w:adjustRightInd w:val="0"/>
        <w:spacing w:after="0" w:line="240" w:lineRule="auto"/>
        <w:rPr>
          <w:rFonts w:ascii="Verdana" w:hAnsi="Verdana" w:cs="Verdana"/>
          <w:color w:val="000000"/>
          <w:sz w:val="18"/>
          <w:szCs w:val="18"/>
        </w:rPr>
      </w:pPr>
      <w:r w:rsidRPr="00AC1B9E">
        <w:rPr>
          <w:rFonts w:ascii="Verdana" w:hAnsi="Verdana" w:cs="Verdana"/>
          <w:color w:val="000000"/>
          <w:sz w:val="18"/>
          <w:szCs w:val="18"/>
        </w:rPr>
        <w:tab/>
        <w:t xml:space="preserve">miejscowość </w:t>
      </w:r>
      <w:r w:rsidRPr="00AC1B9E">
        <w:rPr>
          <w:rFonts w:ascii="Verdana" w:hAnsi="Verdana" w:cs="Verdana"/>
          <w:color w:val="000000"/>
          <w:sz w:val="18"/>
          <w:szCs w:val="18"/>
        </w:rPr>
        <w:tab/>
        <w:t xml:space="preserve">     data </w:t>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00F60381" w:rsidRPr="00AC1B9E">
        <w:rPr>
          <w:rFonts w:ascii="Verdana" w:hAnsi="Verdana" w:cs="Verdana"/>
          <w:color w:val="000000"/>
          <w:sz w:val="18"/>
          <w:szCs w:val="18"/>
        </w:rPr>
        <w:t xml:space="preserve">                                                             </w:t>
      </w:r>
      <w:r w:rsidRPr="00AC1B9E">
        <w:rPr>
          <w:rFonts w:ascii="Verdana" w:hAnsi="Verdana" w:cs="Verdana"/>
          <w:color w:val="000000"/>
          <w:sz w:val="18"/>
          <w:szCs w:val="18"/>
        </w:rPr>
        <w:t>Podpis/y</w:t>
      </w:r>
    </w:p>
    <w:p w:rsidR="00C15C9C" w:rsidRPr="00AC1B9E" w:rsidRDefault="00C15C9C" w:rsidP="00E324B3">
      <w:pPr>
        <w:autoSpaceDE w:val="0"/>
        <w:autoSpaceDN w:val="0"/>
        <w:adjustRightInd w:val="0"/>
        <w:spacing w:after="0" w:line="240" w:lineRule="auto"/>
        <w:rPr>
          <w:rFonts w:ascii="Verdana" w:hAnsi="Verdana" w:cs="Verdana"/>
          <w:color w:val="000000"/>
          <w:sz w:val="18"/>
          <w:szCs w:val="18"/>
        </w:rPr>
      </w:pPr>
    </w:p>
    <w:p w:rsidR="00AC1B9E" w:rsidRDefault="00C15C9C" w:rsidP="00B25F1A">
      <w:pPr>
        <w:autoSpaceDE w:val="0"/>
        <w:autoSpaceDN w:val="0"/>
        <w:adjustRightInd w:val="0"/>
        <w:spacing w:after="0" w:line="240" w:lineRule="auto"/>
        <w:rPr>
          <w:rFonts w:ascii="Verdana" w:hAnsi="Verdana" w:cs="Verdana"/>
          <w:color w:val="000000"/>
          <w:sz w:val="18"/>
          <w:szCs w:val="18"/>
        </w:rPr>
        <w:sectPr w:rsidR="00AC1B9E" w:rsidSect="005F58BC">
          <w:pgSz w:w="16838" w:h="11906" w:orient="landscape"/>
          <w:pgMar w:top="1418" w:right="1418" w:bottom="1418" w:left="1418" w:header="709" w:footer="709" w:gutter="0"/>
          <w:cols w:space="708"/>
          <w:docGrid w:linePitch="360"/>
        </w:sectPr>
      </w:pP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008445C7" w:rsidRPr="00AC1B9E">
        <w:rPr>
          <w:rFonts w:ascii="Verdana" w:hAnsi="Verdana" w:cs="Verdana"/>
          <w:color w:val="000000"/>
          <w:sz w:val="18"/>
          <w:szCs w:val="18"/>
        </w:rPr>
        <w:tab/>
      </w:r>
      <w:r w:rsidR="008445C7" w:rsidRPr="00AC1B9E">
        <w:rPr>
          <w:rFonts w:ascii="Verdana" w:hAnsi="Verdana" w:cs="Verdana"/>
          <w:color w:val="000000"/>
          <w:sz w:val="18"/>
          <w:szCs w:val="18"/>
        </w:rPr>
        <w:tab/>
      </w: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E24427" w:rsidRDefault="00516F31" w:rsidP="00516F31">
      <w:pPr>
        <w:autoSpaceDE w:val="0"/>
        <w:autoSpaceDN w:val="0"/>
        <w:adjustRightInd w:val="0"/>
        <w:spacing w:after="0" w:line="240" w:lineRule="auto"/>
        <w:jc w:val="center"/>
        <w:rPr>
          <w:rFonts w:ascii="Verdana-Bold" w:hAnsi="Verdana-Bold" w:cs="Verdana-Bold"/>
          <w:b/>
          <w:bCs/>
          <w:color w:val="000000"/>
          <w:sz w:val="24"/>
          <w:szCs w:val="24"/>
        </w:rPr>
      </w:pPr>
      <w:r>
        <w:rPr>
          <w:rFonts w:ascii="Verdana-Bold" w:hAnsi="Verdana-Bold" w:cs="Verdana-Bold"/>
          <w:b/>
          <w:bCs/>
          <w:color w:val="000000"/>
          <w:sz w:val="24"/>
          <w:szCs w:val="24"/>
        </w:rPr>
        <w:t>OŚWIADCZENIE WYKONAWCY</w:t>
      </w:r>
    </w:p>
    <w:p w:rsidR="00E24427"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 xml:space="preserve">SKŁADANE DO POSTĘPOWANIA W SPRAWIE </w:t>
      </w:r>
    </w:p>
    <w:p w:rsidR="00B25F1A"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UDZIELENIA ZAMÓWIENIA PUBLICZNEGO</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E24427">
      <w:pPr>
        <w:autoSpaceDE w:val="0"/>
        <w:autoSpaceDN w:val="0"/>
        <w:adjustRightInd w:val="0"/>
        <w:spacing w:after="0" w:line="240" w:lineRule="auto"/>
        <w:jc w:val="center"/>
        <w:rPr>
          <w:rFonts w:ascii="Verdana-Bold" w:hAnsi="Verdana-Bold" w:cs="Verdana-Bold"/>
          <w:b/>
          <w:bCs/>
          <w:color w:val="000000"/>
          <w:sz w:val="18"/>
          <w:szCs w:val="18"/>
        </w:rPr>
      </w:pPr>
      <w:r w:rsidRPr="00E24427">
        <w:rPr>
          <w:rFonts w:ascii="Verdana-Bold" w:hAnsi="Verdana-Bold" w:cs="Verdana-Bold"/>
          <w:b/>
          <w:bCs/>
          <w:color w:val="000000"/>
          <w:sz w:val="18"/>
          <w:szCs w:val="18"/>
        </w:rPr>
        <w:t>Informacje dotyczące instytucji zamawiającej i postepowania o udzielenie zamówienia</w:t>
      </w:r>
    </w:p>
    <w:p w:rsidR="003C4839" w:rsidRPr="00E24427" w:rsidRDefault="003C4839" w:rsidP="00B25F1A">
      <w:pPr>
        <w:autoSpaceDE w:val="0"/>
        <w:autoSpaceDN w:val="0"/>
        <w:adjustRightInd w:val="0"/>
        <w:spacing w:after="0" w:line="240" w:lineRule="auto"/>
        <w:rPr>
          <w:rFonts w:ascii="Verdana" w:hAnsi="Verdana" w:cs="Verdana"/>
          <w:color w:val="000000"/>
          <w:sz w:val="18"/>
          <w:szCs w:val="18"/>
        </w:rPr>
      </w:pPr>
    </w:p>
    <w:p w:rsidR="00B25F1A" w:rsidRPr="00E56EAD" w:rsidRDefault="00B25F1A" w:rsidP="00B25F1A">
      <w:pPr>
        <w:autoSpaceDE w:val="0"/>
        <w:autoSpaceDN w:val="0"/>
        <w:adjustRightInd w:val="0"/>
        <w:spacing w:after="0" w:line="240" w:lineRule="auto"/>
        <w:rPr>
          <w:rFonts w:ascii="Verdana" w:hAnsi="Verdana" w:cs="Verdana"/>
          <w:color w:val="000000"/>
          <w:sz w:val="18"/>
          <w:szCs w:val="18"/>
        </w:rPr>
      </w:pPr>
      <w:r w:rsidRPr="00E56EAD">
        <w:rPr>
          <w:rFonts w:ascii="Verdana" w:hAnsi="Verdana" w:cs="Verdana"/>
          <w:color w:val="000000"/>
          <w:sz w:val="18"/>
          <w:szCs w:val="18"/>
        </w:rPr>
        <w:t>1. Nazwa, adresy i dane kontaktowe instytucji zamawiającej</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color w:val="000000"/>
          <w:sz w:val="18"/>
          <w:szCs w:val="18"/>
        </w:rPr>
        <w:t xml:space="preserve">Nazwa: </w:t>
      </w:r>
      <w:r w:rsidR="0033448A">
        <w:rPr>
          <w:rFonts w:ascii="Verdana" w:hAnsi="Verdana" w:cs="Verdana"/>
          <w:b/>
          <w:color w:val="000000"/>
          <w:sz w:val="18"/>
          <w:szCs w:val="18"/>
        </w:rPr>
        <w:t>Zespół Szkół Ponadgimnazjalnych w Poddębicach działający w imieniu Po</w:t>
      </w:r>
      <w:r w:rsidR="00723BCC" w:rsidRPr="00E56EAD">
        <w:rPr>
          <w:rFonts w:ascii="Verdana" w:hAnsi="Verdana" w:cs="Verdana"/>
          <w:b/>
          <w:color w:val="000000"/>
          <w:sz w:val="18"/>
          <w:szCs w:val="18"/>
        </w:rPr>
        <w:t>wiat</w:t>
      </w:r>
      <w:r w:rsidR="0033448A">
        <w:rPr>
          <w:rFonts w:ascii="Verdana" w:hAnsi="Verdana" w:cs="Verdana"/>
          <w:b/>
          <w:color w:val="000000"/>
          <w:sz w:val="18"/>
          <w:szCs w:val="18"/>
        </w:rPr>
        <w:t>u</w:t>
      </w:r>
      <w:r w:rsidR="00723BCC" w:rsidRPr="00E56EAD">
        <w:rPr>
          <w:rFonts w:ascii="Verdana" w:hAnsi="Verdana" w:cs="Verdana"/>
          <w:b/>
          <w:color w:val="000000"/>
          <w:sz w:val="18"/>
          <w:szCs w:val="18"/>
        </w:rPr>
        <w:t xml:space="preserve"> Poddębicki</w:t>
      </w:r>
      <w:r w:rsidR="0033448A">
        <w:rPr>
          <w:rFonts w:ascii="Verdana" w:hAnsi="Verdana" w:cs="Verdana"/>
          <w:b/>
          <w:color w:val="000000"/>
          <w:sz w:val="18"/>
          <w:szCs w:val="18"/>
        </w:rPr>
        <w:t>ego</w:t>
      </w:r>
      <w:r w:rsidR="00723BCC" w:rsidRPr="00E56EAD">
        <w:rPr>
          <w:rFonts w:ascii="Verdana" w:hAnsi="Verdana" w:cs="Verdana-Bold"/>
          <w:b/>
          <w:bCs/>
          <w:color w:val="000000"/>
          <w:sz w:val="18"/>
          <w:szCs w:val="18"/>
        </w:rPr>
        <w:t>,</w:t>
      </w:r>
      <w:r w:rsidR="0033448A">
        <w:rPr>
          <w:rFonts w:ascii="Verdana" w:hAnsi="Verdana" w:cs="Verdana-Bold"/>
          <w:b/>
          <w:bCs/>
          <w:color w:val="000000"/>
          <w:sz w:val="18"/>
          <w:szCs w:val="18"/>
        </w:rPr>
        <w:t xml:space="preserve"> </w:t>
      </w:r>
      <w:r w:rsidRPr="00E56EAD">
        <w:rPr>
          <w:rFonts w:ascii="Verdana" w:hAnsi="Verdana" w:cs="Verdana-Bold"/>
          <w:b/>
          <w:bCs/>
          <w:color w:val="000000"/>
          <w:sz w:val="18"/>
          <w:szCs w:val="18"/>
        </w:rPr>
        <w:t xml:space="preserve">ul. </w:t>
      </w:r>
      <w:r w:rsidR="0033448A">
        <w:rPr>
          <w:rFonts w:ascii="Verdana" w:hAnsi="Verdana" w:cs="Verdana-Bold"/>
          <w:b/>
          <w:bCs/>
          <w:color w:val="000000"/>
          <w:sz w:val="18"/>
          <w:szCs w:val="18"/>
        </w:rPr>
        <w:t>Polana 13/15</w:t>
      </w:r>
      <w:r w:rsidR="00723BCC" w:rsidRPr="00E56EAD">
        <w:rPr>
          <w:rFonts w:ascii="Verdana" w:hAnsi="Verdana" w:cs="Verdana-Bold"/>
          <w:b/>
          <w:bCs/>
          <w:color w:val="000000"/>
          <w:sz w:val="18"/>
          <w:szCs w:val="18"/>
        </w:rPr>
        <w:t>, 99-200 Poddębice</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b/>
          <w:color w:val="000000"/>
          <w:sz w:val="18"/>
          <w:szCs w:val="18"/>
        </w:rPr>
        <w:t xml:space="preserve">telefon: </w:t>
      </w:r>
      <w:r w:rsidR="00723BCC" w:rsidRPr="00E56EAD">
        <w:rPr>
          <w:rFonts w:ascii="Verdana" w:hAnsi="Verdana" w:cs="Verdana"/>
          <w:b/>
          <w:color w:val="000000"/>
          <w:sz w:val="18"/>
          <w:szCs w:val="18"/>
        </w:rPr>
        <w:t xml:space="preserve">43 678 </w:t>
      </w:r>
      <w:r w:rsidR="0033448A">
        <w:rPr>
          <w:rFonts w:ascii="Verdana" w:hAnsi="Verdana" w:cs="Verdana"/>
          <w:b/>
          <w:color w:val="000000"/>
          <w:sz w:val="18"/>
          <w:szCs w:val="18"/>
        </w:rPr>
        <w:t>31 13</w:t>
      </w:r>
      <w:r w:rsidRPr="00E56EAD">
        <w:rPr>
          <w:rFonts w:ascii="Verdana" w:hAnsi="Verdana" w:cs="Verdana-Bold"/>
          <w:b/>
          <w:bCs/>
          <w:color w:val="000000"/>
          <w:sz w:val="18"/>
          <w:szCs w:val="18"/>
        </w:rPr>
        <w:t>, fa</w:t>
      </w:r>
      <w:r w:rsidR="00723BCC" w:rsidRPr="00E56EAD">
        <w:rPr>
          <w:rFonts w:ascii="Verdana" w:hAnsi="Verdana" w:cs="Verdana-Bold"/>
          <w:b/>
          <w:bCs/>
          <w:color w:val="000000"/>
          <w:sz w:val="18"/>
          <w:szCs w:val="18"/>
        </w:rPr>
        <w:t>x</w:t>
      </w:r>
      <w:r w:rsidRPr="00E56EAD">
        <w:rPr>
          <w:rFonts w:ascii="Verdana" w:hAnsi="Verdana" w:cs="Verdana-Bold"/>
          <w:b/>
          <w:bCs/>
          <w:color w:val="000000"/>
          <w:sz w:val="18"/>
          <w:szCs w:val="18"/>
        </w:rPr>
        <w:t xml:space="preserve"> </w:t>
      </w:r>
      <w:r w:rsidR="00723BCC" w:rsidRPr="00E56EAD">
        <w:rPr>
          <w:rFonts w:ascii="Verdana" w:hAnsi="Verdana" w:cs="Verdana-Bold"/>
          <w:b/>
          <w:bCs/>
          <w:color w:val="000000"/>
          <w:sz w:val="18"/>
          <w:szCs w:val="18"/>
        </w:rPr>
        <w:t xml:space="preserve">43 678 </w:t>
      </w:r>
      <w:r w:rsidR="0033448A">
        <w:rPr>
          <w:rFonts w:ascii="Verdana" w:hAnsi="Verdana" w:cs="Verdana-Bold"/>
          <w:b/>
          <w:bCs/>
          <w:color w:val="000000"/>
          <w:sz w:val="18"/>
          <w:szCs w:val="18"/>
        </w:rPr>
        <w:t>31 13</w:t>
      </w:r>
    </w:p>
    <w:p w:rsidR="003C4839" w:rsidRPr="00516F31" w:rsidRDefault="00B25F1A" w:rsidP="00B25F1A">
      <w:pPr>
        <w:autoSpaceDE w:val="0"/>
        <w:autoSpaceDN w:val="0"/>
        <w:adjustRightInd w:val="0"/>
        <w:spacing w:after="0" w:line="240" w:lineRule="auto"/>
        <w:rPr>
          <w:rFonts w:ascii="Verdana" w:hAnsi="Verdana" w:cs="Verdana"/>
          <w:sz w:val="18"/>
          <w:szCs w:val="18"/>
          <w:lang w:val="de-DE"/>
        </w:rPr>
      </w:pPr>
      <w:proofErr w:type="spellStart"/>
      <w:r w:rsidRPr="00516F31">
        <w:rPr>
          <w:rFonts w:ascii="Verdana" w:hAnsi="Verdana" w:cs="Verdana"/>
          <w:color w:val="000000"/>
          <w:sz w:val="18"/>
          <w:szCs w:val="18"/>
          <w:lang w:val="de-DE"/>
        </w:rPr>
        <w:t>e-mail</w:t>
      </w:r>
      <w:proofErr w:type="spellEnd"/>
      <w:r w:rsidRPr="00516F31">
        <w:rPr>
          <w:rFonts w:ascii="Verdana" w:hAnsi="Verdana" w:cs="Verdana"/>
          <w:color w:val="000000"/>
          <w:sz w:val="18"/>
          <w:szCs w:val="18"/>
          <w:lang w:val="de-DE"/>
        </w:rPr>
        <w:t xml:space="preserve">: </w:t>
      </w:r>
      <w:r w:rsidR="00E536EF" w:rsidRPr="00516F31">
        <w:rPr>
          <w:rFonts w:ascii="Verdana" w:hAnsi="Verdana" w:cs="Verdana"/>
          <w:color w:val="000000"/>
          <w:sz w:val="18"/>
          <w:szCs w:val="18"/>
          <w:lang w:val="de-DE"/>
        </w:rPr>
        <w:t>projektzsp_efs@wp.pl</w:t>
      </w:r>
    </w:p>
    <w:p w:rsidR="0033448A" w:rsidRDefault="00B25F1A" w:rsidP="0033448A">
      <w:pPr>
        <w:autoSpaceDE w:val="0"/>
        <w:autoSpaceDN w:val="0"/>
        <w:adjustRightInd w:val="0"/>
        <w:spacing w:after="0" w:line="240" w:lineRule="auto"/>
        <w:rPr>
          <w:rFonts w:ascii="Verdana" w:hAnsi="Verdana" w:cs="Verdana"/>
          <w:color w:val="000000"/>
          <w:sz w:val="18"/>
          <w:szCs w:val="18"/>
        </w:rPr>
      </w:pPr>
      <w:r w:rsidRPr="00E24427">
        <w:rPr>
          <w:rFonts w:ascii="Verdana" w:hAnsi="Verdana" w:cs="Verdana"/>
          <w:color w:val="000000"/>
          <w:sz w:val="18"/>
          <w:szCs w:val="18"/>
        </w:rPr>
        <w:t xml:space="preserve">2. Tytuł zamówienia: </w:t>
      </w:r>
    </w:p>
    <w:p w:rsidR="0033448A" w:rsidRPr="0033448A"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I </w:t>
      </w:r>
      <w:r w:rsidR="00E44D7B">
        <w:rPr>
          <w:rFonts w:ascii="Verdana" w:hAnsi="Verdana" w:cs="Verdana-Bold"/>
          <w:bCs/>
          <w:color w:val="0070C0"/>
          <w:sz w:val="20"/>
          <w:szCs w:val="20"/>
        </w:rPr>
        <w:t>etap dostawy ubrań dla stażystów</w:t>
      </w:r>
      <w:r w:rsidRPr="0033448A">
        <w:rPr>
          <w:rFonts w:ascii="Verdana" w:hAnsi="Verdana" w:cs="Verdana-Bold"/>
          <w:bCs/>
          <w:color w:val="0070C0"/>
          <w:sz w:val="20"/>
          <w:szCs w:val="20"/>
        </w:rPr>
        <w:t xml:space="preserve">, na potrzeby projektu: </w:t>
      </w:r>
    </w:p>
    <w:p w:rsidR="0033448A" w:rsidRPr="0033448A"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516F31">
        <w:rPr>
          <w:rFonts w:ascii="Verdana" w:hAnsi="Verdana" w:cs="Verdana-Bold"/>
          <w:bCs/>
          <w:color w:val="0070C0"/>
          <w:sz w:val="20"/>
          <w:szCs w:val="20"/>
        </w:rPr>
        <w:t xml:space="preserve">RY  </w:t>
      </w:r>
      <w:r w:rsidRPr="0033448A">
        <w:rPr>
          <w:rFonts w:ascii="Verdana" w:hAnsi="Verdana" w:cs="Verdana-Bold"/>
          <w:bCs/>
          <w:color w:val="0070C0"/>
          <w:sz w:val="20"/>
          <w:szCs w:val="20"/>
        </w:rPr>
        <w:t xml:space="preserve">w branży turystyczno – gastronomicznej” </w:t>
      </w:r>
    </w:p>
    <w:p w:rsidR="00E827F2" w:rsidRPr="00516F31" w:rsidRDefault="0033448A" w:rsidP="00516F31">
      <w:pPr>
        <w:autoSpaceDE w:val="0"/>
        <w:autoSpaceDN w:val="0"/>
        <w:adjustRightInd w:val="0"/>
        <w:spacing w:after="0" w:line="240" w:lineRule="auto"/>
        <w:jc w:val="center"/>
        <w:rPr>
          <w:rFonts w:ascii="Verdana" w:hAnsi="Verdana" w:cs="Verdana-Bold"/>
          <w:b/>
          <w:bCs/>
          <w:color w:val="0070C0"/>
          <w:sz w:val="24"/>
          <w:szCs w:val="24"/>
          <w:u w:val="single"/>
        </w:rPr>
      </w:pPr>
      <w:r w:rsidRPr="0033448A">
        <w:rPr>
          <w:rFonts w:ascii="Verdana" w:hAnsi="Verdana" w:cs="Verdana-Bold"/>
          <w:bCs/>
          <w:color w:val="0070C0"/>
          <w:sz w:val="20"/>
          <w:szCs w:val="20"/>
        </w:rPr>
        <w:t>realizowanego przez Zespół Szkół Ponadgimnazjalnych w Poddębicach w ramach Regionalnego Programu Operacyjnego Województwa Łódzkiego na lata 2014-2020</w:t>
      </w:r>
      <w:r>
        <w:rPr>
          <w:rFonts w:ascii="Verdana" w:hAnsi="Verdana" w:cs="Verdana-Bold"/>
          <w:b/>
          <w:bCs/>
          <w:color w:val="0070C0"/>
          <w:sz w:val="24"/>
          <w:szCs w:val="24"/>
          <w:u w:val="single"/>
        </w:rPr>
        <w:t xml:space="preserve"> </w:t>
      </w:r>
    </w:p>
    <w:p w:rsidR="003C4839" w:rsidRDefault="00B25F1A" w:rsidP="00B25F1A">
      <w:pPr>
        <w:autoSpaceDE w:val="0"/>
        <w:autoSpaceDN w:val="0"/>
        <w:adjustRightInd w:val="0"/>
        <w:spacing w:after="0" w:line="240" w:lineRule="auto"/>
        <w:rPr>
          <w:rFonts w:ascii="Verdana-Bold" w:hAnsi="Verdana-Bold" w:cs="Verdana-Bold"/>
          <w:b/>
          <w:bCs/>
          <w:color w:val="000000"/>
          <w:sz w:val="18"/>
          <w:szCs w:val="18"/>
        </w:rPr>
      </w:pPr>
      <w:r w:rsidRPr="00E56EAD">
        <w:rPr>
          <w:rFonts w:ascii="Verdana" w:hAnsi="Verdana" w:cs="Verdana"/>
          <w:color w:val="000000"/>
          <w:sz w:val="18"/>
          <w:szCs w:val="18"/>
        </w:rPr>
        <w:t xml:space="preserve">3. Nr nadany sprawie przez zamawiającego: </w:t>
      </w:r>
      <w:r w:rsidR="0033448A">
        <w:rPr>
          <w:rFonts w:ascii="Verdana" w:hAnsi="Verdana" w:cs="Verdana-Bold"/>
          <w:b/>
          <w:bCs/>
          <w:color w:val="000000"/>
          <w:sz w:val="18"/>
          <w:szCs w:val="18"/>
        </w:rPr>
        <w:t>RPLD.11.03.01-10-0039/16-00</w:t>
      </w:r>
    </w:p>
    <w:p w:rsidR="0033448A" w:rsidRDefault="0033448A" w:rsidP="003C4839">
      <w:pPr>
        <w:autoSpaceDE w:val="0"/>
        <w:autoSpaceDN w:val="0"/>
        <w:adjustRightInd w:val="0"/>
        <w:spacing w:after="0" w:line="240" w:lineRule="auto"/>
        <w:jc w:val="center"/>
        <w:rPr>
          <w:rFonts w:ascii="Verdana-Bold" w:hAnsi="Verdana-Bold" w:cs="Verdana-Bold"/>
          <w:b/>
          <w:bCs/>
          <w:color w:val="000000"/>
          <w:sz w:val="24"/>
          <w:szCs w:val="24"/>
          <w:u w:val="single"/>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II:</w:t>
      </w:r>
    </w:p>
    <w:p w:rsidR="003C4839" w:rsidRPr="00E56EAD" w:rsidRDefault="00516F31"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Informacje dotyczące wykonawcy</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Bold"/>
          <w:b/>
          <w:bCs/>
          <w:color w:val="000000"/>
          <w:sz w:val="18"/>
          <w:szCs w:val="18"/>
        </w:rPr>
        <w:t>A: Informacje na temat Wykonawcy:</w:t>
      </w:r>
    </w:p>
    <w:p w:rsidR="00723BCC" w:rsidRDefault="00723BCC" w:rsidP="00B25F1A">
      <w:pPr>
        <w:autoSpaceDE w:val="0"/>
        <w:autoSpaceDN w:val="0"/>
        <w:adjustRightInd w:val="0"/>
        <w:spacing w:after="0" w:line="240" w:lineRule="auto"/>
        <w:rPr>
          <w:rFonts w:ascii="Verdana" w:hAnsi="Verdana" w:cs="Verdana"/>
          <w:color w:val="000000"/>
          <w:sz w:val="18"/>
          <w:szCs w:val="18"/>
        </w:rPr>
      </w:pPr>
    </w:p>
    <w:p w:rsidR="009D436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Nazwa Wykonawcy: …………………………………</w:t>
      </w:r>
      <w:r w:rsidR="00516F31">
        <w:rPr>
          <w:rFonts w:ascii="Verdana" w:hAnsi="Verdana" w:cs="Verdana"/>
          <w:color w:val="000000"/>
          <w:sz w:val="18"/>
          <w:szCs w:val="18"/>
        </w:rPr>
        <w:t>……………………………………………………………………………</w:t>
      </w:r>
    </w:p>
    <w:p w:rsidR="00516F31" w:rsidRDefault="00516F31"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Osoba wyznaczona do kontaktów: …………………………………………………………………</w:t>
      </w:r>
      <w:r w:rsidR="009D4369">
        <w:rPr>
          <w:rFonts w:ascii="Verdana" w:hAnsi="Verdana" w:cs="Verdana"/>
          <w:color w:val="000000"/>
          <w:sz w:val="18"/>
          <w:szCs w:val="18"/>
        </w:rPr>
        <w:t>……………………</w:t>
      </w:r>
    </w:p>
    <w:p w:rsidR="009D4369" w:rsidRDefault="009D4369" w:rsidP="00B25F1A">
      <w:pPr>
        <w:autoSpaceDE w:val="0"/>
        <w:autoSpaceDN w:val="0"/>
        <w:adjustRightInd w:val="0"/>
        <w:spacing w:after="0" w:line="240" w:lineRule="auto"/>
        <w:rPr>
          <w:rFonts w:ascii="Verdana" w:hAnsi="Verdana" w:cs="Verdana"/>
          <w:color w:val="000000"/>
          <w:sz w:val="18"/>
          <w:szCs w:val="18"/>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c) </w:t>
      </w:r>
      <w:proofErr w:type="spellStart"/>
      <w:r w:rsidR="00B25F1A" w:rsidRPr="002C7FE6">
        <w:rPr>
          <w:rFonts w:ascii="Verdana" w:hAnsi="Verdana" w:cs="Verdana"/>
          <w:color w:val="000000"/>
          <w:sz w:val="18"/>
          <w:szCs w:val="18"/>
          <w:lang w:val="de-DE"/>
        </w:rPr>
        <w:t>telefon</w:t>
      </w:r>
      <w:proofErr w:type="spellEnd"/>
      <w:r w:rsidR="00B25F1A" w:rsidRPr="002C7FE6">
        <w:rPr>
          <w:rFonts w:ascii="Verdana" w:hAnsi="Verdana" w:cs="Verdana"/>
          <w:color w:val="000000"/>
          <w:sz w:val="18"/>
          <w:szCs w:val="18"/>
          <w:lang w:val="de-DE"/>
        </w:rPr>
        <w:t xml:space="preserve">: ……………………………………………………. </w:t>
      </w:r>
      <w:proofErr w:type="spellStart"/>
      <w:r w:rsidR="00B25F1A" w:rsidRPr="002C7FE6">
        <w:rPr>
          <w:rFonts w:ascii="Verdana" w:hAnsi="Verdana" w:cs="Verdana"/>
          <w:color w:val="000000"/>
          <w:sz w:val="18"/>
          <w:szCs w:val="18"/>
          <w:lang w:val="de-DE"/>
        </w:rPr>
        <w:t>faks</w:t>
      </w:r>
      <w:proofErr w:type="spellEnd"/>
      <w:r w:rsidR="00B25F1A" w:rsidRPr="002C7FE6">
        <w:rPr>
          <w:rFonts w:ascii="Verdana" w:hAnsi="Verdana" w:cs="Verdana"/>
          <w:color w:val="000000"/>
          <w:sz w:val="18"/>
          <w:szCs w:val="18"/>
          <w:lang w:val="de-DE"/>
        </w:rPr>
        <w:t xml:space="preserve"> …………………………………………….</w:t>
      </w:r>
    </w:p>
    <w:p w:rsidR="009D4369" w:rsidRPr="002C7FE6"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d) </w:t>
      </w:r>
      <w:proofErr w:type="spellStart"/>
      <w:r w:rsidR="00B25F1A" w:rsidRPr="002C7FE6">
        <w:rPr>
          <w:rFonts w:ascii="Verdana" w:hAnsi="Verdana" w:cs="Verdana"/>
          <w:color w:val="000000"/>
          <w:sz w:val="18"/>
          <w:szCs w:val="18"/>
          <w:lang w:val="de-DE"/>
        </w:rPr>
        <w:t>e-mail</w:t>
      </w:r>
      <w:proofErr w:type="spellEnd"/>
      <w:r w:rsidR="00B25F1A" w:rsidRPr="002C7FE6">
        <w:rPr>
          <w:rFonts w:ascii="Verdana" w:hAnsi="Verdana" w:cs="Verdana"/>
          <w:color w:val="000000"/>
          <w:sz w:val="18"/>
          <w:szCs w:val="18"/>
          <w:lang w:val="de-DE"/>
        </w:rPr>
        <w:t>: ………………………………………………</w:t>
      </w:r>
    </w:p>
    <w:p w:rsidR="003C4839" w:rsidRPr="002C7FE6" w:rsidRDefault="003C4839" w:rsidP="00B25F1A">
      <w:pPr>
        <w:autoSpaceDE w:val="0"/>
        <w:autoSpaceDN w:val="0"/>
        <w:adjustRightInd w:val="0"/>
        <w:spacing w:after="0" w:line="240" w:lineRule="auto"/>
        <w:rPr>
          <w:rFonts w:ascii="Verdana-Bold" w:hAnsi="Verdana-Bold" w:cs="Verdana-Bold"/>
          <w:b/>
          <w:bCs/>
          <w:color w:val="000000"/>
          <w:sz w:val="18"/>
          <w:szCs w:val="18"/>
          <w:lang w:val="de-DE"/>
        </w:rPr>
      </w:pPr>
    </w:p>
    <w:p w:rsidR="00723BCC" w:rsidRPr="00516F31"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b/>
          <w:bCs/>
          <w:color w:val="000000"/>
          <w:sz w:val="18"/>
          <w:szCs w:val="18"/>
        </w:rPr>
        <w:t xml:space="preserve">B: Informacje na temat </w:t>
      </w:r>
      <w:r w:rsidRPr="002C7FE6">
        <w:rPr>
          <w:rFonts w:ascii="Arial" w:hAnsi="Arial" w:cs="Arial"/>
          <w:b/>
          <w:bCs/>
          <w:color w:val="000000"/>
          <w:sz w:val="18"/>
          <w:szCs w:val="18"/>
          <w:u w:val="single"/>
        </w:rPr>
        <w:t>przedstawicieli prawnych</w:t>
      </w:r>
      <w:r w:rsidR="00516F31">
        <w:rPr>
          <w:rFonts w:ascii="Arial" w:hAnsi="Arial" w:cs="Arial"/>
          <w:b/>
          <w:bCs/>
          <w:color w:val="000000"/>
          <w:sz w:val="18"/>
          <w:szCs w:val="18"/>
        </w:rPr>
        <w:t xml:space="preserve"> Wykonawcy</w:t>
      </w:r>
    </w:p>
    <w:p w:rsidR="00736E8A"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color w:val="000000"/>
          <w:sz w:val="18"/>
          <w:szCs w:val="18"/>
        </w:rPr>
        <w:t xml:space="preserve">Proszę podać imię i nazwisko (imiona i nazwiska) oraz adres (-) osoby (osób) </w:t>
      </w:r>
      <w:r w:rsidR="00E56EAD">
        <w:rPr>
          <w:rFonts w:ascii="Arial" w:hAnsi="Arial" w:cs="Arial"/>
          <w:b/>
          <w:bCs/>
          <w:color w:val="000000"/>
          <w:sz w:val="18"/>
          <w:szCs w:val="18"/>
        </w:rPr>
        <w:t xml:space="preserve">upoważnionych do </w:t>
      </w:r>
      <w:r w:rsidRPr="00E56EAD">
        <w:rPr>
          <w:rFonts w:ascii="Arial" w:hAnsi="Arial" w:cs="Arial"/>
          <w:b/>
          <w:bCs/>
          <w:color w:val="000000"/>
          <w:sz w:val="18"/>
          <w:szCs w:val="18"/>
        </w:rPr>
        <w:t xml:space="preserve">prawnego reprezentowania wykonawcy </w:t>
      </w:r>
      <w:r w:rsidRPr="00E56EAD">
        <w:rPr>
          <w:rFonts w:ascii="Arial" w:hAnsi="Arial" w:cs="Arial"/>
          <w:color w:val="000000"/>
          <w:sz w:val="18"/>
          <w:szCs w:val="18"/>
        </w:rPr>
        <w:t>na potrzeby niniejszego postepowania o udzielenie</w:t>
      </w:r>
      <w:r w:rsidR="00E56EAD">
        <w:rPr>
          <w:rFonts w:ascii="Arial" w:hAnsi="Arial" w:cs="Arial"/>
          <w:b/>
          <w:bCs/>
          <w:color w:val="000000"/>
          <w:sz w:val="18"/>
          <w:szCs w:val="18"/>
        </w:rPr>
        <w:t xml:space="preserve"> </w:t>
      </w:r>
      <w:r w:rsidRPr="00E56EAD">
        <w:rPr>
          <w:rFonts w:ascii="Arial" w:hAnsi="Arial" w:cs="Arial"/>
          <w:color w:val="000000"/>
          <w:sz w:val="18"/>
          <w:szCs w:val="18"/>
        </w:rPr>
        <w:t>zamówienia:</w:t>
      </w:r>
    </w:p>
    <w:p w:rsidR="00516F31" w:rsidRPr="00516F31" w:rsidRDefault="00516F31" w:rsidP="00B25F1A">
      <w:pPr>
        <w:autoSpaceDE w:val="0"/>
        <w:autoSpaceDN w:val="0"/>
        <w:adjustRightInd w:val="0"/>
        <w:spacing w:after="0" w:line="240" w:lineRule="auto"/>
        <w:rPr>
          <w:rFonts w:ascii="Arial" w:hAnsi="Arial" w:cs="Arial"/>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Imię i nazwisko: …………………………………………………………………………………………………………………………</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Stanowisko/Działający jako: ………</w:t>
      </w:r>
      <w:r w:rsidR="00736E8A">
        <w:rPr>
          <w:rFonts w:ascii="Verdana" w:hAnsi="Verdana" w:cs="Verdana"/>
          <w:color w:val="000000"/>
          <w:sz w:val="18"/>
          <w:szCs w:val="18"/>
        </w:rPr>
        <w:t>…………………………………………………………………………………</w:t>
      </w:r>
      <w:r>
        <w:rPr>
          <w:rFonts w:ascii="Verdana" w:hAnsi="Verdana" w:cs="Verdana"/>
          <w:color w:val="000000"/>
          <w:sz w:val="18"/>
          <w:szCs w:val="18"/>
        </w:rPr>
        <w:t>……………</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Pr="008C15BB" w:rsidRDefault="00B25F1A" w:rsidP="00B25F1A">
      <w:pPr>
        <w:autoSpaceDE w:val="0"/>
        <w:autoSpaceDN w:val="0"/>
        <w:adjustRightInd w:val="0"/>
        <w:spacing w:after="0" w:line="240" w:lineRule="auto"/>
        <w:rPr>
          <w:rFonts w:ascii="Verdana" w:hAnsi="Verdana" w:cs="Verdana"/>
          <w:color w:val="000000"/>
          <w:sz w:val="18"/>
          <w:szCs w:val="18"/>
          <w:lang w:val="de-DE"/>
        </w:rPr>
      </w:pPr>
      <w:r w:rsidRPr="008C15BB">
        <w:rPr>
          <w:rFonts w:ascii="Verdana" w:hAnsi="Verdana" w:cs="Verdana"/>
          <w:color w:val="000000"/>
          <w:sz w:val="18"/>
          <w:szCs w:val="18"/>
          <w:lang w:val="de-DE"/>
        </w:rPr>
        <w:t xml:space="preserve">c) </w:t>
      </w:r>
      <w:proofErr w:type="spellStart"/>
      <w:r w:rsidRPr="008C15BB">
        <w:rPr>
          <w:rFonts w:ascii="Verdana" w:hAnsi="Verdana" w:cs="Verdana"/>
          <w:color w:val="000000"/>
          <w:sz w:val="18"/>
          <w:szCs w:val="18"/>
          <w:lang w:val="de-DE"/>
        </w:rPr>
        <w:t>telefon</w:t>
      </w:r>
      <w:proofErr w:type="spellEnd"/>
      <w:r w:rsidRPr="008C15BB">
        <w:rPr>
          <w:rFonts w:ascii="Verdana" w:hAnsi="Verdana" w:cs="Verdana"/>
          <w:color w:val="000000"/>
          <w:sz w:val="18"/>
          <w:szCs w:val="18"/>
          <w:lang w:val="de-DE"/>
        </w:rPr>
        <w:t>: …………………………………………………….</w:t>
      </w:r>
    </w:p>
    <w:p w:rsidR="00736E8A" w:rsidRPr="008C15BB"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B25F1A" w:rsidRDefault="00B25F1A" w:rsidP="00B25F1A">
      <w:pPr>
        <w:autoSpaceDE w:val="0"/>
        <w:autoSpaceDN w:val="0"/>
        <w:adjustRightInd w:val="0"/>
        <w:spacing w:after="0" w:line="240" w:lineRule="auto"/>
        <w:rPr>
          <w:rFonts w:ascii="Verdana" w:hAnsi="Verdana" w:cs="Verdana"/>
          <w:color w:val="000000"/>
          <w:sz w:val="18"/>
          <w:szCs w:val="18"/>
          <w:lang w:val="de-DE"/>
        </w:rPr>
      </w:pPr>
      <w:r w:rsidRPr="00B25F1A">
        <w:rPr>
          <w:rFonts w:ascii="Verdana" w:hAnsi="Verdana" w:cs="Verdana"/>
          <w:color w:val="000000"/>
          <w:sz w:val="18"/>
          <w:szCs w:val="18"/>
          <w:lang w:val="de-DE"/>
        </w:rPr>
        <w:t>d</w:t>
      </w:r>
      <w:r w:rsidR="00736E8A">
        <w:rPr>
          <w:rFonts w:ascii="Verdana" w:hAnsi="Verdana" w:cs="Verdana"/>
          <w:color w:val="000000"/>
          <w:sz w:val="18"/>
          <w:szCs w:val="18"/>
          <w:lang w:val="de-DE"/>
        </w:rPr>
        <w:t xml:space="preserve">) </w:t>
      </w:r>
      <w:proofErr w:type="spellStart"/>
      <w:r w:rsidR="00736E8A">
        <w:rPr>
          <w:rFonts w:ascii="Verdana" w:hAnsi="Verdana" w:cs="Verdana"/>
          <w:color w:val="000000"/>
          <w:sz w:val="18"/>
          <w:szCs w:val="18"/>
          <w:lang w:val="de-DE"/>
        </w:rPr>
        <w:t>e-mail</w:t>
      </w:r>
      <w:proofErr w:type="spellEnd"/>
      <w:r w:rsidR="00736E8A">
        <w:rPr>
          <w:rFonts w:ascii="Verdana" w:hAnsi="Verdana" w:cs="Verdana"/>
          <w:color w:val="000000"/>
          <w:sz w:val="18"/>
          <w:szCs w:val="18"/>
          <w:lang w:val="de-DE"/>
        </w:rPr>
        <w:t>: …………………………………………………….</w:t>
      </w:r>
    </w:p>
    <w:p w:rsidR="00B25F1A" w:rsidRPr="00B25F1A" w:rsidRDefault="00B25F1A" w:rsidP="00B25F1A">
      <w:pPr>
        <w:autoSpaceDE w:val="0"/>
        <w:autoSpaceDN w:val="0"/>
        <w:adjustRightInd w:val="0"/>
        <w:spacing w:after="0" w:line="240" w:lineRule="auto"/>
        <w:rPr>
          <w:rFonts w:ascii="Verdana" w:hAnsi="Verdana" w:cs="Verdana"/>
          <w:color w:val="000000"/>
          <w:sz w:val="24"/>
          <w:szCs w:val="24"/>
          <w:lang w:val="de-DE"/>
        </w:rPr>
      </w:pP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Wykonawca oświadcza, że jest (*niepotrzebne skreślić)</w:t>
      </w: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mikroprzedsiębiorstwem*;</w:t>
      </w: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małym przedsiębiorstwem*;</w:t>
      </w:r>
    </w:p>
    <w:p w:rsidR="00736E8A" w:rsidRPr="00516F31" w:rsidRDefault="00516F31"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średnik przedsiębiorstwem*</w:t>
      </w: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24"/>
          <w:szCs w:val="24"/>
          <w:u w:val="single"/>
        </w:rPr>
      </w:pPr>
      <w:r w:rsidRPr="00125498">
        <w:rPr>
          <w:rFonts w:ascii="Verdana" w:hAnsi="Verdana" w:cs="Verdana-Bold"/>
          <w:b/>
          <w:bCs/>
          <w:color w:val="000000"/>
          <w:sz w:val="24"/>
          <w:szCs w:val="24"/>
          <w:u w:val="single"/>
        </w:rPr>
        <w:t>Część III:</w:t>
      </w:r>
    </w:p>
    <w:p w:rsidR="003C4839" w:rsidRPr="00125498"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OŚWIADCZENIE WYKONAWCY</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125498" w:rsidRDefault="00B25F1A"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składane na podstawie art. 25a ust. 1 ustawy z dnia 29 </w:t>
      </w:r>
      <w:r w:rsidR="00723BCC" w:rsidRPr="00125498">
        <w:rPr>
          <w:rFonts w:ascii="Verdana" w:hAnsi="Verdana" w:cs="Verdana"/>
          <w:color w:val="000000"/>
          <w:sz w:val="18"/>
          <w:szCs w:val="18"/>
        </w:rPr>
        <w:t xml:space="preserve">stycznia 2004 r. </w:t>
      </w:r>
    </w:p>
    <w:p w:rsidR="00E24427" w:rsidRPr="00125498" w:rsidRDefault="00723BCC"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Prawo zamówień </w:t>
      </w:r>
      <w:r w:rsidR="00B25F1A" w:rsidRPr="00125498">
        <w:rPr>
          <w:rFonts w:ascii="Verdana" w:hAnsi="Verdana" w:cs="Verdana"/>
          <w:color w:val="000000"/>
          <w:sz w:val="18"/>
          <w:szCs w:val="18"/>
        </w:rPr>
        <w:t xml:space="preserve">publicznych Dz. U. z 2015 r. poz. 2164 </w:t>
      </w:r>
    </w:p>
    <w:p w:rsidR="00B25F1A" w:rsidRPr="00125498" w:rsidRDefault="00A44FDD" w:rsidP="00723BCC">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723BCC" w:rsidRPr="00125498">
        <w:rPr>
          <w:rFonts w:ascii="Verdana" w:hAnsi="Verdana" w:cs="Verdana"/>
          <w:color w:val="000000"/>
          <w:sz w:val="18"/>
          <w:szCs w:val="18"/>
        </w:rPr>
        <w:t xml:space="preserve"> (dalej jako: ustawa </w:t>
      </w:r>
      <w:r w:rsidR="00B25F1A" w:rsidRPr="00125498">
        <w:rPr>
          <w:rFonts w:ascii="Verdana" w:hAnsi="Verdana" w:cs="Verdana"/>
          <w:color w:val="000000"/>
          <w:sz w:val="18"/>
          <w:szCs w:val="18"/>
        </w:rPr>
        <w:t>Pzp),</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DOTYCZĄCE PRZESŁANEK WYKLUCZENIA Z POSTĘPOWANIA</w:t>
      </w:r>
    </w:p>
    <w:p w:rsidR="00125498" w:rsidRPr="00125498"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D42C50" w:rsidRDefault="00B25F1A" w:rsidP="00D42C50">
      <w:pPr>
        <w:autoSpaceDE w:val="0"/>
        <w:autoSpaceDN w:val="0"/>
        <w:adjustRightInd w:val="0"/>
        <w:spacing w:after="0" w:line="240" w:lineRule="auto"/>
        <w:rPr>
          <w:rFonts w:ascii="Verdana" w:hAnsi="Verdana" w:cs="Verdana-Bold"/>
          <w:bCs/>
          <w:color w:val="000000"/>
          <w:sz w:val="18"/>
          <w:szCs w:val="18"/>
        </w:rPr>
      </w:pPr>
      <w:r w:rsidRPr="00125498">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 xml:space="preserve">I etap dostawy ubrań dla uczniów, na potrzeby projektu: „STAŻE ZAWODOWE POCZĄTKIEM KARIERY w branży turystyczno – gastronomicznej”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00D9139A" w:rsidRPr="00D42C50">
        <w:rPr>
          <w:rFonts w:ascii="Verdana" w:hAnsi="Verdana" w:cs="Verdana-Bold"/>
          <w:bCs/>
          <w:color w:val="000000"/>
          <w:sz w:val="18"/>
          <w:szCs w:val="18"/>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RPLD.11.03.01-10-0039/16-00</w:t>
      </w:r>
    </w:p>
    <w:p w:rsidR="00D42C50"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125498"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125498">
        <w:rPr>
          <w:rFonts w:ascii="Verdana" w:hAnsi="Verdana" w:cs="Verdana"/>
          <w:color w:val="000000"/>
          <w:sz w:val="18"/>
          <w:szCs w:val="18"/>
        </w:rPr>
        <w:t xml:space="preserve">oświadczam </w:t>
      </w:r>
      <w:r w:rsidR="00B25F1A" w:rsidRPr="00125498">
        <w:rPr>
          <w:rFonts w:ascii="Verdana" w:hAnsi="Verdana" w:cs="Verdana"/>
          <w:color w:val="000000"/>
          <w:sz w:val="18"/>
          <w:szCs w:val="18"/>
        </w:rPr>
        <w:t>co następuje</w:t>
      </w:r>
      <w:r w:rsidR="00B25F1A" w:rsidRPr="00125498">
        <w:rPr>
          <w:rFonts w:ascii="Verdana" w:hAnsi="Verdana" w:cs="Verdana-Bold"/>
          <w:b/>
          <w:bCs/>
          <w:color w:val="000000"/>
          <w:sz w:val="18"/>
          <w:szCs w:val="18"/>
        </w:rPr>
        <w:t>:</w:t>
      </w:r>
    </w:p>
    <w:p w:rsidR="004A0F53" w:rsidRPr="00125498"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B25F1A" w:rsidRPr="00125498" w:rsidRDefault="004A0F53" w:rsidP="004A0F53">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FF0000"/>
          <w:sz w:val="18"/>
          <w:szCs w:val="18"/>
        </w:rPr>
        <w:t>O</w:t>
      </w:r>
      <w:r w:rsidR="00723BCC" w:rsidRPr="00125498">
        <w:rPr>
          <w:rFonts w:ascii="Verdana" w:hAnsi="Verdana" w:cs="Verdana-Bold"/>
          <w:b/>
          <w:bCs/>
          <w:color w:val="FF0000"/>
          <w:sz w:val="18"/>
          <w:szCs w:val="18"/>
        </w:rPr>
        <w:t>Ś</w:t>
      </w:r>
      <w:r w:rsidR="00B25F1A" w:rsidRPr="00125498">
        <w:rPr>
          <w:rFonts w:ascii="Verdana" w:hAnsi="Verdana" w:cs="Verdana-Bold"/>
          <w:b/>
          <w:bCs/>
          <w:color w:val="FF0000"/>
          <w:sz w:val="18"/>
          <w:szCs w:val="18"/>
        </w:rPr>
        <w:t>WIADCZENIA DOTYCZĄCE WYKONAWCY:</w:t>
      </w:r>
    </w:p>
    <w:p w:rsidR="003C4839" w:rsidRPr="00125498" w:rsidRDefault="003C4839" w:rsidP="00B25F1A">
      <w:pPr>
        <w:autoSpaceDE w:val="0"/>
        <w:autoSpaceDN w:val="0"/>
        <w:adjustRightInd w:val="0"/>
        <w:spacing w:after="0" w:line="240" w:lineRule="auto"/>
        <w:rPr>
          <w:rFonts w:ascii="Verdana" w:hAnsi="Verdana" w:cs="Verdana-Bold"/>
          <w:b/>
          <w:bCs/>
          <w:color w:val="000000"/>
          <w:sz w:val="18"/>
          <w:szCs w:val="18"/>
        </w:rPr>
      </w:pPr>
    </w:p>
    <w:p w:rsidR="00B25F1A"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Bold"/>
          <w:b/>
          <w:bCs/>
          <w:color w:val="000000"/>
          <w:sz w:val="18"/>
          <w:szCs w:val="18"/>
        </w:rPr>
        <w:t xml:space="preserve">1. </w:t>
      </w:r>
      <w:r w:rsidRPr="00125498">
        <w:rPr>
          <w:rFonts w:ascii="Verdana" w:hAnsi="Verdana" w:cs="Verdana"/>
          <w:color w:val="000000"/>
          <w:sz w:val="18"/>
          <w:szCs w:val="18"/>
        </w:rPr>
        <w:t>Oświadczam, że nie podlegam wykluczeniu z post</w:t>
      </w:r>
      <w:r w:rsidR="004E1FCD" w:rsidRPr="00125498">
        <w:rPr>
          <w:rFonts w:ascii="Verdana" w:hAnsi="Verdana" w:cs="Verdana"/>
          <w:color w:val="000000"/>
          <w:sz w:val="18"/>
          <w:szCs w:val="18"/>
        </w:rPr>
        <w:t>epowania na podstawie art. 24. u</w:t>
      </w:r>
      <w:r w:rsidRPr="00125498">
        <w:rPr>
          <w:rFonts w:ascii="Verdana" w:hAnsi="Verdana" w:cs="Verdana"/>
          <w:color w:val="000000"/>
          <w:sz w:val="18"/>
          <w:szCs w:val="18"/>
        </w:rPr>
        <w:t>st. 1 pkt 12-</w:t>
      </w:r>
    </w:p>
    <w:p w:rsidR="003C4839"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
          <w:color w:val="000000"/>
          <w:sz w:val="18"/>
          <w:szCs w:val="18"/>
        </w:rPr>
        <w:t>2</w:t>
      </w:r>
      <w:r w:rsidR="00E56EAD" w:rsidRPr="00125498">
        <w:rPr>
          <w:rFonts w:ascii="Verdana" w:hAnsi="Verdana" w:cs="Verdana"/>
          <w:color w:val="000000"/>
          <w:sz w:val="18"/>
          <w:szCs w:val="18"/>
        </w:rPr>
        <w:t>2</w:t>
      </w:r>
      <w:r w:rsidR="00426406">
        <w:rPr>
          <w:rFonts w:ascii="Verdana" w:hAnsi="Verdana" w:cs="Verdana"/>
          <w:color w:val="000000"/>
          <w:sz w:val="18"/>
          <w:szCs w:val="18"/>
        </w:rPr>
        <w:t xml:space="preserve"> ustawy Pzp.</w:t>
      </w:r>
    </w:p>
    <w:p w:rsidR="00B25F1A" w:rsidRPr="00907C9D" w:rsidRDefault="00B25F1A" w:rsidP="00B25F1A">
      <w:pPr>
        <w:autoSpaceDE w:val="0"/>
        <w:autoSpaceDN w:val="0"/>
        <w:adjustRightInd w:val="0"/>
        <w:spacing w:after="0" w:line="240" w:lineRule="auto"/>
        <w:rPr>
          <w:rFonts w:ascii="Verdana" w:hAnsi="Verdana" w:cs="Verdana"/>
          <w:color w:val="000000"/>
          <w:sz w:val="18"/>
          <w:szCs w:val="18"/>
        </w:rPr>
      </w:pPr>
      <w:r w:rsidRPr="00907C9D">
        <w:rPr>
          <w:rFonts w:ascii="Verdana" w:hAnsi="Verdana" w:cs="Verdana"/>
          <w:b/>
          <w:color w:val="000000"/>
          <w:sz w:val="18"/>
          <w:szCs w:val="18"/>
        </w:rPr>
        <w:t>2</w:t>
      </w:r>
      <w:r w:rsidRPr="00907C9D">
        <w:rPr>
          <w:rFonts w:ascii="Verdana" w:hAnsi="Verdana" w:cs="Verdana"/>
          <w:color w:val="000000"/>
          <w:sz w:val="18"/>
          <w:szCs w:val="18"/>
        </w:rPr>
        <w:t>. Oświadczam, że nie podlegam wykluczeniu z postepowania n</w:t>
      </w:r>
      <w:r w:rsidR="00D9139A" w:rsidRPr="00907C9D">
        <w:rPr>
          <w:rFonts w:ascii="Verdana" w:hAnsi="Verdana" w:cs="Verdana"/>
          <w:color w:val="000000"/>
          <w:sz w:val="18"/>
          <w:szCs w:val="18"/>
        </w:rPr>
        <w:t xml:space="preserve">a podstawie art. 24 ust. 5 </w:t>
      </w:r>
      <w:r w:rsidR="00FC0EB7">
        <w:rPr>
          <w:rFonts w:ascii="Verdana" w:hAnsi="Verdana" w:cs="Verdana"/>
          <w:color w:val="000000"/>
          <w:sz w:val="18"/>
          <w:szCs w:val="18"/>
        </w:rPr>
        <w:t xml:space="preserve">pkt 1 </w:t>
      </w:r>
      <w:r w:rsidRPr="00907C9D">
        <w:rPr>
          <w:rFonts w:ascii="Verdana" w:hAnsi="Verdana" w:cs="Verdana"/>
          <w:color w:val="000000"/>
          <w:sz w:val="18"/>
          <w:szCs w:val="18"/>
        </w:rPr>
        <w:t>ustawy Pzp.</w:t>
      </w:r>
    </w:p>
    <w:p w:rsidR="003C4839" w:rsidRPr="00125498"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miejscowość </w:t>
      </w:r>
      <w:r w:rsidR="003C4839">
        <w:rPr>
          <w:rFonts w:ascii="Verdana" w:hAnsi="Verdana" w:cs="Verdana"/>
          <w:color w:val="000000"/>
          <w:sz w:val="18"/>
          <w:szCs w:val="18"/>
        </w:rPr>
        <w:tab/>
      </w:r>
      <w:r w:rsidR="003C4839">
        <w:rPr>
          <w:rFonts w:ascii="Verdana" w:hAnsi="Verdana" w:cs="Verdana"/>
          <w:color w:val="000000"/>
          <w:sz w:val="18"/>
          <w:szCs w:val="18"/>
        </w:rPr>
        <w:tab/>
      </w:r>
      <w:r>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17489E"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zachodzą w stosunku do m</w:t>
      </w:r>
      <w:r w:rsidR="00DC3A88">
        <w:rPr>
          <w:rFonts w:ascii="Verdana" w:hAnsi="Verdana" w:cs="Verdana"/>
          <w:color w:val="000000"/>
          <w:sz w:val="18"/>
          <w:szCs w:val="18"/>
        </w:rPr>
        <w:t>nie podstawy wykluczenia z postę</w:t>
      </w:r>
      <w:r>
        <w:rPr>
          <w:rFonts w:ascii="Verdana" w:hAnsi="Verdana" w:cs="Verdana"/>
          <w:color w:val="000000"/>
          <w:sz w:val="18"/>
          <w:szCs w:val="18"/>
        </w:rPr>
        <w:t>powania na podstawie</w:t>
      </w:r>
    </w:p>
    <w:p w:rsidR="00D9139A" w:rsidRDefault="00D9139A" w:rsidP="00B25F1A">
      <w:pPr>
        <w:autoSpaceDE w:val="0"/>
        <w:autoSpaceDN w:val="0"/>
        <w:adjustRightInd w:val="0"/>
        <w:spacing w:after="0" w:line="240" w:lineRule="auto"/>
        <w:rPr>
          <w:rFonts w:ascii="Verdana" w:hAnsi="Verdana" w:cs="Verdana"/>
          <w:color w:val="000000"/>
          <w:sz w:val="18"/>
          <w:szCs w:val="18"/>
        </w:rPr>
      </w:pPr>
    </w:p>
    <w:p w:rsidR="00723BCC" w:rsidRDefault="00DC3A8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art. ………………………</w:t>
      </w:r>
      <w:r w:rsidR="00B25F1A">
        <w:rPr>
          <w:rFonts w:ascii="Verdana" w:hAnsi="Verdana" w:cs="Verdana"/>
          <w:color w:val="000000"/>
          <w:sz w:val="18"/>
          <w:szCs w:val="18"/>
        </w:rPr>
        <w:t xml:space="preserve"> ustawy Pzp </w:t>
      </w:r>
    </w:p>
    <w:p w:rsidR="00D9139A" w:rsidRDefault="00D9139A" w:rsidP="00B25F1A">
      <w:pPr>
        <w:autoSpaceDE w:val="0"/>
        <w:autoSpaceDN w:val="0"/>
        <w:adjustRightInd w:val="0"/>
        <w:spacing w:after="0" w:line="240" w:lineRule="auto"/>
        <w:rPr>
          <w:rFonts w:ascii="Verdana-Italic" w:hAnsi="Verdana-Italic" w:cs="Verdana-Italic"/>
          <w:i/>
          <w:iCs/>
          <w:color w:val="000000"/>
          <w:sz w:val="18"/>
          <w:szCs w:val="18"/>
        </w:rPr>
      </w:pPr>
    </w:p>
    <w:p w:rsidR="00723BCC" w:rsidRPr="00E871C9"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(podać mającą zastosowan</w:t>
      </w:r>
      <w:r w:rsidR="00723BCC">
        <w:rPr>
          <w:rFonts w:ascii="Verdana-Italic" w:hAnsi="Verdana-Italic" w:cs="Verdana-Italic"/>
          <w:i/>
          <w:iCs/>
          <w:color w:val="000000"/>
          <w:sz w:val="18"/>
          <w:szCs w:val="18"/>
        </w:rPr>
        <w:t xml:space="preserve">ie podstawę wykluczenia spośród </w:t>
      </w:r>
      <w:r>
        <w:rPr>
          <w:rFonts w:ascii="Verdana-Italic" w:hAnsi="Verdana-Italic" w:cs="Verdana-Italic"/>
          <w:i/>
          <w:iCs/>
          <w:color w:val="000000"/>
          <w:sz w:val="18"/>
          <w:szCs w:val="18"/>
        </w:rPr>
        <w:t xml:space="preserve">wymienionych w art. 24 ust. 1 pkt 13-14, 16-20 lub </w:t>
      </w:r>
      <w:r w:rsidRPr="00E871C9">
        <w:rPr>
          <w:rFonts w:ascii="Verdana-Italic" w:hAnsi="Verdana-Italic" w:cs="Verdana-Italic"/>
          <w:i/>
          <w:iCs/>
          <w:color w:val="000000"/>
          <w:sz w:val="18"/>
          <w:szCs w:val="18"/>
        </w:rPr>
        <w:t xml:space="preserve">art. 25 ust. 5 </w:t>
      </w:r>
      <w:r w:rsidR="00E871C9" w:rsidRPr="00E871C9">
        <w:rPr>
          <w:rFonts w:ascii="Verdana-Italic" w:hAnsi="Verdana-Italic" w:cs="Verdana-Italic"/>
          <w:i/>
          <w:iCs/>
          <w:color w:val="000000"/>
          <w:sz w:val="18"/>
          <w:szCs w:val="18"/>
        </w:rPr>
        <w:t xml:space="preserve">pkt 1 </w:t>
      </w:r>
      <w:r w:rsidRPr="00E871C9">
        <w:rPr>
          <w:rFonts w:ascii="Verdana-Italic" w:hAnsi="Verdana-Italic" w:cs="Verdana-Italic"/>
          <w:i/>
          <w:iCs/>
          <w:color w:val="000000"/>
          <w:sz w:val="18"/>
          <w:szCs w:val="18"/>
        </w:rPr>
        <w:t xml:space="preserve">Pzp). </w:t>
      </w:r>
    </w:p>
    <w:p w:rsidR="00723BCC" w:rsidRDefault="00723BCC" w:rsidP="00B25F1A">
      <w:pPr>
        <w:autoSpaceDE w:val="0"/>
        <w:autoSpaceDN w:val="0"/>
        <w:adjustRightInd w:val="0"/>
        <w:spacing w:after="0" w:line="240" w:lineRule="auto"/>
        <w:rPr>
          <w:rFonts w:ascii="Verdana-Italic" w:hAnsi="Verdana-Italic" w:cs="Verdana-Italic"/>
          <w:i/>
          <w:iCs/>
          <w:color w:val="000000"/>
          <w:sz w:val="18"/>
          <w:szCs w:val="18"/>
        </w:rPr>
      </w:pPr>
    </w:p>
    <w:p w:rsidR="00B25F1A" w:rsidRPr="00723BCC"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Jednocześnie oświadczam,</w:t>
      </w:r>
      <w:r w:rsidR="00723BCC">
        <w:rPr>
          <w:rFonts w:ascii="Verdana-Italic" w:hAnsi="Verdana-Italic" w:cs="Verdana-Italic"/>
          <w:i/>
          <w:iCs/>
          <w:color w:val="000000"/>
          <w:sz w:val="18"/>
          <w:szCs w:val="18"/>
        </w:rPr>
        <w:t xml:space="preserve"> </w:t>
      </w:r>
      <w:r>
        <w:rPr>
          <w:rFonts w:ascii="Verdana" w:hAnsi="Verdana" w:cs="Verdana"/>
          <w:color w:val="000000"/>
          <w:sz w:val="18"/>
          <w:szCs w:val="18"/>
        </w:rPr>
        <w:t>że w związku z ww. okolicznością, na podstawie art. 24 ust. 8 Pzp podjąłem następujące środki</w:t>
      </w:r>
      <w:r w:rsidR="00723BCC">
        <w:rPr>
          <w:rFonts w:ascii="Verdana-Italic" w:hAnsi="Verdana-Italic" w:cs="Verdana-Italic"/>
          <w:i/>
          <w:iCs/>
          <w:color w:val="000000"/>
          <w:sz w:val="18"/>
          <w:szCs w:val="18"/>
        </w:rPr>
        <w:t xml:space="preserve"> </w:t>
      </w:r>
      <w:r>
        <w:rPr>
          <w:rFonts w:ascii="Verdana" w:hAnsi="Verdana" w:cs="Verdana"/>
          <w:color w:val="000000"/>
          <w:sz w:val="18"/>
          <w:szCs w:val="18"/>
        </w:rPr>
        <w:t>naprawcze:</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3C4839">
        <w:rPr>
          <w:rFonts w:ascii="Verdana-Italic" w:hAnsi="Verdana-Italic" w:cs="Verdana-Italic"/>
          <w:i/>
          <w:iCs/>
          <w:color w:val="000000"/>
          <w:sz w:val="18"/>
          <w:szCs w:val="18"/>
        </w:rPr>
        <w:t>………………………………………………………</w:t>
      </w:r>
    </w:p>
    <w:p w:rsidR="00B25F1A" w:rsidRDefault="003C483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B25F1A">
        <w:rPr>
          <w:rFonts w:ascii="Verdana-Italic" w:hAnsi="Verdana-Italic" w:cs="Verdana-Italic"/>
          <w:i/>
          <w:iCs/>
          <w:color w:val="000000"/>
          <w:sz w:val="18"/>
          <w:szCs w:val="18"/>
        </w:rPr>
        <w:t>…………………………………………………</w:t>
      </w:r>
      <w:r>
        <w:rPr>
          <w:rFonts w:ascii="Verdana-Italic" w:hAnsi="Verdana-Italic" w:cs="Verdana-Italic"/>
          <w:i/>
          <w:iCs/>
          <w:color w:val="000000"/>
          <w:sz w:val="18"/>
          <w:szCs w:val="18"/>
        </w:rPr>
        <w:t>…………………………………………………………………</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723BCC"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426406" w:rsidRDefault="003C4839" w:rsidP="004A0F5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4A0F53" w:rsidRDefault="004A0F53" w:rsidP="004A0F53">
      <w:pPr>
        <w:autoSpaceDE w:val="0"/>
        <w:autoSpaceDN w:val="0"/>
        <w:adjustRightInd w:val="0"/>
        <w:spacing w:after="0" w:line="240" w:lineRule="auto"/>
        <w:rPr>
          <w:rFonts w:ascii="Verdana" w:hAnsi="Verdana" w:cs="Verdana"/>
          <w:color w:val="000000"/>
          <w:sz w:val="18"/>
          <w:szCs w:val="18"/>
        </w:rPr>
      </w:pPr>
    </w:p>
    <w:p w:rsidR="00B25F1A" w:rsidRPr="00125498" w:rsidRDefault="00DB3836" w:rsidP="004A0F53">
      <w:pPr>
        <w:autoSpaceDE w:val="0"/>
        <w:autoSpaceDN w:val="0"/>
        <w:adjustRightInd w:val="0"/>
        <w:spacing w:after="0" w:line="240" w:lineRule="auto"/>
        <w:rPr>
          <w:rFonts w:ascii="Verdana" w:hAnsi="Verdana" w:cs="Verdana"/>
          <w:color w:val="FF0000"/>
          <w:sz w:val="18"/>
          <w:szCs w:val="18"/>
        </w:rPr>
      </w:pPr>
      <w:r w:rsidRPr="00125498">
        <w:rPr>
          <w:rFonts w:ascii="Verdana" w:hAnsi="Verdana" w:cs="Verdana-Bold"/>
          <w:b/>
          <w:bCs/>
          <w:color w:val="FF0000"/>
          <w:sz w:val="18"/>
          <w:szCs w:val="18"/>
        </w:rPr>
        <w:t>OŚ</w:t>
      </w:r>
      <w:r w:rsidR="00B25F1A" w:rsidRPr="00125498">
        <w:rPr>
          <w:rFonts w:ascii="Verdana" w:hAnsi="Verdana" w:cs="Verdana-Bold"/>
          <w:b/>
          <w:bCs/>
          <w:color w:val="FF0000"/>
          <w:sz w:val="18"/>
          <w:szCs w:val="18"/>
        </w:rPr>
        <w:t>WIADCZENIA</w:t>
      </w:r>
      <w:r w:rsidR="004A0F53" w:rsidRPr="00125498">
        <w:rPr>
          <w:rFonts w:ascii="Verdana" w:hAnsi="Verdana" w:cs="Verdana"/>
          <w:color w:val="FF0000"/>
          <w:sz w:val="18"/>
          <w:szCs w:val="18"/>
        </w:rPr>
        <w:t xml:space="preserve"> </w:t>
      </w:r>
      <w:r w:rsidR="00B25F1A" w:rsidRPr="00125498">
        <w:rPr>
          <w:rFonts w:ascii="Verdana" w:hAnsi="Verdana" w:cs="Verdana-Bold"/>
          <w:b/>
          <w:bCs/>
          <w:color w:val="FF0000"/>
          <w:sz w:val="18"/>
          <w:szCs w:val="18"/>
        </w:rPr>
        <w:t>DOTYCZĄCE PODMIOTU,</w:t>
      </w:r>
      <w:r w:rsidR="003C4839" w:rsidRPr="00125498">
        <w:rPr>
          <w:rFonts w:ascii="Verdana" w:hAnsi="Verdana" w:cs="Verdana-Bold"/>
          <w:b/>
          <w:bCs/>
          <w:color w:val="FF0000"/>
          <w:sz w:val="18"/>
          <w:szCs w:val="18"/>
        </w:rPr>
        <w:t xml:space="preserve"> NA KTÓREGO ZASOBY POWOJUJE SIĘ </w:t>
      </w:r>
      <w:r w:rsidR="00B25F1A" w:rsidRPr="00125498">
        <w:rPr>
          <w:rFonts w:ascii="Verdana" w:hAnsi="Verdana" w:cs="Verdana-Bold"/>
          <w:b/>
          <w:bCs/>
          <w:color w:val="FF0000"/>
          <w:sz w:val="18"/>
          <w:szCs w:val="18"/>
        </w:rPr>
        <w:t>WYKONAWCA: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następujący/e podmioty, na którego/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zasoby powołuję się w niniejszym</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postepowaniu, </w:t>
      </w:r>
      <w:proofErr w:type="spellStart"/>
      <w:r>
        <w:rPr>
          <w:rFonts w:ascii="Verdana" w:hAnsi="Verdana" w:cs="Verdana"/>
          <w:color w:val="000000"/>
          <w:sz w:val="18"/>
          <w:szCs w:val="18"/>
        </w:rPr>
        <w:t>tj</w:t>
      </w:r>
      <w:proofErr w:type="spellEnd"/>
      <w:r>
        <w:rPr>
          <w:rFonts w:ascii="Verdana" w:hAnsi="Verdana" w:cs="Verdana"/>
          <w:color w:val="000000"/>
          <w:sz w:val="18"/>
          <w:szCs w:val="18"/>
        </w:rPr>
        <w:t>: ……………………………………………………………………</w:t>
      </w:r>
      <w:r w:rsidR="00FD42F7">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i/>
          <w:color w:val="000000"/>
          <w:sz w:val="18"/>
          <w:szCs w:val="18"/>
        </w:rPr>
        <w:t>(p</w:t>
      </w:r>
      <w:r w:rsidR="00B25F1A" w:rsidRPr="00FD42F7">
        <w:rPr>
          <w:rFonts w:ascii="Verdana" w:hAnsi="Verdana" w:cs="Verdana"/>
          <w:i/>
          <w:color w:val="000000"/>
          <w:sz w:val="18"/>
          <w:szCs w:val="18"/>
        </w:rPr>
        <w:t>odać pełną nazwę/firmę, adres a także w zależności od podmiotu NIP/PESEL, KRS/</w:t>
      </w:r>
      <w:proofErr w:type="spellStart"/>
      <w:r w:rsidR="00B25F1A" w:rsidRPr="00FD42F7">
        <w:rPr>
          <w:rFonts w:ascii="Verdana" w:hAnsi="Verdana" w:cs="Verdana"/>
          <w:i/>
          <w:color w:val="000000"/>
          <w:sz w:val="18"/>
          <w:szCs w:val="18"/>
        </w:rPr>
        <w:t>CEiDG</w:t>
      </w:r>
      <w:proofErr w:type="spellEnd"/>
      <w:r w:rsidR="00B25F1A" w:rsidRPr="00FD42F7">
        <w:rPr>
          <w:rFonts w:ascii="Verdana" w:hAnsi="Verdana" w:cs="Verdana"/>
          <w:i/>
          <w:color w:val="000000"/>
          <w:sz w:val="18"/>
          <w:szCs w:val="18"/>
        </w:rPr>
        <w:t>)</w:t>
      </w:r>
      <w:r w:rsidR="00B25F1A">
        <w:rPr>
          <w:rFonts w:ascii="Verdana" w:hAnsi="Verdana" w:cs="Verdana"/>
          <w:color w:val="000000"/>
          <w:sz w:val="18"/>
          <w:szCs w:val="18"/>
        </w:rPr>
        <w:t xml:space="preserve"> </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FD42F7" w:rsidP="00B25F1A">
      <w:pPr>
        <w:autoSpaceDE w:val="0"/>
        <w:autoSpaceDN w:val="0"/>
        <w:adjustRightInd w:val="0"/>
        <w:spacing w:after="0" w:line="240" w:lineRule="auto"/>
        <w:rPr>
          <w:rFonts w:ascii="Verdana" w:hAnsi="Verdana" w:cs="Verdana"/>
          <w:color w:val="000000"/>
          <w:sz w:val="18"/>
          <w:szCs w:val="18"/>
        </w:rPr>
      </w:pPr>
      <w:proofErr w:type="spellStart"/>
      <w:r>
        <w:rPr>
          <w:rFonts w:ascii="Verdana" w:hAnsi="Verdana" w:cs="Verdana"/>
          <w:color w:val="000000"/>
          <w:sz w:val="18"/>
          <w:szCs w:val="18"/>
        </w:rPr>
        <w:t>nie</w:t>
      </w:r>
      <w:r w:rsidR="00327EA8">
        <w:rPr>
          <w:rFonts w:ascii="Verdana" w:hAnsi="Verdana" w:cs="Verdana"/>
          <w:color w:val="000000"/>
          <w:sz w:val="18"/>
          <w:szCs w:val="18"/>
        </w:rPr>
        <w:t>podlega</w:t>
      </w:r>
      <w:proofErr w:type="spellEnd"/>
      <w:r w:rsidR="00327EA8">
        <w:rPr>
          <w:rFonts w:ascii="Verdana" w:hAnsi="Verdana" w:cs="Verdana"/>
          <w:color w:val="000000"/>
          <w:sz w:val="18"/>
          <w:szCs w:val="18"/>
        </w:rPr>
        <w:t>/ją</w:t>
      </w:r>
      <w:r w:rsidR="00B25F1A">
        <w:rPr>
          <w:rFonts w:ascii="Verdana" w:hAnsi="Verdana" w:cs="Verdana"/>
          <w:color w:val="000000"/>
          <w:sz w:val="18"/>
          <w:szCs w:val="18"/>
        </w:rPr>
        <w:t xml:space="preserve"> wykluczeniu z postępowania o udzielenie zamówienia.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427D4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427D48">
        <w:rPr>
          <w:rFonts w:ascii="Verdana" w:hAnsi="Verdana" w:cs="Verdana"/>
          <w:color w:val="000000"/>
          <w:sz w:val="18"/>
          <w:szCs w:val="18"/>
        </w:rPr>
        <w:t>P</w:t>
      </w:r>
      <w:r w:rsidR="00B25F1A">
        <w:rPr>
          <w:rFonts w:ascii="Verdana" w:hAnsi="Verdana" w:cs="Verdana"/>
          <w:color w:val="000000"/>
          <w:sz w:val="18"/>
          <w:szCs w:val="18"/>
        </w:rPr>
        <w:t>odpis</w:t>
      </w:r>
      <w:r w:rsidR="00427D48">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Default="0017489E" w:rsidP="0017489E">
      <w:pPr>
        <w:autoSpaceDE w:val="0"/>
        <w:autoSpaceDN w:val="0"/>
        <w:adjustRightInd w:val="0"/>
        <w:spacing w:after="0" w:line="240" w:lineRule="auto"/>
        <w:rPr>
          <w:rFonts w:ascii="Verdana" w:hAnsi="Verdana" w:cs="Verdana-Bold"/>
          <w:b/>
          <w:bCs/>
          <w:strike/>
          <w:color w:val="FF0000"/>
          <w:sz w:val="18"/>
          <w:szCs w:val="18"/>
        </w:rPr>
      </w:pPr>
      <w:r w:rsidRPr="00046136">
        <w:rPr>
          <w:rFonts w:ascii="Verdana" w:hAnsi="Verdana" w:cs="Verdana-Bold"/>
          <w:b/>
          <w:bCs/>
          <w:strike/>
          <w:color w:val="FF0000"/>
          <w:sz w:val="18"/>
          <w:szCs w:val="18"/>
        </w:rPr>
        <w:t>O</w:t>
      </w:r>
      <w:r w:rsidR="00B25F1A" w:rsidRPr="00046136">
        <w:rPr>
          <w:rFonts w:ascii="Verdana" w:hAnsi="Verdana" w:cs="Verdana-Bold"/>
          <w:b/>
          <w:bCs/>
          <w:strike/>
          <w:color w:val="FF0000"/>
          <w:sz w:val="18"/>
          <w:szCs w:val="18"/>
        </w:rPr>
        <w:t>ŚWIADCZENIE DOTYCZĄCE PODWYKO</w:t>
      </w:r>
      <w:r w:rsidR="003C4839" w:rsidRPr="00046136">
        <w:rPr>
          <w:rFonts w:ascii="Verdana" w:hAnsi="Verdana" w:cs="Verdana-Bold"/>
          <w:b/>
          <w:bCs/>
          <w:strike/>
          <w:color w:val="FF0000"/>
          <w:sz w:val="18"/>
          <w:szCs w:val="18"/>
        </w:rPr>
        <w:t xml:space="preserve">NAWCY NIEBĘDĄCEGO PODMIOTEM, NA </w:t>
      </w:r>
      <w:r w:rsidR="00B25F1A" w:rsidRPr="00046136">
        <w:rPr>
          <w:rFonts w:ascii="Verdana" w:hAnsi="Verdana" w:cs="Verdana-Bold"/>
          <w:b/>
          <w:bCs/>
          <w:strike/>
          <w:color w:val="FF0000"/>
          <w:sz w:val="18"/>
          <w:szCs w:val="18"/>
        </w:rPr>
        <w:t>KTÓREGO ZASOBY POWOŁUJE SIĘ WYKONAWCA:</w:t>
      </w:r>
    </w:p>
    <w:p w:rsidR="003C377F" w:rsidRPr="003C377F" w:rsidRDefault="003C377F" w:rsidP="003C377F">
      <w:pPr>
        <w:shd w:val="clear" w:color="auto" w:fill="BFBFBF"/>
        <w:spacing w:after="0" w:line="360" w:lineRule="auto"/>
        <w:jc w:val="both"/>
        <w:rPr>
          <w:rFonts w:ascii="Arial" w:eastAsia="Calibri" w:hAnsi="Arial" w:cs="Arial"/>
          <w:sz w:val="16"/>
          <w:szCs w:val="16"/>
        </w:rPr>
      </w:pPr>
      <w:r w:rsidRPr="003C377F">
        <w:rPr>
          <w:rFonts w:ascii="Arial" w:eastAsia="Calibri" w:hAnsi="Arial" w:cs="Arial"/>
          <w:i/>
          <w:sz w:val="16"/>
          <w:szCs w:val="16"/>
        </w:rPr>
        <w:t>[UWAGA: zastosować tylko wtedy, gdy zamawiający przewidział możliwość, o której mowa w art. 25a ust. 5 pkt 2 ustawy Pzp]</w:t>
      </w:r>
    </w:p>
    <w:p w:rsidR="00FD42F7" w:rsidRPr="00046136" w:rsidRDefault="00B25F1A"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strike/>
          <w:color w:val="000000"/>
          <w:sz w:val="18"/>
          <w:szCs w:val="18"/>
        </w:rPr>
        <w:t xml:space="preserve">Oświadczam, że następujący/e podmioty, będący/e </w:t>
      </w:r>
      <w:r w:rsidR="00FD42F7" w:rsidRPr="00046136">
        <w:rPr>
          <w:rFonts w:ascii="Verdana" w:hAnsi="Verdana" w:cs="Verdana"/>
          <w:strike/>
          <w:color w:val="000000"/>
          <w:sz w:val="18"/>
          <w:szCs w:val="18"/>
        </w:rPr>
        <w:t>podwykonawcą/</w:t>
      </w:r>
      <w:proofErr w:type="spellStart"/>
      <w:r w:rsidR="00FD42F7" w:rsidRPr="00046136">
        <w:rPr>
          <w:rFonts w:ascii="Verdana" w:hAnsi="Verdana" w:cs="Verdana"/>
          <w:strike/>
          <w:color w:val="000000"/>
          <w:sz w:val="18"/>
          <w:szCs w:val="18"/>
        </w:rPr>
        <w:t>ami</w:t>
      </w:r>
      <w:proofErr w:type="spellEnd"/>
      <w:r w:rsidR="00FD42F7" w:rsidRPr="00046136">
        <w:rPr>
          <w:rFonts w:ascii="Verdana" w:hAnsi="Verdana" w:cs="Verdana"/>
          <w:strike/>
          <w:color w:val="000000"/>
          <w:sz w:val="18"/>
          <w:szCs w:val="18"/>
        </w:rPr>
        <w:t>: ………………………………</w:t>
      </w:r>
    </w:p>
    <w:p w:rsidR="00B25F1A" w:rsidRPr="00046136" w:rsidRDefault="00B25F1A"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strike/>
          <w:color w:val="000000"/>
          <w:sz w:val="18"/>
          <w:szCs w:val="18"/>
        </w:rPr>
        <w:t>…………………………………………………………………………………………………………………………………………………………</w:t>
      </w:r>
    </w:p>
    <w:p w:rsidR="00FD42F7" w:rsidRPr="00046136" w:rsidRDefault="00B25F1A"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i/>
          <w:strike/>
          <w:color w:val="000000"/>
          <w:sz w:val="18"/>
          <w:szCs w:val="18"/>
        </w:rPr>
        <w:t>(podać pełną nazwę/firmę, adres, a także w zależności od podmiotu: NIP/PESEL, KSR/</w:t>
      </w:r>
      <w:proofErr w:type="spellStart"/>
      <w:r w:rsidRPr="00046136">
        <w:rPr>
          <w:rFonts w:ascii="Verdana" w:hAnsi="Verdana" w:cs="Verdana"/>
          <w:i/>
          <w:strike/>
          <w:color w:val="000000"/>
          <w:sz w:val="18"/>
          <w:szCs w:val="18"/>
        </w:rPr>
        <w:t>CEiDG</w:t>
      </w:r>
      <w:proofErr w:type="spellEnd"/>
      <w:r w:rsidRPr="00046136">
        <w:rPr>
          <w:rFonts w:ascii="Verdana" w:hAnsi="Verdana" w:cs="Verdana"/>
          <w:i/>
          <w:strike/>
          <w:color w:val="000000"/>
          <w:sz w:val="18"/>
          <w:szCs w:val="18"/>
        </w:rPr>
        <w:t>)</w:t>
      </w:r>
      <w:r w:rsidRPr="00046136">
        <w:rPr>
          <w:rFonts w:ascii="Verdana" w:hAnsi="Verdana" w:cs="Verdana"/>
          <w:strike/>
          <w:color w:val="000000"/>
          <w:sz w:val="18"/>
          <w:szCs w:val="18"/>
        </w:rPr>
        <w:t xml:space="preserve">, </w:t>
      </w:r>
    </w:p>
    <w:p w:rsidR="00B25F1A" w:rsidRPr="00046136" w:rsidRDefault="0017489E" w:rsidP="00B25F1A">
      <w:pPr>
        <w:autoSpaceDE w:val="0"/>
        <w:autoSpaceDN w:val="0"/>
        <w:adjustRightInd w:val="0"/>
        <w:spacing w:after="0" w:line="240" w:lineRule="auto"/>
        <w:rPr>
          <w:rFonts w:ascii="Verdana" w:hAnsi="Verdana" w:cs="Verdana"/>
          <w:strike/>
          <w:color w:val="000000"/>
          <w:sz w:val="18"/>
          <w:szCs w:val="18"/>
        </w:rPr>
      </w:pPr>
      <w:r w:rsidRPr="00046136">
        <w:rPr>
          <w:rFonts w:ascii="Verdana" w:hAnsi="Verdana" w:cs="Verdana"/>
          <w:strike/>
          <w:color w:val="000000"/>
          <w:sz w:val="18"/>
          <w:szCs w:val="18"/>
        </w:rPr>
        <w:t>n</w:t>
      </w:r>
      <w:r w:rsidR="00FD42F7" w:rsidRPr="00046136">
        <w:rPr>
          <w:rFonts w:ascii="Verdana" w:hAnsi="Verdana" w:cs="Verdana"/>
          <w:strike/>
          <w:color w:val="000000"/>
          <w:sz w:val="18"/>
          <w:szCs w:val="18"/>
        </w:rPr>
        <w:t xml:space="preserve">ie </w:t>
      </w:r>
      <w:r w:rsidR="00B25F1A" w:rsidRPr="00046136">
        <w:rPr>
          <w:rFonts w:ascii="Verdana" w:hAnsi="Verdana" w:cs="Verdana"/>
          <w:strike/>
          <w:color w:val="000000"/>
          <w:sz w:val="18"/>
          <w:szCs w:val="18"/>
        </w:rPr>
        <w:t>podlegają wykluczeniu z postępowania o udzielenie zamówienia.</w:t>
      </w:r>
    </w:p>
    <w:p w:rsidR="003C4839" w:rsidRPr="00046136" w:rsidRDefault="003C4839" w:rsidP="00B25F1A">
      <w:pPr>
        <w:autoSpaceDE w:val="0"/>
        <w:autoSpaceDN w:val="0"/>
        <w:adjustRightInd w:val="0"/>
        <w:spacing w:after="0" w:line="240" w:lineRule="auto"/>
        <w:rPr>
          <w:rFonts w:ascii="Verdana" w:hAnsi="Verdana" w:cs="Verdana"/>
          <w:strike/>
          <w:color w:val="000000"/>
          <w:sz w:val="18"/>
          <w:szCs w:val="18"/>
        </w:rPr>
      </w:pPr>
    </w:p>
    <w:p w:rsidR="003C4839" w:rsidRPr="00046136" w:rsidRDefault="003C4839" w:rsidP="00B25F1A">
      <w:pPr>
        <w:autoSpaceDE w:val="0"/>
        <w:autoSpaceDN w:val="0"/>
        <w:adjustRightInd w:val="0"/>
        <w:spacing w:after="0" w:line="240" w:lineRule="auto"/>
        <w:rPr>
          <w:rFonts w:ascii="Verdana" w:hAnsi="Verdana" w:cs="Verdana"/>
          <w:strike/>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11215F">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w:t>
      </w:r>
      <w:r w:rsidR="0017489E" w:rsidRPr="007F5A6E">
        <w:rPr>
          <w:rFonts w:ascii="Verdana" w:hAnsi="Verdana" w:cs="Verdana"/>
          <w:color w:val="FF0000"/>
          <w:sz w:val="18"/>
          <w:szCs w:val="18"/>
        </w:rPr>
        <w:t xml:space="preserve"> </w:t>
      </w:r>
      <w:r w:rsidRPr="007F5A6E">
        <w:rPr>
          <w:rFonts w:ascii="Verdana" w:hAnsi="Verdana" w:cs="Verdana-Bold"/>
          <w:b/>
          <w:bCs/>
          <w:color w:val="FF0000"/>
          <w:sz w:val="18"/>
          <w:szCs w:val="18"/>
        </w:rPr>
        <w:t>DOTYCZĄCE PODANYCH INFORMACJI:</w:t>
      </w: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powyższych oświadczeniach Części III są aktualne i zgodne</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11215F">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w:t>
      </w:r>
      <w:r w:rsidR="0011215F">
        <w:rPr>
          <w:rFonts w:ascii="Verdana" w:hAnsi="Verdana" w:cs="Verdana"/>
          <w:color w:val="000000"/>
          <w:sz w:val="18"/>
          <w:szCs w:val="18"/>
        </w:rPr>
        <w:t xml:space="preserve">rzedstawić zaświadczenia i inne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w:t>
      </w:r>
      <w:r w:rsidR="0011215F">
        <w:rPr>
          <w:rFonts w:ascii="Verdana" w:hAnsi="Verdana" w:cs="Verdana"/>
          <w:color w:val="000000"/>
          <w:sz w:val="18"/>
          <w:szCs w:val="18"/>
        </w:rPr>
        <w:t xml:space="preserve">zających bezpośrednio za pomocą </w:t>
      </w:r>
      <w:r>
        <w:rPr>
          <w:rFonts w:ascii="Verdana" w:hAnsi="Verdana" w:cs="Verdana"/>
          <w:color w:val="000000"/>
          <w:sz w:val="18"/>
          <w:szCs w:val="18"/>
        </w:rPr>
        <w:t>bezpłatnej krajowej bazy danych w dowolnym państwie członkowskim.</w:t>
      </w:r>
    </w:p>
    <w:p w:rsidR="00EB115F" w:rsidRDefault="00EB115F" w:rsidP="00B65B4A">
      <w:pPr>
        <w:autoSpaceDE w:val="0"/>
        <w:autoSpaceDN w:val="0"/>
        <w:adjustRightInd w:val="0"/>
        <w:spacing w:after="0" w:line="240" w:lineRule="auto"/>
        <w:jc w:val="both"/>
        <w:rPr>
          <w:rFonts w:ascii="Verdana" w:hAnsi="Verdana" w:cs="Verdana"/>
          <w:color w:val="000000"/>
          <w:sz w:val="18"/>
          <w:szCs w:val="18"/>
        </w:rPr>
      </w:pP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EB1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Pr="00516F31" w:rsidRDefault="00EB115F"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516F31">
        <w:rPr>
          <w:rFonts w:ascii="Verdana" w:hAnsi="Verdana" w:cs="Verdana"/>
          <w:color w:val="000000"/>
          <w:sz w:val="18"/>
          <w:szCs w:val="18"/>
        </w:rPr>
        <w:t>/y</w:t>
      </w:r>
    </w:p>
    <w:p w:rsidR="00B25F1A" w:rsidRPr="007F5A6E" w:rsidRDefault="00B25F1A" w:rsidP="00EB115F">
      <w:pPr>
        <w:autoSpaceDE w:val="0"/>
        <w:autoSpaceDN w:val="0"/>
        <w:adjustRightInd w:val="0"/>
        <w:spacing w:after="0" w:line="240" w:lineRule="auto"/>
        <w:jc w:val="center"/>
        <w:rPr>
          <w:rFonts w:ascii="Verdana" w:hAnsi="Verdana" w:cs="Verdana-Bold"/>
          <w:b/>
          <w:bCs/>
          <w:color w:val="000000"/>
          <w:sz w:val="24"/>
          <w:szCs w:val="24"/>
          <w:u w:val="single"/>
        </w:rPr>
      </w:pPr>
      <w:r w:rsidRPr="007F5A6E">
        <w:rPr>
          <w:rFonts w:ascii="Verdana" w:hAnsi="Verdana" w:cs="Verdana-Bold"/>
          <w:b/>
          <w:bCs/>
          <w:color w:val="000000"/>
          <w:sz w:val="24"/>
          <w:szCs w:val="24"/>
          <w:u w:val="single"/>
        </w:rPr>
        <w:t>Część IV:</w:t>
      </w: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OŚWIADCZENIE WYKONAWCY</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11215F" w:rsidRPr="007F5A6E" w:rsidRDefault="00B25F1A"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Składane na podstawie art. 25a ust. 1 ustawy z dnia 29 stycznia 2004 r. </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Prawo zamówień </w:t>
      </w:r>
      <w:r w:rsidR="00B25F1A" w:rsidRPr="007F5A6E">
        <w:rPr>
          <w:rFonts w:ascii="Verdana" w:hAnsi="Verdana" w:cs="Verdana"/>
          <w:color w:val="000000"/>
          <w:sz w:val="18"/>
          <w:szCs w:val="18"/>
        </w:rPr>
        <w:t xml:space="preserve">publicznych Dz. U. z 2015 r. poz. 2164 </w:t>
      </w:r>
    </w:p>
    <w:p w:rsidR="00B25F1A" w:rsidRPr="007F5A6E" w:rsidRDefault="00A44FDD" w:rsidP="00B65B4A">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B25F1A" w:rsidRPr="007F5A6E">
        <w:rPr>
          <w:rFonts w:ascii="Verdana" w:hAnsi="Verdana" w:cs="Verdana"/>
          <w:color w:val="000000"/>
          <w:sz w:val="18"/>
          <w:szCs w:val="18"/>
        </w:rPr>
        <w:t xml:space="preserve"> </w:t>
      </w:r>
      <w:r w:rsidR="0011215F" w:rsidRPr="007F5A6E">
        <w:rPr>
          <w:rFonts w:ascii="Verdana" w:hAnsi="Verdana" w:cs="Verdana"/>
          <w:color w:val="000000"/>
          <w:sz w:val="18"/>
          <w:szCs w:val="18"/>
        </w:rPr>
        <w:t xml:space="preserve">(dalej jako: ustawa </w:t>
      </w:r>
      <w:r w:rsidR="00B25F1A" w:rsidRPr="007F5A6E">
        <w:rPr>
          <w:rFonts w:ascii="Verdana" w:hAnsi="Verdana" w:cs="Verdana"/>
          <w:color w:val="000000"/>
          <w:sz w:val="18"/>
          <w:szCs w:val="18"/>
        </w:rPr>
        <w:t>Pzp),</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DOTYCZĄCE SPEŁNIENIA WARUNKÓW UDZIAŁU W POSTĘPOWANIU</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D42C50" w:rsidRPr="00D42C50"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 xml:space="preserve">I etap dostawy ubrań dla </w:t>
      </w:r>
      <w:r w:rsidR="00804A56">
        <w:rPr>
          <w:rFonts w:ascii="Verdana" w:hAnsi="Verdana" w:cs="Verdana-Bold"/>
          <w:bCs/>
          <w:color w:val="0070C0"/>
          <w:sz w:val="20"/>
          <w:szCs w:val="20"/>
        </w:rPr>
        <w:t>stażystów</w:t>
      </w:r>
      <w:r w:rsidRPr="00D42C50">
        <w:rPr>
          <w:rFonts w:ascii="Verdana" w:hAnsi="Verdana" w:cs="Verdana-Bold"/>
          <w:bCs/>
          <w:color w:val="0070C0"/>
          <w:sz w:val="20"/>
          <w:szCs w:val="20"/>
        </w:rPr>
        <w:t xml:space="preserve">, na potrzeby projektu: „STAŻE ZAWODOWE POCZĄTKIEM KARIERY w branży turystyczno – gastronomicznej”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Pr="00D42C50">
        <w:rPr>
          <w:rFonts w:ascii="Verdana" w:hAnsi="Verdana" w:cs="Verdana-Bold"/>
          <w:bCs/>
          <w:color w:val="000000"/>
          <w:sz w:val="18"/>
          <w:szCs w:val="18"/>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RPLD.11.03.01-10-0039/16-00</w:t>
      </w:r>
    </w:p>
    <w:p w:rsidR="007F5A6E" w:rsidRDefault="007F5A6E" w:rsidP="00D42C50">
      <w:pPr>
        <w:autoSpaceDE w:val="0"/>
        <w:autoSpaceDN w:val="0"/>
        <w:adjustRightInd w:val="0"/>
        <w:spacing w:after="0" w:line="240" w:lineRule="auto"/>
        <w:jc w:val="both"/>
        <w:rPr>
          <w:rFonts w:ascii="Verdana" w:hAnsi="Verdana" w:cs="Verdana"/>
          <w:color w:val="000000"/>
          <w:sz w:val="18"/>
          <w:szCs w:val="18"/>
        </w:rPr>
      </w:pPr>
    </w:p>
    <w:p w:rsidR="00010F24"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 xml:space="preserve">/y </w:t>
      </w:r>
      <w:r w:rsidRPr="007F5A6E">
        <w:rPr>
          <w:rFonts w:ascii="Verdana" w:hAnsi="Verdana" w:cs="Verdana"/>
          <w:color w:val="000000"/>
          <w:sz w:val="18"/>
          <w:szCs w:val="18"/>
        </w:rPr>
        <w:t>co następuje</w:t>
      </w:r>
      <w:r w:rsidRPr="007F5A6E">
        <w:rPr>
          <w:rFonts w:ascii="Verdana" w:hAnsi="Verdana" w:cs="Verdana-Bold"/>
          <w:b/>
          <w:b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7F5A6E" w:rsidRDefault="00B25F1A" w:rsidP="005C1050">
      <w:pPr>
        <w:autoSpaceDE w:val="0"/>
        <w:autoSpaceDN w:val="0"/>
        <w:adjustRightInd w:val="0"/>
        <w:spacing w:after="0" w:line="240" w:lineRule="auto"/>
        <w:rPr>
          <w:rFonts w:ascii="Verdana" w:hAnsi="Verdana" w:cs="Verdana-Bold"/>
          <w:b/>
          <w:bCs/>
          <w:color w:val="FF0000"/>
          <w:sz w:val="18"/>
          <w:szCs w:val="18"/>
        </w:rPr>
      </w:pPr>
      <w:r w:rsidRPr="007F5A6E">
        <w:rPr>
          <w:rFonts w:ascii="Verdana" w:hAnsi="Verdana" w:cs="Verdana-Bold"/>
          <w:b/>
          <w:bCs/>
          <w:color w:val="FF0000"/>
          <w:sz w:val="18"/>
          <w:szCs w:val="18"/>
        </w:rPr>
        <w:t>INFORMACJA DOTYCZĄCA WYKONAWCY:</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6E619B" w:rsidRDefault="00B25F1A" w:rsidP="006E619B">
      <w:pPr>
        <w:autoSpaceDE w:val="0"/>
        <w:autoSpaceDN w:val="0"/>
        <w:adjustRightInd w:val="0"/>
        <w:spacing w:after="0" w:line="240" w:lineRule="auto"/>
        <w:jc w:val="both"/>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/y</w:t>
      </w:r>
      <w:r w:rsidRPr="007F5A6E">
        <w:rPr>
          <w:rFonts w:ascii="Verdana" w:hAnsi="Verdana" w:cs="Verdana"/>
          <w:color w:val="000000"/>
          <w:sz w:val="18"/>
          <w:szCs w:val="18"/>
        </w:rPr>
        <w:t xml:space="preserve">, że spełniam warunki udziału w postępowaniu </w:t>
      </w:r>
      <w:r w:rsidR="006E619B">
        <w:rPr>
          <w:rFonts w:ascii="Verdana" w:hAnsi="Verdana" w:cs="Verdana"/>
          <w:color w:val="000000"/>
          <w:sz w:val="18"/>
          <w:szCs w:val="18"/>
        </w:rPr>
        <w:t>określone przez Z</w:t>
      </w:r>
      <w:r w:rsidR="00001EE5" w:rsidRPr="007F5A6E">
        <w:rPr>
          <w:rFonts w:ascii="Verdana" w:hAnsi="Verdana" w:cs="Verdana"/>
          <w:color w:val="000000"/>
          <w:sz w:val="18"/>
          <w:szCs w:val="18"/>
        </w:rPr>
        <w:t xml:space="preserve">amawiającego w </w:t>
      </w:r>
      <w:r w:rsidRPr="007F5A6E">
        <w:rPr>
          <w:rFonts w:ascii="Verdana" w:hAnsi="Verdana" w:cs="Verdana-Bold"/>
          <w:b/>
          <w:bCs/>
          <w:color w:val="000000"/>
          <w:sz w:val="18"/>
          <w:szCs w:val="18"/>
        </w:rPr>
        <w:t xml:space="preserve">SIWZ </w:t>
      </w:r>
      <w:r w:rsidR="006E619B">
        <w:rPr>
          <w:rFonts w:ascii="Verdana" w:hAnsi="Verdana" w:cs="Verdana-Bold"/>
          <w:b/>
          <w:bCs/>
          <w:color w:val="000000"/>
          <w:sz w:val="18"/>
          <w:szCs w:val="18"/>
        </w:rPr>
        <w:t>Rozdział V</w:t>
      </w:r>
      <w:r w:rsidRPr="007F5A6E">
        <w:rPr>
          <w:rFonts w:ascii="Verdana" w:hAnsi="Verdana" w:cs="Verdana-Italic"/>
          <w:i/>
          <w:i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FD42F7" w:rsidRPr="007F5A6E" w:rsidRDefault="00FD42F7" w:rsidP="00B25F1A">
      <w:pPr>
        <w:autoSpaceDE w:val="0"/>
        <w:autoSpaceDN w:val="0"/>
        <w:adjustRightInd w:val="0"/>
        <w:spacing w:after="0" w:line="240" w:lineRule="auto"/>
        <w:rPr>
          <w:rFonts w:ascii="Verdana" w:hAnsi="Verdana" w:cs="Verdana"/>
          <w:color w:val="000000"/>
          <w:sz w:val="18"/>
          <w:szCs w:val="18"/>
        </w:rPr>
      </w:pP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 ………………….. r.</w:t>
      </w:r>
    </w:p>
    <w:p w:rsidR="00B25F1A" w:rsidRPr="00FD42F7" w:rsidRDefault="0011215F"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00B25F1A" w:rsidRPr="00FD42F7">
        <w:rPr>
          <w:rFonts w:ascii="Verdana" w:hAnsi="Verdana" w:cs="Verdana"/>
          <w:color w:val="000000"/>
          <w:sz w:val="18"/>
          <w:szCs w:val="18"/>
        </w:rPr>
        <w:t xml:space="preserve">miejscowość </w:t>
      </w:r>
      <w:r w:rsidRPr="00FD42F7">
        <w:rPr>
          <w:rFonts w:ascii="Verdana" w:hAnsi="Verdana" w:cs="Verdana"/>
          <w:color w:val="000000"/>
          <w:sz w:val="18"/>
          <w:szCs w:val="18"/>
        </w:rPr>
        <w:tab/>
        <w:t xml:space="preserve">     </w:t>
      </w:r>
      <w:r w:rsidR="00B25F1A" w:rsidRPr="00FD42F7">
        <w:rPr>
          <w:rFonts w:ascii="Verdana" w:hAnsi="Verdana" w:cs="Verdana"/>
          <w:color w:val="000000"/>
          <w:sz w:val="18"/>
          <w:szCs w:val="18"/>
        </w:rPr>
        <w:t>data</w:t>
      </w:r>
    </w:p>
    <w:p w:rsidR="00B25F1A" w:rsidRPr="00FD42F7" w:rsidRDefault="00010F24"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B25F1A" w:rsidRPr="00FD42F7">
        <w:rPr>
          <w:rFonts w:ascii="Verdana" w:hAnsi="Verdana" w:cs="Verdana"/>
          <w:color w:val="000000"/>
          <w:sz w:val="18"/>
          <w:szCs w:val="18"/>
        </w:rPr>
        <w:t>……………………………………</w:t>
      </w:r>
    </w:p>
    <w:p w:rsidR="005C1050" w:rsidRDefault="00010F24" w:rsidP="005C1050">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11215F" w:rsidRPr="00FD42F7">
        <w:rPr>
          <w:rFonts w:ascii="Verdana" w:hAnsi="Verdana" w:cs="Verdana"/>
          <w:color w:val="000000"/>
          <w:sz w:val="18"/>
          <w:szCs w:val="18"/>
        </w:rPr>
        <w:t>P</w:t>
      </w:r>
      <w:r w:rsidR="00B25F1A" w:rsidRPr="00FD42F7">
        <w:rPr>
          <w:rFonts w:ascii="Verdana" w:hAnsi="Verdana" w:cs="Verdana"/>
          <w:color w:val="000000"/>
          <w:sz w:val="18"/>
          <w:szCs w:val="18"/>
        </w:rPr>
        <w:t>odpis</w:t>
      </w:r>
      <w:r w:rsidR="0011215F" w:rsidRPr="00FD42F7">
        <w:rPr>
          <w:rFonts w:ascii="Verdana" w:hAnsi="Verdana" w:cs="Verdana"/>
          <w:color w:val="000000"/>
          <w:sz w:val="18"/>
          <w:szCs w:val="18"/>
        </w:rPr>
        <w:t>/y</w:t>
      </w:r>
    </w:p>
    <w:p w:rsidR="005C1050" w:rsidRDefault="005C1050" w:rsidP="005C1050">
      <w:pPr>
        <w:autoSpaceDE w:val="0"/>
        <w:autoSpaceDN w:val="0"/>
        <w:adjustRightInd w:val="0"/>
        <w:spacing w:after="0" w:line="240" w:lineRule="auto"/>
        <w:rPr>
          <w:rFonts w:ascii="Verdana" w:hAnsi="Verdana" w:cs="Verdana"/>
          <w:color w:val="000000"/>
          <w:sz w:val="18"/>
          <w:szCs w:val="18"/>
        </w:rPr>
      </w:pPr>
    </w:p>
    <w:p w:rsidR="00B25F1A" w:rsidRPr="005C1050" w:rsidRDefault="00B25F1A" w:rsidP="005C1050">
      <w:pPr>
        <w:autoSpaceDE w:val="0"/>
        <w:autoSpaceDN w:val="0"/>
        <w:adjustRightInd w:val="0"/>
        <w:spacing w:after="0" w:line="240" w:lineRule="auto"/>
        <w:rPr>
          <w:rFonts w:ascii="Verdana" w:hAnsi="Verdana" w:cs="Verdana"/>
          <w:color w:val="FF0000"/>
          <w:sz w:val="18"/>
          <w:szCs w:val="18"/>
        </w:rPr>
      </w:pPr>
      <w:r w:rsidRPr="005C1050">
        <w:rPr>
          <w:rFonts w:ascii="Verdana" w:hAnsi="Verdana" w:cs="Verdana-Bold"/>
          <w:b/>
          <w:bCs/>
          <w:color w:val="FF0000"/>
          <w:sz w:val="18"/>
          <w:szCs w:val="18"/>
        </w:rPr>
        <w:t>INFORMACJA W ZWIĄZKU Z POLEGANIEM NA ZASOBACH INNYCH PODMIOTÓW:</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Pr="00F77129" w:rsidRDefault="00B25F1A" w:rsidP="0011215F">
      <w:pPr>
        <w:autoSpaceDE w:val="0"/>
        <w:autoSpaceDN w:val="0"/>
        <w:adjustRightInd w:val="0"/>
        <w:spacing w:after="0" w:line="240" w:lineRule="auto"/>
        <w:jc w:val="both"/>
        <w:rPr>
          <w:rFonts w:ascii="Verdana" w:hAnsi="Verdana" w:cs="Verdana"/>
          <w:color w:val="000000"/>
          <w:sz w:val="18"/>
          <w:szCs w:val="18"/>
        </w:rPr>
      </w:pPr>
      <w:r w:rsidRPr="00F77129">
        <w:rPr>
          <w:rFonts w:ascii="Verdana" w:hAnsi="Verdana" w:cs="Verdana"/>
          <w:color w:val="000000"/>
          <w:sz w:val="18"/>
          <w:szCs w:val="18"/>
        </w:rPr>
        <w:t>Oświadczam, że w celu wskazania spełnienia warunków udziału w postepowaniu, określonych przez</w:t>
      </w:r>
    </w:p>
    <w:p w:rsidR="00B25F1A" w:rsidRPr="006E619B"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F77129">
        <w:rPr>
          <w:rFonts w:ascii="Verdana" w:hAnsi="Verdana" w:cs="Verdana"/>
          <w:color w:val="000000"/>
          <w:sz w:val="18"/>
          <w:szCs w:val="18"/>
        </w:rPr>
        <w:t xml:space="preserve">zamawiającego w </w:t>
      </w:r>
      <w:r w:rsidRPr="00F77129">
        <w:rPr>
          <w:rFonts w:ascii="Verdana" w:hAnsi="Verdana" w:cs="Verdana-Bold"/>
          <w:b/>
          <w:bCs/>
          <w:color w:val="000000"/>
          <w:sz w:val="18"/>
          <w:szCs w:val="18"/>
        </w:rPr>
        <w:t xml:space="preserve">SIWZ </w:t>
      </w:r>
      <w:r w:rsidR="0051229D">
        <w:rPr>
          <w:rFonts w:ascii="Verdana" w:hAnsi="Verdana" w:cs="Verdana-Bold"/>
          <w:b/>
          <w:bCs/>
          <w:color w:val="000000"/>
          <w:sz w:val="18"/>
          <w:szCs w:val="18"/>
        </w:rPr>
        <w:t xml:space="preserve">Rozdział </w:t>
      </w:r>
      <w:r w:rsidR="006E619B">
        <w:rPr>
          <w:rFonts w:ascii="Verdana" w:hAnsi="Verdana" w:cs="Verdana-Bold"/>
          <w:b/>
          <w:bCs/>
          <w:color w:val="000000"/>
          <w:sz w:val="18"/>
          <w:szCs w:val="18"/>
        </w:rPr>
        <w:t xml:space="preserve">V, </w:t>
      </w:r>
      <w:r>
        <w:rPr>
          <w:rFonts w:ascii="Verdana" w:hAnsi="Verdana" w:cs="Verdana"/>
          <w:color w:val="000000"/>
          <w:sz w:val="18"/>
          <w:szCs w:val="18"/>
        </w:rPr>
        <w:t>polegam na zasobach następującego/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podmiotu/ów</w:t>
      </w:r>
      <w:r>
        <w:rPr>
          <w:rFonts w:ascii="Verdana-Italic" w:hAnsi="Verdana-Italic" w:cs="Verdana-Italic"/>
          <w:i/>
          <w:iCs/>
          <w:color w:val="000000"/>
          <w:sz w:val="18"/>
          <w:szCs w:val="18"/>
        </w:rPr>
        <w:t xml:space="preserve">: </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10F24">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 następującym zakresie: ………………………………………………………………………………………………………………</w:t>
      </w:r>
      <w:r w:rsidR="00010F24">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(wskazać podmiot i określić odpowiedni zakres dla wskazanego podmiotu).</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010F24"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516F31" w:rsidRDefault="00516F31"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 DOTYCZĄCE PODANYCH INFORMACJI:</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w:t>
      </w:r>
      <w:r w:rsidR="00A42CD0">
        <w:rPr>
          <w:rFonts w:ascii="Verdana" w:hAnsi="Verdana" w:cs="Verdana"/>
          <w:color w:val="000000"/>
          <w:sz w:val="18"/>
          <w:szCs w:val="18"/>
        </w:rPr>
        <w:t>ższych oświadczeniach Części IV</w:t>
      </w:r>
      <w:r>
        <w:rPr>
          <w:rFonts w:ascii="Verdana" w:hAnsi="Verdana" w:cs="Verdana"/>
          <w:color w:val="000000"/>
          <w:sz w:val="18"/>
          <w:szCs w:val="18"/>
        </w:rPr>
        <w:t xml:space="preserve"> są aktualne i zgodne</w:t>
      </w: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010F24">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010F24"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Default="00B25F1A" w:rsidP="0011215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przedstawić zaświadczenia i inne</w:t>
      </w:r>
      <w:r w:rsidR="0011215F">
        <w:rPr>
          <w:rFonts w:ascii="Verdana" w:hAnsi="Verdana" w:cs="Verdana"/>
          <w:color w:val="000000"/>
          <w:sz w:val="18"/>
          <w:szCs w:val="18"/>
        </w:rPr>
        <w:t xml:space="preserv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potwierdzający</w:t>
      </w:r>
      <w:r w:rsidR="0011215F">
        <w:rPr>
          <w:rFonts w:ascii="Verdana" w:hAnsi="Verdana" w:cs="Verdana"/>
          <w:color w:val="000000"/>
          <w:sz w:val="18"/>
          <w:szCs w:val="18"/>
        </w:rPr>
        <w:t xml:space="preserve">ch bezpośrednio za pomocą </w:t>
      </w:r>
      <w:r>
        <w:rPr>
          <w:rFonts w:ascii="Verdana" w:hAnsi="Verdana" w:cs="Verdana"/>
          <w:color w:val="000000"/>
          <w:sz w:val="18"/>
          <w:szCs w:val="18"/>
        </w:rPr>
        <w:t>bezpłatnej krajowej bazy danych w dowolnym państwie członkowskim.</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01EE5" w:rsidRDefault="00001EE5"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516F31" w:rsidRDefault="00516F31" w:rsidP="00B25F1A">
      <w:pPr>
        <w:autoSpaceDE w:val="0"/>
        <w:autoSpaceDN w:val="0"/>
        <w:adjustRightInd w:val="0"/>
        <w:spacing w:after="0" w:line="240" w:lineRule="auto"/>
        <w:rPr>
          <w:rFonts w:ascii="Verdana" w:hAnsi="Verdana" w:cs="Verdana"/>
          <w:color w:val="000000"/>
          <w:sz w:val="24"/>
          <w:szCs w:val="24"/>
        </w:rPr>
      </w:pPr>
    </w:p>
    <w:p w:rsidR="00B25F1A" w:rsidRPr="00EF1F35" w:rsidRDefault="00B25F1A" w:rsidP="00010F24">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 xml:space="preserve">Załącznik nr 4 </w:t>
      </w:r>
    </w:p>
    <w:p w:rsidR="00473B8E" w:rsidRPr="00EF1F35" w:rsidRDefault="00473B8E" w:rsidP="00297421">
      <w:pPr>
        <w:autoSpaceDE w:val="0"/>
        <w:autoSpaceDN w:val="0"/>
        <w:adjustRightInd w:val="0"/>
        <w:spacing w:after="0" w:line="240" w:lineRule="auto"/>
        <w:jc w:val="center"/>
        <w:rPr>
          <w:rFonts w:ascii="Verdana-Italic" w:hAnsi="Verdana-Italic" w:cs="Verdana-Italic"/>
          <w:i/>
          <w:iCs/>
          <w:color w:val="FF0000"/>
          <w:sz w:val="18"/>
          <w:szCs w:val="18"/>
        </w:rPr>
      </w:pPr>
      <w:r w:rsidRPr="00EF1F35">
        <w:rPr>
          <w:rFonts w:ascii="Verdana-Italic" w:hAnsi="Verdana-Italic" w:cs="Verdana-Italic"/>
          <w:i/>
          <w:iCs/>
          <w:color w:val="FF0000"/>
          <w:sz w:val="18"/>
          <w:szCs w:val="18"/>
        </w:rPr>
        <w:t xml:space="preserve">Składany w terminie 3 dni od przekazania </w:t>
      </w:r>
      <w:r w:rsidR="00297421" w:rsidRPr="00EF1F35">
        <w:rPr>
          <w:rFonts w:ascii="Verdana-Italic" w:hAnsi="Verdana-Italic" w:cs="Verdana-Italic"/>
          <w:i/>
          <w:iCs/>
          <w:color w:val="FF0000"/>
          <w:sz w:val="18"/>
          <w:szCs w:val="18"/>
        </w:rPr>
        <w:t xml:space="preserve">na stronę internetową </w:t>
      </w:r>
      <w:r w:rsidR="00B52AA6" w:rsidRPr="00EF1F35">
        <w:rPr>
          <w:rFonts w:ascii="Verdana-Italic" w:hAnsi="Verdana-Italic" w:cs="Verdana-Italic"/>
          <w:i/>
          <w:iCs/>
          <w:color w:val="FF0000"/>
          <w:sz w:val="18"/>
          <w:szCs w:val="18"/>
        </w:rPr>
        <w:t xml:space="preserve">przez </w:t>
      </w:r>
      <w:r w:rsidR="00297421" w:rsidRPr="00EF1F35">
        <w:rPr>
          <w:rFonts w:ascii="Verdana-Italic" w:hAnsi="Verdana-Italic" w:cs="Verdana-Italic"/>
          <w:i/>
          <w:iCs/>
          <w:color w:val="FF0000"/>
          <w:sz w:val="18"/>
          <w:szCs w:val="18"/>
        </w:rPr>
        <w:t xml:space="preserve">Zamawiającego </w:t>
      </w:r>
      <w:r w:rsidRPr="00EF1F35">
        <w:rPr>
          <w:rFonts w:ascii="Verdana-Italic" w:hAnsi="Verdana-Italic" w:cs="Verdana-Italic"/>
          <w:i/>
          <w:iCs/>
          <w:color w:val="FF0000"/>
          <w:sz w:val="18"/>
          <w:szCs w:val="18"/>
        </w:rPr>
        <w:t xml:space="preserve">informacji </w:t>
      </w:r>
      <w:r w:rsidR="00B52AA6" w:rsidRPr="00EF1F35">
        <w:rPr>
          <w:rFonts w:ascii="Verdana-Italic" w:hAnsi="Verdana-Italic" w:cs="Verdana-Italic"/>
          <w:i/>
          <w:iCs/>
          <w:color w:val="FF0000"/>
          <w:sz w:val="18"/>
          <w:szCs w:val="18"/>
        </w:rPr>
        <w:t>z otwarcia ofert</w:t>
      </w: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OŚWIADCZENIE</w:t>
      </w: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 przynależności lub braku przynależności do tej samej grupy kapitałowej w rozumieniu</w:t>
      </w:r>
      <w:r w:rsidR="00010F24" w:rsidRPr="00EF1F35">
        <w:rPr>
          <w:rFonts w:ascii="Verdana" w:hAnsi="Verdana" w:cs="Verdana-Bold"/>
          <w:b/>
          <w:bCs/>
          <w:color w:val="000000"/>
          <w:sz w:val="18"/>
          <w:szCs w:val="18"/>
        </w:rPr>
        <w:t xml:space="preserve"> </w:t>
      </w:r>
      <w:r w:rsidRPr="00EF1F35">
        <w:rPr>
          <w:rFonts w:ascii="Verdana" w:hAnsi="Verdana" w:cs="Verdana-Bold"/>
          <w:b/>
          <w:bCs/>
          <w:color w:val="000000"/>
          <w:sz w:val="18"/>
          <w:szCs w:val="18"/>
        </w:rPr>
        <w:t xml:space="preserve">ustawy z dnia 16 lutego 2007 r. o ochronie konkurencji </w:t>
      </w:r>
      <w:r w:rsidR="00010F24" w:rsidRPr="00EF1F35">
        <w:rPr>
          <w:rFonts w:ascii="Verdana" w:hAnsi="Verdana" w:cs="Verdana-Bold"/>
          <w:b/>
          <w:bCs/>
          <w:color w:val="000000"/>
          <w:sz w:val="18"/>
          <w:szCs w:val="18"/>
        </w:rPr>
        <w:t xml:space="preserve">i konsumentów (Dz. U. z 2015 r. </w:t>
      </w:r>
      <w:r w:rsidRPr="00EF1F35">
        <w:rPr>
          <w:rFonts w:ascii="Verdana" w:hAnsi="Verdana" w:cs="Verdana-Bold"/>
          <w:b/>
          <w:bCs/>
          <w:color w:val="000000"/>
          <w:sz w:val="18"/>
          <w:szCs w:val="18"/>
        </w:rPr>
        <w:t>poz. 184, 1618 i 1634)</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Dotyczy postępowania o udzielenie zamówienia publicznego na:</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I etap dostawy ubrań dla</w:t>
      </w:r>
      <w:r w:rsidR="00804A56">
        <w:rPr>
          <w:rFonts w:ascii="Verdana" w:hAnsi="Verdana" w:cs="Verdana-Bold"/>
          <w:bCs/>
          <w:color w:val="0070C0"/>
          <w:sz w:val="20"/>
          <w:szCs w:val="20"/>
        </w:rPr>
        <w:t xml:space="preserve"> stażystów</w:t>
      </w:r>
      <w:r w:rsidRPr="00D42C50">
        <w:rPr>
          <w:rFonts w:ascii="Verdana" w:hAnsi="Verdana" w:cs="Verdana-Bold"/>
          <w:bCs/>
          <w:color w:val="0070C0"/>
          <w:sz w:val="20"/>
          <w:szCs w:val="20"/>
        </w:rPr>
        <w:t xml:space="preserve">, na potrzeby projektu: „STAŻE ZAWODOWE POCZĄTKIEM KARIERY w branży turystyczno – gastronomicznej”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Pr="00D42C50">
        <w:rPr>
          <w:rFonts w:ascii="Verdana" w:hAnsi="Verdana" w:cs="Verdana-Bold"/>
          <w:bCs/>
          <w:color w:val="000000"/>
          <w:sz w:val="18"/>
          <w:szCs w:val="18"/>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RPLD.11.03.01-10-0039/16-00</w:t>
      </w:r>
    </w:p>
    <w:p w:rsidR="007F5A6E"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sidRPr="005A19BC">
        <w:rPr>
          <w:rFonts w:ascii="Verdana" w:hAnsi="Verdana" w:cs="Verdana"/>
          <w:color w:val="000000"/>
          <w:sz w:val="18"/>
          <w:szCs w:val="18"/>
        </w:rPr>
        <w:t xml:space="preserve">Niniejszym oświadczam, </w:t>
      </w:r>
      <w:r w:rsidRPr="005A19BC">
        <w:rPr>
          <w:rFonts w:ascii="Verdana" w:hAnsi="Verdana" w:cs="Verdana-Bold"/>
          <w:b/>
          <w:bCs/>
          <w:color w:val="FF0000"/>
          <w:sz w:val="18"/>
          <w:szCs w:val="18"/>
        </w:rPr>
        <w:t>że należę</w:t>
      </w:r>
      <w:r w:rsidR="00F8788E">
        <w:rPr>
          <w:rFonts w:ascii="Verdana" w:hAnsi="Verdana" w:cs="Verdana-Bold"/>
          <w:b/>
          <w:bCs/>
          <w:color w:val="FF0000"/>
          <w:sz w:val="18"/>
          <w:szCs w:val="18"/>
        </w:rPr>
        <w:t xml:space="preserve"> </w:t>
      </w:r>
      <w:r w:rsidRPr="005A19BC">
        <w:rPr>
          <w:rFonts w:ascii="Verdana" w:hAnsi="Verdana" w:cs="Verdana-Bold"/>
          <w:b/>
          <w:bCs/>
          <w:color w:val="FF0000"/>
          <w:sz w:val="18"/>
          <w:szCs w:val="18"/>
        </w:rPr>
        <w:t xml:space="preserve">/ nie należę </w:t>
      </w:r>
      <w:r w:rsidRPr="005A19BC">
        <w:rPr>
          <w:rFonts w:ascii="Verdana" w:hAnsi="Verdana" w:cs="Verdana-Italic"/>
          <w:i/>
          <w:iCs/>
          <w:color w:val="FF0000"/>
          <w:sz w:val="18"/>
          <w:szCs w:val="18"/>
        </w:rPr>
        <w:t xml:space="preserve">(niepotrzebne skreślić) </w:t>
      </w:r>
      <w:r w:rsidR="00B76D51" w:rsidRPr="005A19BC">
        <w:rPr>
          <w:rFonts w:ascii="Verdana" w:hAnsi="Verdana" w:cs="Verdana"/>
          <w:color w:val="000000"/>
          <w:sz w:val="18"/>
          <w:szCs w:val="18"/>
        </w:rPr>
        <w:t xml:space="preserve">do tej samej grupy </w:t>
      </w:r>
      <w:r w:rsidRPr="005A19BC">
        <w:rPr>
          <w:rFonts w:ascii="Verdana" w:hAnsi="Verdana" w:cs="Verdana"/>
          <w:color w:val="000000"/>
          <w:sz w:val="18"/>
          <w:szCs w:val="18"/>
        </w:rPr>
        <w:t>kapitałowej z</w:t>
      </w:r>
      <w:r>
        <w:rPr>
          <w:rFonts w:ascii="Verdana" w:hAnsi="Verdana" w:cs="Verdana"/>
          <w:color w:val="000000"/>
          <w:sz w:val="18"/>
          <w:szCs w:val="18"/>
        </w:rPr>
        <w:t xml:space="preserve"> innymi Wykonawcami, którzy złożyli odrębne oferty,</w:t>
      </w:r>
      <w:r w:rsidR="00B76D51">
        <w:rPr>
          <w:rFonts w:ascii="Verdana" w:hAnsi="Verdana" w:cs="Verdana"/>
          <w:color w:val="000000"/>
          <w:sz w:val="18"/>
          <w:szCs w:val="18"/>
        </w:rPr>
        <w:t xml:space="preserve"> oferty częściowe lub wnioski o </w:t>
      </w:r>
      <w:r>
        <w:rPr>
          <w:rFonts w:ascii="Verdana" w:hAnsi="Verdana" w:cs="Verdana"/>
          <w:color w:val="000000"/>
          <w:sz w:val="18"/>
          <w:szCs w:val="18"/>
        </w:rPr>
        <w:t>dopuszczenie do udziału w niniejszym postepowaniu.</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498"/>
      </w:tblGrid>
      <w:tr w:rsidR="00140B4A" w:rsidTr="00140B4A">
        <w:tc>
          <w:tcPr>
            <w:tcW w:w="562"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Lp.</w:t>
            </w:r>
          </w:p>
        </w:tc>
        <w:tc>
          <w:tcPr>
            <w:tcW w:w="8500"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Wskazanie wykonawcy</w:t>
            </w: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bl>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załączeniu dowody wskazujące, że istniejące między wykonawcami należącymi do tej samej</w:t>
      </w:r>
      <w:r w:rsidR="00B76D51">
        <w:rPr>
          <w:rFonts w:ascii="Verdana" w:hAnsi="Verdana" w:cs="Verdana"/>
          <w:color w:val="000000"/>
          <w:sz w:val="18"/>
          <w:szCs w:val="18"/>
        </w:rPr>
        <w:t xml:space="preserve"> </w:t>
      </w:r>
      <w:r>
        <w:rPr>
          <w:rFonts w:ascii="Verdana" w:hAnsi="Verdana" w:cs="Verdana"/>
          <w:color w:val="000000"/>
          <w:sz w:val="18"/>
          <w:szCs w:val="18"/>
        </w:rPr>
        <w:t>grupy kapitałowej, powiązania nie prowadzą do zachwiania uczciw</w:t>
      </w:r>
      <w:r w:rsidR="00B76D51">
        <w:rPr>
          <w:rFonts w:ascii="Verdana" w:hAnsi="Verdana" w:cs="Verdana"/>
          <w:color w:val="000000"/>
          <w:sz w:val="18"/>
          <w:szCs w:val="18"/>
        </w:rPr>
        <w:t xml:space="preserve">ej konkurencji w postepowaniu o </w:t>
      </w:r>
      <w:r>
        <w:rPr>
          <w:rFonts w:ascii="Verdana" w:hAnsi="Verdana" w:cs="Verdana"/>
          <w:color w:val="000000"/>
          <w:sz w:val="18"/>
          <w:szCs w:val="18"/>
        </w:rPr>
        <w:t>udzielenie zamówienia.</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140B4A" w:rsidP="00140B4A">
      <w:pPr>
        <w:autoSpaceDE w:val="0"/>
        <w:autoSpaceDN w:val="0"/>
        <w:adjustRightInd w:val="0"/>
        <w:spacing w:after="0" w:line="240" w:lineRule="auto"/>
        <w:jc w:val="right"/>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r>
        <w:rPr>
          <w:rFonts w:ascii="Verdana" w:hAnsi="Verdana" w:cs="Verdana"/>
          <w:color w:val="000000"/>
          <w:sz w:val="18"/>
          <w:szCs w:val="18"/>
        </w:rPr>
        <w:t>…</w:t>
      </w:r>
    </w:p>
    <w:p w:rsidR="00B25F1A" w:rsidRDefault="00140B4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sidR="00B25F1A">
        <w:rPr>
          <w:rFonts w:ascii="Verdana-Italic" w:hAnsi="Verdana-Italic" w:cs="Verdana-Italic"/>
          <w:i/>
          <w:iCs/>
          <w:color w:val="000000"/>
          <w:sz w:val="18"/>
          <w:szCs w:val="18"/>
        </w:rPr>
        <w:t>(data i podpis osoby uprawnionej do reprezentacji Wykonawcy)</w:t>
      </w: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B25F1A" w:rsidRPr="005A19BC" w:rsidRDefault="00B25F1A" w:rsidP="00B25F1A">
      <w:pPr>
        <w:autoSpaceDE w:val="0"/>
        <w:autoSpaceDN w:val="0"/>
        <w:adjustRightInd w:val="0"/>
        <w:spacing w:after="0" w:line="240" w:lineRule="auto"/>
        <w:rPr>
          <w:rFonts w:ascii="Verdana" w:hAnsi="Verdana" w:cs="Verdana-Bold"/>
          <w:b/>
          <w:bCs/>
          <w:color w:val="000000"/>
          <w:sz w:val="18"/>
          <w:szCs w:val="18"/>
        </w:rPr>
      </w:pPr>
      <w:r w:rsidRPr="005A19BC">
        <w:rPr>
          <w:rFonts w:ascii="Verdana" w:hAnsi="Verdana" w:cs="Verdana-Bold"/>
          <w:b/>
          <w:bCs/>
          <w:color w:val="000000"/>
          <w:sz w:val="18"/>
          <w:szCs w:val="18"/>
        </w:rPr>
        <w:t>UWAGA!</w:t>
      </w:r>
    </w:p>
    <w:p w:rsidR="00B25F1A" w:rsidRPr="005A19BC" w:rsidRDefault="00B25F1A" w:rsidP="00B25F1A">
      <w:pPr>
        <w:autoSpaceDE w:val="0"/>
        <w:autoSpaceDN w:val="0"/>
        <w:adjustRightInd w:val="0"/>
        <w:spacing w:after="0" w:line="240" w:lineRule="auto"/>
        <w:rPr>
          <w:rFonts w:ascii="Verdana" w:hAnsi="Verdana" w:cs="Verdana"/>
          <w:color w:val="000000"/>
          <w:sz w:val="18"/>
          <w:szCs w:val="18"/>
        </w:rPr>
      </w:pPr>
      <w:r w:rsidRPr="005A19BC">
        <w:rPr>
          <w:rFonts w:ascii="Verdana" w:hAnsi="Verdana" w:cs="Verdana"/>
          <w:color w:val="000000"/>
          <w:sz w:val="18"/>
          <w:szCs w:val="18"/>
        </w:rPr>
        <w:t xml:space="preserve">Oświadczenie należy złożyć w </w:t>
      </w:r>
      <w:r w:rsidRPr="005A19BC">
        <w:rPr>
          <w:rFonts w:ascii="Verdana" w:hAnsi="Verdana" w:cs="Verdana-Bold"/>
          <w:b/>
          <w:bCs/>
          <w:color w:val="000000"/>
          <w:sz w:val="18"/>
          <w:szCs w:val="18"/>
        </w:rPr>
        <w:t xml:space="preserve">terminie 3 dni </w:t>
      </w:r>
      <w:r w:rsidRPr="005A19BC">
        <w:rPr>
          <w:rFonts w:ascii="Verdana" w:hAnsi="Verdana" w:cs="Verdana"/>
          <w:color w:val="000000"/>
          <w:sz w:val="18"/>
          <w:szCs w:val="18"/>
        </w:rPr>
        <w:t>od zamieszczenia przez Zamawiającego na stronie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internetowej, informacji z otwarcia ofert zawierającej nazwy i adresy wykonawców, którzy złożyli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oferty.</w:t>
      </w:r>
    </w:p>
    <w:p w:rsidR="002D7F50" w:rsidRDefault="002D7F5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Default="00B25F1A" w:rsidP="00B25F1A">
      <w:pPr>
        <w:autoSpaceDE w:val="0"/>
        <w:autoSpaceDN w:val="0"/>
        <w:adjustRightInd w:val="0"/>
        <w:spacing w:after="0" w:line="240" w:lineRule="auto"/>
        <w:rPr>
          <w:rFonts w:ascii="Verdana" w:hAnsi="Verdana" w:cs="Verdana"/>
          <w:color w:val="000000"/>
          <w:sz w:val="18"/>
          <w:szCs w:val="18"/>
          <w:u w:val="single"/>
        </w:rPr>
      </w:pPr>
      <w:r w:rsidRPr="00A71516">
        <w:rPr>
          <w:rFonts w:ascii="Verdana" w:hAnsi="Verdana" w:cs="Verdana"/>
          <w:color w:val="000000"/>
          <w:sz w:val="18"/>
          <w:szCs w:val="18"/>
          <w:u w:val="single"/>
        </w:rPr>
        <w:t>Oświadczenie złożone jednocześnie z of</w:t>
      </w:r>
      <w:r w:rsidR="00B91A8B">
        <w:rPr>
          <w:rFonts w:ascii="Verdana" w:hAnsi="Verdana" w:cs="Verdana"/>
          <w:color w:val="000000"/>
          <w:sz w:val="18"/>
          <w:szCs w:val="18"/>
          <w:u w:val="single"/>
        </w:rPr>
        <w:t>ertą nie będzie brane pod uwagę</w:t>
      </w: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426406" w:rsidRDefault="00426406" w:rsidP="00B25F1A">
      <w:pPr>
        <w:autoSpaceDE w:val="0"/>
        <w:autoSpaceDN w:val="0"/>
        <w:adjustRightInd w:val="0"/>
        <w:spacing w:after="0" w:line="240" w:lineRule="auto"/>
        <w:rPr>
          <w:rFonts w:ascii="Verdana" w:hAnsi="Verdana" w:cs="Verdana"/>
          <w:color w:val="000000"/>
          <w:sz w:val="18"/>
          <w:szCs w:val="18"/>
          <w:u w:val="single"/>
        </w:rPr>
      </w:pPr>
    </w:p>
    <w:p w:rsidR="00426406" w:rsidRDefault="00426406" w:rsidP="00B25F1A">
      <w:pPr>
        <w:autoSpaceDE w:val="0"/>
        <w:autoSpaceDN w:val="0"/>
        <w:adjustRightInd w:val="0"/>
        <w:spacing w:after="0" w:line="240" w:lineRule="auto"/>
        <w:rPr>
          <w:rFonts w:ascii="Verdana" w:hAnsi="Verdana" w:cs="Verdana"/>
          <w:color w:val="000000"/>
          <w:sz w:val="18"/>
          <w:szCs w:val="18"/>
          <w:u w:val="single"/>
        </w:rPr>
      </w:pPr>
    </w:p>
    <w:p w:rsidR="00516F31" w:rsidRPr="00B91A8B" w:rsidRDefault="00516F31" w:rsidP="00B25F1A">
      <w:pPr>
        <w:autoSpaceDE w:val="0"/>
        <w:autoSpaceDN w:val="0"/>
        <w:adjustRightInd w:val="0"/>
        <w:spacing w:after="0" w:line="240" w:lineRule="auto"/>
        <w:rPr>
          <w:rFonts w:ascii="Verdana" w:hAnsi="Verdana" w:cs="Verdana"/>
          <w:color w:val="000000"/>
          <w:sz w:val="18"/>
          <w:szCs w:val="18"/>
          <w:u w:val="single"/>
        </w:rPr>
      </w:pPr>
    </w:p>
    <w:p w:rsidR="00140B4A" w:rsidRPr="00F82FFC" w:rsidRDefault="00EA3E1E" w:rsidP="00EA3E1E">
      <w:pPr>
        <w:autoSpaceDE w:val="0"/>
        <w:autoSpaceDN w:val="0"/>
        <w:adjustRightInd w:val="0"/>
        <w:spacing w:after="0" w:line="240" w:lineRule="auto"/>
        <w:jc w:val="right"/>
        <w:rPr>
          <w:rFonts w:ascii="Verdana" w:hAnsi="Verdana" w:cs="Verdana-Italic"/>
          <w:b/>
          <w:i/>
          <w:iCs/>
          <w:color w:val="000000"/>
          <w:sz w:val="20"/>
          <w:szCs w:val="20"/>
        </w:rPr>
      </w:pPr>
      <w:r w:rsidRPr="00F82FFC">
        <w:rPr>
          <w:rFonts w:ascii="Verdana" w:hAnsi="Verdana" w:cs="Verdana-Italic"/>
          <w:b/>
          <w:i/>
          <w:iCs/>
          <w:color w:val="000000"/>
          <w:sz w:val="20"/>
          <w:szCs w:val="20"/>
        </w:rPr>
        <w:t>Załącznik nr 5</w:t>
      </w:r>
    </w:p>
    <w:p w:rsidR="00EA3E1E" w:rsidRPr="00F82FFC" w:rsidRDefault="00EA3E1E" w:rsidP="00EA3E1E">
      <w:pPr>
        <w:autoSpaceDE w:val="0"/>
        <w:autoSpaceDN w:val="0"/>
        <w:adjustRightInd w:val="0"/>
        <w:spacing w:after="0" w:line="240" w:lineRule="auto"/>
        <w:jc w:val="right"/>
        <w:rPr>
          <w:rFonts w:ascii="Verdana" w:hAnsi="Verdana" w:cs="Verdana-Italic"/>
          <w:i/>
          <w:iCs/>
          <w:color w:val="000000"/>
          <w:sz w:val="20"/>
          <w:szCs w:val="20"/>
        </w:rPr>
      </w:pPr>
      <w:r w:rsidRPr="00F82FFC">
        <w:rPr>
          <w:rFonts w:ascii="Verdana" w:hAnsi="Verdana" w:cs="Verdana-Italic"/>
          <w:i/>
          <w:iCs/>
          <w:color w:val="000000"/>
          <w:sz w:val="20"/>
          <w:szCs w:val="20"/>
        </w:rPr>
        <w:t>Wzór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p>
    <w:p w:rsidR="00B32560" w:rsidRPr="00B32560" w:rsidRDefault="00B32560" w:rsidP="00B32560">
      <w:pPr>
        <w:suppressAutoHyphens/>
        <w:spacing w:after="0" w:line="360" w:lineRule="auto"/>
        <w:jc w:val="both"/>
        <w:rPr>
          <w:rFonts w:ascii="Verdana" w:eastAsia="Times New Roman" w:hAnsi="Verdana" w:cs="Times New Roman"/>
          <w:b/>
          <w:sz w:val="20"/>
          <w:szCs w:val="20"/>
        </w:rPr>
      </w:pPr>
      <w:r w:rsidRPr="00B32560">
        <w:rPr>
          <w:rFonts w:ascii="Verdana" w:eastAsia="Times New Roman" w:hAnsi="Verdana" w:cs="Times New Roman"/>
          <w:sz w:val="20"/>
          <w:szCs w:val="20"/>
        </w:rPr>
        <w:t>zawarta w dniu ...................................</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roku, pomiędzy:</w:t>
      </w:r>
    </w:p>
    <w:p w:rsidR="00B32560" w:rsidRPr="00B32560" w:rsidRDefault="00B32560" w:rsidP="00B32560">
      <w:pPr>
        <w:keepNext/>
        <w:rPr>
          <w:rFonts w:ascii="Verdana" w:hAnsi="Verdana"/>
          <w:b/>
          <w:sz w:val="20"/>
          <w:szCs w:val="20"/>
        </w:rPr>
      </w:pPr>
      <w:r w:rsidRPr="00B32560">
        <w:rPr>
          <w:rFonts w:ascii="Verdana" w:hAnsi="Verdana"/>
          <w:b/>
          <w:sz w:val="20"/>
          <w:szCs w:val="20"/>
        </w:rPr>
        <w:t xml:space="preserve">Powiatem Poddębickim, </w:t>
      </w:r>
      <w:r w:rsidRPr="00B32560">
        <w:rPr>
          <w:rFonts w:ascii="Verdana" w:hAnsi="Verdana"/>
          <w:sz w:val="20"/>
          <w:szCs w:val="20"/>
        </w:rPr>
        <w:t xml:space="preserve">w imieniu którego działa </w:t>
      </w:r>
      <w:r w:rsidRPr="00B32560">
        <w:rPr>
          <w:rFonts w:ascii="Verdana" w:hAnsi="Verdana"/>
          <w:b/>
          <w:sz w:val="20"/>
          <w:szCs w:val="20"/>
        </w:rPr>
        <w:t>Zespół Szkół Ponadgimnazjalnych w Poddębicach, ul. Polna 13/15, 99-200 Poddębice</w:t>
      </w:r>
      <w:r w:rsidRPr="00B32560">
        <w:rPr>
          <w:rFonts w:ascii="Verdana" w:hAnsi="Verdana"/>
          <w:sz w:val="20"/>
          <w:szCs w:val="20"/>
        </w:rPr>
        <w:t>, reprezentowany przez:</w:t>
      </w:r>
    </w:p>
    <w:p w:rsidR="00B32560" w:rsidRPr="00B32560" w:rsidRDefault="00B32560" w:rsidP="00B32560">
      <w:pPr>
        <w:widowControl w:val="0"/>
        <w:overflowPunct w:val="0"/>
        <w:autoSpaceDE w:val="0"/>
        <w:autoSpaceDN w:val="0"/>
        <w:adjustRightInd w:val="0"/>
        <w:jc w:val="both"/>
        <w:rPr>
          <w:rFonts w:ascii="Verdana" w:hAnsi="Verdana"/>
          <w:sz w:val="20"/>
          <w:szCs w:val="20"/>
        </w:rPr>
      </w:pPr>
      <w:r w:rsidRPr="00B32560">
        <w:rPr>
          <w:rFonts w:ascii="Verdana" w:hAnsi="Verdana"/>
          <w:b/>
          <w:bCs/>
          <w:sz w:val="20"/>
          <w:szCs w:val="20"/>
        </w:rPr>
        <w:t>Panią Emilię Błaszczyk</w:t>
      </w:r>
      <w:r w:rsidRPr="00B32560">
        <w:rPr>
          <w:rFonts w:ascii="Verdana" w:hAnsi="Verdana"/>
          <w:sz w:val="20"/>
          <w:szCs w:val="20"/>
        </w:rPr>
        <w:t xml:space="preserve"> – Dyrektora Zespołu Szkół Ponadgimnazjalnych w Poddębicach</w:t>
      </w:r>
    </w:p>
    <w:p w:rsidR="00B32560" w:rsidRPr="00B32560" w:rsidRDefault="00B32560" w:rsidP="00B32560">
      <w:pPr>
        <w:jc w:val="both"/>
        <w:rPr>
          <w:rFonts w:ascii="Verdana" w:hAnsi="Verdana"/>
          <w:sz w:val="20"/>
          <w:szCs w:val="20"/>
        </w:rPr>
      </w:pPr>
      <w:r w:rsidRPr="00B32560">
        <w:rPr>
          <w:rFonts w:ascii="Verdana" w:hAnsi="Verdana"/>
          <w:sz w:val="20"/>
          <w:szCs w:val="20"/>
        </w:rPr>
        <w:t xml:space="preserve">zwanym dalej „Zamawiającym”, </w:t>
      </w:r>
    </w:p>
    <w:p w:rsidR="00B32560" w:rsidRPr="00B32560" w:rsidRDefault="00B32560" w:rsidP="00B32560">
      <w:pPr>
        <w:suppressAutoHyphens/>
        <w:spacing w:after="0" w:line="240" w:lineRule="auto"/>
        <w:ind w:firstLine="360"/>
        <w:jc w:val="center"/>
        <w:rPr>
          <w:rFonts w:ascii="Verdana" w:eastAsia="Times New Roman" w:hAnsi="Verdana" w:cs="Times New Roman"/>
          <w:sz w:val="20"/>
          <w:szCs w:val="20"/>
        </w:rPr>
      </w:pPr>
      <w:r w:rsidRPr="00B32560">
        <w:rPr>
          <w:rFonts w:ascii="Verdana" w:eastAsia="Times New Roman" w:hAnsi="Verdana" w:cs="Times New Roman"/>
          <w:sz w:val="20"/>
          <w:szCs w:val="20"/>
        </w:rPr>
        <w:t>a</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Firma:....................................................................................................</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z siedzibą w ....................przy ulicy..............................................................., reprezentowaną przez:</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t>
      </w:r>
    </w:p>
    <w:p w:rsidR="00B32560" w:rsidRPr="00B32560" w:rsidRDefault="00B32560" w:rsidP="00B32560">
      <w:pPr>
        <w:suppressAutoHyphens/>
        <w:spacing w:after="0" w:line="240" w:lineRule="auto"/>
        <w:jc w:val="both"/>
        <w:rPr>
          <w:rFonts w:ascii="Verdana" w:eastAsia="Times New Roman" w:hAnsi="Verdana" w:cs="Times New Roman"/>
          <w:bCs/>
          <w:sz w:val="20"/>
          <w:szCs w:val="20"/>
        </w:rPr>
      </w:pPr>
      <w:r w:rsidRPr="00B32560">
        <w:rPr>
          <w:rFonts w:ascii="Verdana" w:eastAsia="Times New Roman" w:hAnsi="Verdana" w:cs="Times New Roman"/>
          <w:i/>
          <w:sz w:val="20"/>
          <w:szCs w:val="20"/>
        </w:rPr>
        <w:t>zwaną dalej</w:t>
      </w:r>
      <w:r w:rsidRPr="00B32560">
        <w:rPr>
          <w:rFonts w:ascii="Verdana" w:eastAsia="Times New Roman" w:hAnsi="Verdana" w:cs="Times New Roman"/>
          <w:sz w:val="20"/>
          <w:szCs w:val="20"/>
        </w:rPr>
        <w:t xml:space="preserve"> </w:t>
      </w:r>
      <w:r w:rsidRPr="00B32560">
        <w:rPr>
          <w:rFonts w:ascii="Verdana" w:eastAsia="Times New Roman" w:hAnsi="Verdana" w:cs="Times New Roman"/>
          <w:bCs/>
          <w:sz w:val="20"/>
          <w:szCs w:val="20"/>
        </w:rPr>
        <w:t>Wykonawcą</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autoSpaceDE w:val="0"/>
        <w:autoSpaceDN w:val="0"/>
        <w:adjustRightInd w:val="0"/>
        <w:spacing w:after="0" w:line="240" w:lineRule="auto"/>
        <w:jc w:val="center"/>
        <w:rPr>
          <w:rFonts w:ascii="Verdana" w:hAnsi="Verdana" w:cs="Verdana-Bold"/>
          <w:bCs/>
          <w:color w:val="0070C0"/>
          <w:sz w:val="20"/>
          <w:szCs w:val="20"/>
        </w:rPr>
      </w:pPr>
      <w:r w:rsidRPr="00B32560">
        <w:rPr>
          <w:rFonts w:ascii="Verdana" w:hAnsi="Verdana" w:cs="Tahoma"/>
          <w:sz w:val="20"/>
          <w:szCs w:val="20"/>
        </w:rPr>
        <w:t>w wyniku przetargu nieograniczonego, na podstawie art. 39 w związku z art. 10 Ustawy Prawo Zamówień Publicznych z dnia 29.01.2004r. (tj. Dz. U. z 2015r. poz. 2164z późn. zm.), prowadzonego pod nazwą</w:t>
      </w:r>
      <w:r w:rsidRPr="00B32560">
        <w:rPr>
          <w:rFonts w:ascii="Verdana" w:hAnsi="Verdana" w:cs="Verdana-Bold"/>
          <w:bCs/>
          <w:color w:val="0070C0"/>
          <w:sz w:val="20"/>
          <w:szCs w:val="20"/>
        </w:rPr>
        <w:t xml:space="preserve"> </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I etap dostawy odzieży dla stażystów, na potrzeby projektu: </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„STAŻE ZAWODOWE POCZĄTKIEM KARIRY w branży turystyczno – gastronomicznej” </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1</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PRZEDMIOT UMOWY</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Przedmiotem umowy jest dostawa przez Wykonawcę: odzieży, obuwia dla stażystów część ……. w rodzajach, ilościach i cenach jednostkowych określonych w formularzu cenowym Nr ……………. Wykonawcy z dnia ..................... roku, którego kopia stanowi Załącznik nr 1 do niniejszej umowy.</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Wykonawcy nie przysługują względem Zamawiającego jakiekolwiek roszczenia z tytułu niezrealizowania pełnej ilości przedmiotu zamówienia.</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oświadcza, że przedmiot umowy jest dopuszczony do obrotu i stosowania na terytorium Polski oraz UE, jak również zgodny z obowiązującymi w tym zakresie przepisami prawa.</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oświadcza, iż dostarczy wyroby spełniające bezwzględnie wymagania Zamawiającego zawarte w SIWZ dot. niniejszego przedmiotu umowy.</w:t>
      </w:r>
    </w:p>
    <w:p w:rsidR="00B32560" w:rsidRPr="00B32560" w:rsidRDefault="00B32560" w:rsidP="00B32560">
      <w:pPr>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516F31" w:rsidRDefault="00516F31" w:rsidP="00B32560">
      <w:pPr>
        <w:suppressAutoHyphens/>
        <w:spacing w:after="0" w:line="240" w:lineRule="auto"/>
        <w:jc w:val="center"/>
        <w:rPr>
          <w:rFonts w:ascii="Verdana" w:eastAsia="Times New Roman" w:hAnsi="Verdana" w:cs="Times New Roman"/>
          <w:b/>
          <w:bCs/>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bookmarkStart w:id="0" w:name="_GoBack"/>
      <w:bookmarkEnd w:id="0"/>
      <w:r w:rsidRPr="00B32560">
        <w:rPr>
          <w:rFonts w:ascii="Verdana" w:eastAsia="Times New Roman" w:hAnsi="Verdana" w:cs="Times New Roman"/>
          <w:b/>
          <w:bCs/>
          <w:sz w:val="20"/>
          <w:szCs w:val="20"/>
        </w:rPr>
        <w:t xml:space="preserve">§ 2 </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WARTOŚĆ PRZEDMIOTU UMOWY ORAZ WARUNKI PŁATNOŚCI</w:t>
      </w:r>
    </w:p>
    <w:p w:rsidR="00B32560" w:rsidRPr="00B32560" w:rsidRDefault="00B32560" w:rsidP="00B32560">
      <w:pPr>
        <w:widowControl w:val="0"/>
        <w:numPr>
          <w:ilvl w:val="0"/>
          <w:numId w:val="20"/>
        </w:numPr>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 xml:space="preserve">Wartość przedmiotu umowy (wynagrodzenie Wykonawcy) strony ustalają na kwotę: </w:t>
      </w:r>
      <w:r w:rsidRPr="00B32560">
        <w:rPr>
          <w:rFonts w:ascii="Verdana" w:eastAsia="Times New Roman" w:hAnsi="Verdana" w:cs="Times New Roman"/>
          <w:b/>
          <w:sz w:val="20"/>
          <w:szCs w:val="20"/>
        </w:rPr>
        <w:t>brutto …………………………………</w:t>
      </w:r>
      <w:r w:rsidRPr="00B32560">
        <w:rPr>
          <w:rFonts w:ascii="Verdana" w:eastAsia="Times New Roman" w:hAnsi="Verdana" w:cs="Times New Roman"/>
          <w:sz w:val="20"/>
          <w:szCs w:val="20"/>
        </w:rPr>
        <w:t xml:space="preserve"> (słownie:………………).</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 cenie brutto zawierają się wszelkie koszty i obciążenia (transport, opakowanie, czynności Wykonawcy związane z przygotowaniem dostawy, określone prawem podatki, opłaty celne i graniczne itp.) związane z dostawą towaru do Zamawiającego.</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W trakcie trwania umowy nie przewiduje się zmiany ceny.</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 xml:space="preserve">Faktura będzie płatna w terminie </w:t>
      </w:r>
      <w:r w:rsidRPr="00B32560">
        <w:rPr>
          <w:rFonts w:ascii="Verdana" w:eastAsia="Times New Roman" w:hAnsi="Verdana" w:cs="Times New Roman"/>
          <w:b/>
          <w:sz w:val="20"/>
          <w:szCs w:val="20"/>
        </w:rPr>
        <w:t>30 dni</w:t>
      </w:r>
      <w:r w:rsidRPr="00B32560">
        <w:rPr>
          <w:rFonts w:ascii="Verdana" w:eastAsia="Times New Roman" w:hAnsi="Verdana" w:cs="Times New Roman"/>
          <w:bCs/>
          <w:sz w:val="20"/>
          <w:szCs w:val="20"/>
        </w:rPr>
        <w:t xml:space="preserve"> od daty jej wystawienia.</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Zamawiający upoważnia Wykonawcę do wystawiania faktury VAT bez jego podpisu.</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Faktura wystawiona będzie w walucie polskiej i w takiej też walucie będzie realizowana przez Zamawiającego płatność.</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3</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OBOWIĄZKI WYKONAWCY</w:t>
      </w:r>
    </w:p>
    <w:p w:rsidR="00B32560" w:rsidRPr="00B32560" w:rsidRDefault="00B32560" w:rsidP="00B32560">
      <w:pPr>
        <w:suppressAutoHyphens/>
        <w:spacing w:after="0" w:line="240" w:lineRule="auto"/>
        <w:rPr>
          <w:rFonts w:ascii="Verdana" w:eastAsia="Times New Roman" w:hAnsi="Verdana" w:cs="Times New Roman"/>
          <w:b/>
          <w:sz w:val="20"/>
          <w:szCs w:val="20"/>
        </w:rPr>
      </w:pPr>
    </w:p>
    <w:p w:rsidR="00B32560" w:rsidRPr="00B32560"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20"/>
          <w:szCs w:val="20"/>
        </w:rPr>
      </w:pPr>
      <w:r w:rsidRPr="00B32560">
        <w:rPr>
          <w:rFonts w:ascii="Verdana" w:eastAsia="Times New Roman" w:hAnsi="Verdana" w:cs="Times New Roman"/>
          <w:sz w:val="20"/>
          <w:szCs w:val="20"/>
        </w:rPr>
        <w:t>Wykonawca zobowiązuje się zrealizować przedmiotowe zamówienie w terminie do … dni od dnia zawarcia niniejszej umowy.</w:t>
      </w:r>
    </w:p>
    <w:p w:rsidR="00B32560" w:rsidRPr="00B32560"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20"/>
          <w:szCs w:val="20"/>
        </w:rPr>
      </w:pPr>
      <w:r w:rsidRPr="00B32560">
        <w:rPr>
          <w:rFonts w:ascii="Verdana" w:eastAsia="Times New Roman" w:hAnsi="Verdana" w:cs="Times New Roman"/>
          <w:sz w:val="20"/>
          <w:szCs w:val="20"/>
        </w:rPr>
        <w:t>Wykonawca zobowiązany jest do:</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przekazania Zamawiającemu tabeli rozmiarów </w:t>
      </w:r>
      <w:r w:rsidRPr="00B32560">
        <w:rPr>
          <w:rFonts w:ascii="Verdana" w:eastAsia="Times New Roman" w:hAnsi="Verdana" w:cs="Times New Roman"/>
          <w:sz w:val="20"/>
          <w:szCs w:val="20"/>
          <w:u w:val="single"/>
        </w:rPr>
        <w:t>w terminie do 3</w:t>
      </w:r>
      <w:r w:rsidRPr="00B32560">
        <w:rPr>
          <w:rFonts w:ascii="Verdana" w:eastAsia="Times New Roman" w:hAnsi="Verdana" w:cs="Times New Roman"/>
          <w:sz w:val="20"/>
          <w:szCs w:val="20"/>
        </w:rPr>
        <w:t xml:space="preserve"> dni od zawarcia umowy,</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dostarczenia do siedziby Zamawiającego, rozmiarów odzieży i obuwia w terminie do </w:t>
      </w:r>
      <w:r w:rsidRPr="00B32560">
        <w:rPr>
          <w:rFonts w:ascii="Verdana" w:eastAsia="Times New Roman" w:hAnsi="Verdana" w:cs="Times New Roman"/>
          <w:sz w:val="20"/>
          <w:szCs w:val="20"/>
          <w:u w:val="single"/>
        </w:rPr>
        <w:t>5 dni od zawarcia umowy</w:t>
      </w:r>
      <w:r w:rsidRPr="00B32560">
        <w:rPr>
          <w:rFonts w:ascii="Verdana" w:eastAsia="Times New Roman" w:hAnsi="Verdana" w:cs="Times New Roman"/>
          <w:sz w:val="20"/>
          <w:szCs w:val="20"/>
        </w:rPr>
        <w:t>,</w:t>
      </w:r>
      <w:r w:rsidRPr="00B32560">
        <w:rPr>
          <w:rFonts w:ascii="Verdana" w:eastAsia="Times New Roman" w:hAnsi="Verdana" w:cs="Times New Roman"/>
          <w:sz w:val="20"/>
          <w:szCs w:val="20"/>
          <w:lang w:eastAsia="pl-PL"/>
        </w:rPr>
        <w:t xml:space="preserve"> w celu aby każdy stażysta mógł dopasować rozmiar odzieży, obuwia do swoich indywidualnych potrzeb,</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dostawy towaru zgodnego z zamówieniem otrzymanym od Zamawiającego określającym asortyment, rozmiar, ilość odzieży, obuwia, </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wykonania przedmiotu umowy z należytą starannością, zgodnie z wymaganiami określonymi przez Zamawiającego w SIWZ dot. przedmiotu umowy, </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dostarczenia na własny koszt i ryzyko przedmiotu umowy wraz z fakturą VAT do Zamawiającego w godzinach od 8:00 do 16:00 w dniach roboczych,</w:t>
      </w:r>
    </w:p>
    <w:p w:rsidR="00B32560" w:rsidRPr="00B32560" w:rsidRDefault="00B32560" w:rsidP="00B32560">
      <w:pPr>
        <w:autoSpaceDE w:val="0"/>
        <w:autoSpaceDN w:val="0"/>
        <w:adjustRightInd w:val="0"/>
        <w:spacing w:after="0" w:line="240" w:lineRule="auto"/>
        <w:ind w:left="360" w:hanging="360"/>
        <w:rPr>
          <w:rFonts w:ascii="Verdana" w:eastAsia="Times New Roman" w:hAnsi="Verdana" w:cs="Times New Roman"/>
          <w:b/>
          <w:sz w:val="20"/>
          <w:szCs w:val="20"/>
        </w:rPr>
      </w:pPr>
      <w:r w:rsidRPr="00B32560">
        <w:rPr>
          <w:rFonts w:ascii="Verdana" w:eastAsia="Times New Roman" w:hAnsi="Verdana" w:cs="Times New Roman"/>
          <w:sz w:val="20"/>
          <w:szCs w:val="20"/>
        </w:rPr>
        <w:t>3.</w:t>
      </w:r>
      <w:r w:rsidRPr="00B32560">
        <w:rPr>
          <w:rFonts w:ascii="Verdana" w:eastAsia="Times New Roman" w:hAnsi="Verdana" w:cs="Times New Roman"/>
          <w:sz w:val="20"/>
          <w:szCs w:val="20"/>
        </w:rPr>
        <w:tab/>
        <w:t xml:space="preserve">Zamawiający wymaga, aby każda sztuka odzieży, obuwia zapakowana była oddzielnie, a do każdego opakowania załączona informacja o nazwie towaru, rozmiarze. </w:t>
      </w:r>
    </w:p>
    <w:p w:rsidR="00B32560" w:rsidRPr="00B32560" w:rsidRDefault="00B32560" w:rsidP="00B32560">
      <w:pPr>
        <w:suppressAutoHyphens/>
        <w:spacing w:before="60" w:after="60" w:line="240" w:lineRule="auto"/>
        <w:jc w:val="both"/>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4</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WARUNKI DOSTAWY I ODBIORU PRZEDMIOTU UMOWY</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Dostawa przedmiotu umowy wymienionego w § 1 nastąpi na podstawie złożonego przez Zamawiającego pisemnego zamówienia, w terminie ustalonym w § 3 ust. 1 umowy (dopuszcza się formę przekazywania zamówienia faksem, e-mailem).</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zobowiązany jest na swój koszt zabezpieczyć dostawę i ponosi z tego tytułu pełną odpowiedzialność do momentu odebrania jej przez Zamawiającego. Wykonawca odpowiedzialny jest za wybór środka transportu, jak i za właściwe opakowanie przedmiotu umowy, dające zabezpieczenie przed czynnikami pogodowymi, uszkodzeniami itp.</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Dostawa przedmiotu umowy bez potwierdzenia zamówienia przez Zamawiającego będzie dokonana na ryzyko Wykonawcy i nie wiąże Zamawiającego, co do przyjęcia towaru i zapłaty za niego.</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Wydanie przedmiotu umowy nastąpi w siedzibie Zamawiającego, warunkiem odbioru będzie potwierdzenie kompletności dostawy zgodnie z zamówionym asortymentem, rozmiarem, ilością przez upoważnionego pracownika Zamawiającego. Zamawiający zastrzega sobie prawo do odmowy przyjęcia towaru w przypadku niezgodności z zamówieniem, opisem zawartym w SIWZ oraz złej jakości wyrobu. </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 przypadku niedostarczenia przez Wykonawcę zamówionego przedmiotu umowy w terminie określonym w § 3 ust. 1. Zamawiającemu przysługuje prawo do dokonania zakupu zamówionego, a niedostarczonego towaru u innego dostawcy i obciążenia Wykonawcy ewentualną różnicą cen, pomiędzy ceną zakupu, a ceną zawartą w niniejszej umowie (łącznie z kosztami dostawy).</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5</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GWARANCJA</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udziela Zamawiającemu gwarancji i rękojmi na dostarczony towar - stanowiący przedmiot umowy.</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Gwarancję ustala się na okres nie krótszy niż ............  od dnia dokonania odbioru.</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 ramach odpowiedzialności z tytułu gwarancji, Wykonawca wymieni towar wadliwy na towar wolny od wad, jeżeli wady te ujawnią się w ciągu terminu, o którym mowa w ust. 2. Wykonawca zobowiązany jest dostarczyć (na swój koszt) towar wolny od wad niezwłocznie - nie później jednak niż w ciągu 7 dni od momentu przesłania protokołu reklamacyjnego wraz z reklamowanym towarem.</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Wykonanie zobowiązań z tytułu gwarancji i rękojmi należy do przedmiotu umowy.</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Niniejsza umowa stanowi dokument gwarancyjny w rozumieniu przepisów kodeksu cywilnego.</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6</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KARY UMOWNE</w:t>
      </w:r>
    </w:p>
    <w:p w:rsidR="00B32560" w:rsidRPr="00B32560" w:rsidRDefault="00B32560" w:rsidP="00B32560">
      <w:pPr>
        <w:widowControl w:val="0"/>
        <w:numPr>
          <w:ilvl w:val="0"/>
          <w:numId w:val="21"/>
        </w:numPr>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Wykonawca zapłaci Zamawiającemu kary umowne w następujących przypadkach i wysokościach:</w:t>
      </w:r>
    </w:p>
    <w:p w:rsidR="00B32560" w:rsidRPr="00B32560" w:rsidRDefault="00B32560" w:rsidP="00B32560">
      <w:pPr>
        <w:widowControl w:val="0"/>
        <w:numPr>
          <w:ilvl w:val="0"/>
          <w:numId w:val="23"/>
        </w:numPr>
        <w:tabs>
          <w:tab w:val="num" w:pos="1365"/>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za zwłokę w realizacji postanowień umowy wynikających z: § 3 ust 1, 2 pkt. a, b § 5 ust 3 niniejszej umowy w wysokości 0,5% wartości przedmiotu umowy za każdy dzień zwłoki,</w:t>
      </w:r>
    </w:p>
    <w:p w:rsidR="00B32560" w:rsidRPr="00B32560"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Kary umowne nie zwalniają Wykonawcy z odpowiedzialności za powstałą szkodę na zasadach ogólnych.</w:t>
      </w:r>
    </w:p>
    <w:p w:rsidR="00B32560" w:rsidRPr="00B32560"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Wykonawca wyrażą zgodę na potrącanie kar umownych z przysługującego mu wynagrodzenia.</w:t>
      </w:r>
    </w:p>
    <w:p w:rsidR="00B32560" w:rsidRPr="00B32560" w:rsidRDefault="00B32560" w:rsidP="00B32560">
      <w:pPr>
        <w:suppressAutoHyphens/>
        <w:spacing w:after="0" w:line="240" w:lineRule="auto"/>
        <w:rPr>
          <w:rFonts w:ascii="Verdana" w:eastAsia="Times New Roman" w:hAnsi="Verdana" w:cs="Times New Roman"/>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7</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TERMIN UMOWY ORAZ PRZYCZYNY JEJ ROZWIAZANIA</w:t>
      </w:r>
    </w:p>
    <w:p w:rsidR="00B32560" w:rsidRPr="00B32560" w:rsidRDefault="00B32560" w:rsidP="00B32560">
      <w:pPr>
        <w:numPr>
          <w:ilvl w:val="0"/>
          <w:numId w:val="15"/>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Termin (okres trwania) umowy: ………….. dni od dnia jej zawarcia.</w:t>
      </w:r>
    </w:p>
    <w:p w:rsidR="00B32560" w:rsidRPr="00B32560" w:rsidRDefault="00B32560" w:rsidP="00B32560">
      <w:pPr>
        <w:numPr>
          <w:ilvl w:val="0"/>
          <w:numId w:val="15"/>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Zamawiający może rozwiązać umowę bez zachowania okresu wypowiedzenia w każdym czasie wraz z prawem do naliczenia kary umownej w wysokości 5 % niezrealizowanej części wartości przedmiotu umowy, jeżeli:</w:t>
      </w:r>
    </w:p>
    <w:p w:rsidR="00B32560" w:rsidRPr="00B32560" w:rsidRDefault="00B32560" w:rsidP="00B32560">
      <w:pPr>
        <w:numPr>
          <w:ilvl w:val="0"/>
          <w:numId w:val="16"/>
        </w:numPr>
        <w:tabs>
          <w:tab w:val="num" w:pos="720"/>
          <w:tab w:val="num" w:pos="927"/>
        </w:tabs>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realizuje umowę w sposób niezgodny z postanowieniami niniejszej umowy lub normami i warunkami określonymi prawem,</w:t>
      </w:r>
    </w:p>
    <w:p w:rsidR="00B32560" w:rsidRPr="00B32560" w:rsidRDefault="00B32560" w:rsidP="00B32560">
      <w:pPr>
        <w:numPr>
          <w:ilvl w:val="0"/>
          <w:numId w:val="16"/>
        </w:numPr>
        <w:tabs>
          <w:tab w:val="num" w:pos="720"/>
        </w:tabs>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nie wykonuje w ustalonym terminie zobowiązań określonych w § 3 umowy,</w:t>
      </w:r>
    </w:p>
    <w:p w:rsidR="00B32560" w:rsidRPr="00B32560" w:rsidRDefault="00B32560" w:rsidP="00B32560">
      <w:pPr>
        <w:numPr>
          <w:ilvl w:val="0"/>
          <w:numId w:val="16"/>
        </w:numPr>
        <w:tabs>
          <w:tab w:val="num" w:pos="720"/>
        </w:tabs>
        <w:suppressAutoHyphens/>
        <w:spacing w:after="0" w:line="240" w:lineRule="auto"/>
        <w:ind w:left="714" w:hanging="357"/>
        <w:jc w:val="both"/>
        <w:rPr>
          <w:rFonts w:ascii="Verdana" w:eastAsia="Times New Roman" w:hAnsi="Verdana" w:cs="Times New Roman"/>
          <w:sz w:val="20"/>
          <w:szCs w:val="20"/>
        </w:rPr>
      </w:pPr>
      <w:r w:rsidRPr="00B32560">
        <w:rPr>
          <w:rFonts w:ascii="Verdana" w:eastAsia="Times New Roman" w:hAnsi="Verdana" w:cs="Times New Roman"/>
          <w:sz w:val="20"/>
          <w:szCs w:val="20"/>
        </w:rPr>
        <w:t>Wykonawca dostarczy przedmiot umowy niespełniający wymagań określonych przez Zamawiającego w Specyfikacji Istotnych Warunków Zamówienia dotyczącej postępowania w wyniku rozstrzygnięcia, którego zawarto niniejszą umowę.</w:t>
      </w:r>
    </w:p>
    <w:p w:rsidR="00B32560" w:rsidRPr="00B32560" w:rsidRDefault="00B32560" w:rsidP="00B32560">
      <w:pPr>
        <w:suppressAutoHyphens/>
        <w:spacing w:after="0" w:line="240" w:lineRule="auto"/>
        <w:jc w:val="center"/>
        <w:rPr>
          <w:rFonts w:ascii="Verdana" w:eastAsia="Times New Roman" w:hAnsi="Verdana" w:cs="Times New Roman"/>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8</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ZMIANY UMOWY I POSTANOWIENIA KOŃCOWE</w:t>
      </w:r>
    </w:p>
    <w:p w:rsidR="00B32560" w:rsidRPr="00B32560" w:rsidRDefault="00B32560" w:rsidP="00B32560">
      <w:pPr>
        <w:numPr>
          <w:ilvl w:val="0"/>
          <w:numId w:val="13"/>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Wszelkie zmiany niniejszej umowy wymagają formy pisemnego aneksu pod rygorem nieważności i mogą zostać dokonane, o ile nie stoją w sprzeczności z regulacjami zawartymi w ustawie Prawo zamówień publicznych z dnia 29 stycznia 2004 r. (Dz. U. z 2015 r. poz. 2164 – ze zmianami.)</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Niedopuszczalna jest zmiana istotnych postanowień umowy w stosunku do treści oferty wykonawcy, z zastrzeżeniem ust. 2.</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 xml:space="preserve">Zmiana umowy jest możliwa tylko w zakresie wynikającym z treści art. 144 ustawy prawo zamówień publicznych, tj. w przypadkach i na warunkach określonych poniżej: </w:t>
      </w:r>
    </w:p>
    <w:p w:rsidR="00B32560" w:rsidRPr="00B32560" w:rsidRDefault="00B32560" w:rsidP="00B32560">
      <w:pPr>
        <w:suppressAutoHyphens/>
        <w:spacing w:after="0" w:line="240" w:lineRule="auto"/>
        <w:ind w:left="1080"/>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B32560" w:rsidRPr="00B32560" w:rsidRDefault="00B32560" w:rsidP="00B32560">
      <w:pPr>
        <w:suppressAutoHyphens/>
        <w:spacing w:after="0" w:line="240" w:lineRule="auto"/>
        <w:ind w:left="1080"/>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2) w przypadku konieczności dokonania zmian treści umowy w związku ze zmianą powszechnie obowiązujących przepisów prawa, w zakresie wyznaczonym przepisami prawa w celu doprowadzenia umowy do stanu zgodnego z przepisami prawa.</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W szczególności nie stanowi zmiany umowy w rozumieniu art. 144 ustawy prawo zamówień publicznych (mogą one zostać dokonane w drodze jednostronnego oświadczenia strony której danych zmiana dotyczy) zmiana:</w:t>
      </w:r>
    </w:p>
    <w:p w:rsidR="00B32560" w:rsidRPr="00B32560" w:rsidRDefault="00B32560" w:rsidP="00B32560">
      <w:pPr>
        <w:tabs>
          <w:tab w:val="left" w:pos="1134"/>
          <w:tab w:val="left" w:pos="1276"/>
        </w:tabs>
        <w:spacing w:after="0" w:line="240" w:lineRule="auto"/>
        <w:ind w:left="720"/>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ab/>
        <w:t xml:space="preserve">1) danych kontaktowych, </w:t>
      </w:r>
    </w:p>
    <w:p w:rsidR="00B32560" w:rsidRPr="00B32560" w:rsidRDefault="00B32560" w:rsidP="00B32560">
      <w:pPr>
        <w:tabs>
          <w:tab w:val="left" w:pos="1134"/>
          <w:tab w:val="left" w:pos="1276"/>
        </w:tabs>
        <w:spacing w:after="0" w:line="240" w:lineRule="auto"/>
        <w:ind w:left="1134"/>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2) danych związanych z obsługą administracyjno-organizacyjną umowy (np. zmiana nr rachunku bankowego).</w:t>
      </w:r>
    </w:p>
    <w:p w:rsidR="00B32560" w:rsidRDefault="00B32560" w:rsidP="00B32560">
      <w:pPr>
        <w:tabs>
          <w:tab w:val="left" w:pos="1134"/>
          <w:tab w:val="left" w:pos="1276"/>
        </w:tabs>
        <w:spacing w:after="0" w:line="240" w:lineRule="auto"/>
        <w:ind w:left="1134" w:hanging="1134"/>
        <w:contextualSpacing/>
        <w:jc w:val="both"/>
        <w:rPr>
          <w:rFonts w:ascii="Verdana" w:hAnsi="Verdana" w:cs="Tahoma"/>
          <w:bCs/>
          <w:sz w:val="20"/>
          <w:szCs w:val="20"/>
        </w:rPr>
      </w:pPr>
      <w:r w:rsidRPr="00B32560">
        <w:rPr>
          <w:rFonts w:ascii="Verdana" w:eastAsia="Times New Roman" w:hAnsi="Verdana" w:cs="Arial"/>
          <w:sz w:val="20"/>
          <w:szCs w:val="20"/>
          <w:lang w:eastAsia="pl-PL"/>
        </w:rPr>
        <w:t xml:space="preserve">5. </w:t>
      </w:r>
      <w:r w:rsidRPr="00B32560">
        <w:rPr>
          <w:rFonts w:ascii="Verdana" w:hAnsi="Verdana" w:cs="Tahoma"/>
          <w:bCs/>
          <w:sz w:val="20"/>
          <w:szCs w:val="20"/>
        </w:rPr>
        <w:t>W razie zaistnienia istotnej zmiany okoliczności powodującej, że wykon</w:t>
      </w:r>
      <w:r>
        <w:rPr>
          <w:rFonts w:ascii="Verdana" w:hAnsi="Verdana" w:cs="Tahoma"/>
          <w:bCs/>
          <w:sz w:val="20"/>
          <w:szCs w:val="20"/>
        </w:rPr>
        <w:t>anie umowy nie</w:t>
      </w:r>
    </w:p>
    <w:p w:rsidR="00B32560" w:rsidRPr="00B32560" w:rsidRDefault="00B32560" w:rsidP="00B32560">
      <w:pPr>
        <w:tabs>
          <w:tab w:val="left" w:pos="284"/>
          <w:tab w:val="left" w:pos="1276"/>
        </w:tabs>
        <w:spacing w:after="0" w:line="240" w:lineRule="auto"/>
        <w:ind w:left="284" w:hanging="1134"/>
        <w:contextualSpacing/>
        <w:jc w:val="both"/>
        <w:rPr>
          <w:rFonts w:ascii="Verdana" w:hAnsi="Verdana" w:cs="Tahoma"/>
          <w:bCs/>
          <w:sz w:val="20"/>
          <w:szCs w:val="20"/>
        </w:rPr>
      </w:pPr>
      <w:r>
        <w:rPr>
          <w:rFonts w:ascii="Verdana" w:hAnsi="Verdana" w:cs="Tahoma"/>
          <w:bCs/>
          <w:sz w:val="20"/>
          <w:szCs w:val="20"/>
        </w:rPr>
        <w:tab/>
      </w:r>
      <w:r w:rsidRPr="00B32560">
        <w:rPr>
          <w:rFonts w:ascii="Verdana" w:hAnsi="Verdana" w:cs="Tahoma"/>
          <w:bCs/>
          <w:sz w:val="20"/>
          <w:szCs w:val="20"/>
        </w:rPr>
        <w:t>leży w interesie publicznym, czego nie można było przew</w:t>
      </w:r>
      <w:r>
        <w:rPr>
          <w:rFonts w:ascii="Verdana" w:hAnsi="Verdana" w:cs="Tahoma"/>
          <w:bCs/>
          <w:sz w:val="20"/>
          <w:szCs w:val="20"/>
        </w:rPr>
        <w:t xml:space="preserve">idzieć w chwili zawarcia umowy, </w:t>
      </w:r>
      <w:r w:rsidRPr="00B32560">
        <w:rPr>
          <w:rFonts w:ascii="Verdana" w:hAnsi="Verdana" w:cs="Tahoma"/>
          <w:bCs/>
          <w:sz w:val="20"/>
          <w:szCs w:val="20"/>
        </w:rPr>
        <w:t>Zamawiający może odstąpić od umowy w terminie 30 dni</w:t>
      </w:r>
      <w:r>
        <w:rPr>
          <w:rFonts w:ascii="Verdana" w:hAnsi="Verdana" w:cs="Tahoma"/>
          <w:bCs/>
          <w:sz w:val="20"/>
          <w:szCs w:val="20"/>
        </w:rPr>
        <w:t xml:space="preserve"> od powzięcia wiadomości o tych </w:t>
      </w:r>
      <w:r w:rsidRPr="00B32560">
        <w:rPr>
          <w:rFonts w:ascii="Verdana" w:hAnsi="Verdana" w:cs="Tahoma"/>
          <w:bCs/>
          <w:sz w:val="20"/>
          <w:szCs w:val="20"/>
        </w:rPr>
        <w:t>okolicznościach.</w:t>
      </w:r>
    </w:p>
    <w:p w:rsidR="00B32560" w:rsidRPr="00B32560" w:rsidRDefault="00B32560" w:rsidP="00B32560">
      <w:pPr>
        <w:spacing w:after="0" w:line="240" w:lineRule="auto"/>
        <w:ind w:left="360" w:hanging="360"/>
        <w:jc w:val="both"/>
        <w:rPr>
          <w:rFonts w:ascii="Verdana" w:eastAsia="Times New Roman" w:hAnsi="Verdana" w:cs="Times New Roman"/>
          <w:sz w:val="20"/>
          <w:szCs w:val="20"/>
        </w:rPr>
      </w:pPr>
      <w:r w:rsidRPr="00B32560">
        <w:rPr>
          <w:rFonts w:ascii="Verdana" w:eastAsia="Times New Roman" w:hAnsi="Verdana" w:cs="Arial"/>
          <w:sz w:val="20"/>
          <w:szCs w:val="20"/>
          <w:lang w:eastAsia="pl-PL"/>
        </w:rPr>
        <w:t xml:space="preserve">6. </w:t>
      </w:r>
      <w:r w:rsidRPr="00B32560">
        <w:rPr>
          <w:rFonts w:ascii="Verdana" w:eastAsia="Times New Roman" w:hAnsi="Verdana" w:cs="Times New Roman"/>
          <w:sz w:val="20"/>
          <w:szCs w:val="20"/>
        </w:rPr>
        <w:t>W sprawach nieuregulowanych niniejszą umową mają zastosowanie odpowiednie przepisy Kodeksu Cywilnego, o ile przepisy ustawy Prawo zamówień publicznych z dnia 29 stycznia 2004 nie stanowią inaczej.</w:t>
      </w:r>
    </w:p>
    <w:p w:rsidR="00B32560" w:rsidRPr="00B32560" w:rsidRDefault="00B32560" w:rsidP="00B32560">
      <w:pPr>
        <w:spacing w:after="0" w:line="240" w:lineRule="auto"/>
        <w:ind w:left="360" w:hanging="360"/>
        <w:jc w:val="both"/>
        <w:rPr>
          <w:rFonts w:ascii="Verdana" w:eastAsia="Times New Roman" w:hAnsi="Verdana" w:cs="Times New Roman"/>
          <w:sz w:val="20"/>
          <w:szCs w:val="20"/>
        </w:rPr>
      </w:pPr>
      <w:r w:rsidRPr="00B32560">
        <w:rPr>
          <w:rFonts w:ascii="Verdana" w:eastAsia="Times New Roman" w:hAnsi="Verdana" w:cs="Arial"/>
          <w:sz w:val="20"/>
          <w:szCs w:val="20"/>
          <w:lang w:eastAsia="pl-PL"/>
        </w:rPr>
        <w:t>7.</w:t>
      </w:r>
      <w:r w:rsidRPr="00B32560">
        <w:rPr>
          <w:rFonts w:ascii="Verdana" w:eastAsia="Times New Roman" w:hAnsi="Verdana" w:cs="Times New Roman"/>
          <w:sz w:val="20"/>
          <w:szCs w:val="20"/>
        </w:rPr>
        <w:t xml:space="preserve"> Ewentualne spory mogące wyniknąć z realizacji niniejszej umowy strony zobowiązują się rozwiązywać polubownie, w drodze negocjacji. W razie braku porozumienia spory będzie rozstrzygał sąd powszechny właściwy dla siedziby Zamawiającego.</w:t>
      </w:r>
    </w:p>
    <w:p w:rsidR="00B32560" w:rsidRPr="00B32560" w:rsidRDefault="00B32560" w:rsidP="00B32560">
      <w:pPr>
        <w:tabs>
          <w:tab w:val="left" w:pos="284"/>
        </w:tab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sz w:val="20"/>
          <w:szCs w:val="20"/>
        </w:rPr>
        <w:t xml:space="preserve">8. Umowę niniejszą sporządzono w dwóch jednobrzmiących egzemplarzach po jednym dla </w:t>
      </w:r>
      <w:r>
        <w:rPr>
          <w:rFonts w:ascii="Verdana" w:eastAsia="Times New Roman" w:hAnsi="Verdana" w:cs="Times New Roman"/>
          <w:sz w:val="20"/>
          <w:szCs w:val="20"/>
        </w:rPr>
        <w:tab/>
      </w:r>
      <w:r w:rsidRPr="00B32560">
        <w:rPr>
          <w:rFonts w:ascii="Verdana" w:eastAsia="Times New Roman" w:hAnsi="Verdana" w:cs="Times New Roman"/>
          <w:sz w:val="20"/>
          <w:szCs w:val="20"/>
        </w:rPr>
        <w:t>każdej ze stron</w:t>
      </w:r>
      <w:r w:rsidRPr="00B32560">
        <w:rPr>
          <w:rFonts w:ascii="Verdana" w:eastAsia="Times New Roman" w:hAnsi="Verdana" w:cs="Times New Roman"/>
          <w:b/>
          <w:bCs/>
          <w:sz w:val="20"/>
          <w:szCs w:val="20"/>
        </w:rPr>
        <w:t>.</w:t>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r>
        <w:rPr>
          <w:rFonts w:ascii="Verdana" w:eastAsia="Times New Roman" w:hAnsi="Verdana" w:cs="Times New Roman"/>
          <w:b/>
          <w:bCs/>
          <w:sz w:val="20"/>
          <w:szCs w:val="20"/>
        </w:rPr>
        <w:t xml:space="preserve">(Wykonawca) </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sidRPr="00B32560">
        <w:rPr>
          <w:rFonts w:ascii="Verdana" w:eastAsia="Times New Roman" w:hAnsi="Verdana" w:cs="Times New Roman"/>
          <w:b/>
          <w:bCs/>
          <w:sz w:val="20"/>
          <w:szCs w:val="20"/>
        </w:rPr>
        <w:t>(Zamawiający)</w:t>
      </w:r>
    </w:p>
    <w:p w:rsidR="006C3AE4" w:rsidRPr="00C45A63" w:rsidRDefault="006C3AE4" w:rsidP="00B32560">
      <w:pPr>
        <w:pStyle w:val="Tytu"/>
        <w:ind w:left="567" w:right="567"/>
        <w:outlineLvl w:val="0"/>
        <w:rPr>
          <w:rFonts w:ascii="Verdana" w:hAnsi="Verdana" w:cs="Tahoma"/>
          <w:b/>
          <w:bCs/>
          <w:sz w:val="20"/>
        </w:rPr>
      </w:pPr>
    </w:p>
    <w:sectPr w:rsidR="006C3AE4" w:rsidRPr="00C45A63" w:rsidSect="00AC1B9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DE0" w:rsidRDefault="00AB7DE0" w:rsidP="00816679">
      <w:pPr>
        <w:spacing w:after="0" w:line="240" w:lineRule="auto"/>
      </w:pPr>
      <w:r>
        <w:separator/>
      </w:r>
    </w:p>
  </w:endnote>
  <w:endnote w:type="continuationSeparator" w:id="0">
    <w:p w:rsidR="00AB7DE0" w:rsidRDefault="00AB7DE0"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E0" w:rsidRDefault="00AB7DE0"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7" name="Obraz 7"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pict>
        <v:shapetype id="_x0000_t202" coordsize="21600,21600" o:spt="202" path="m,l,21600r21600,l21600,xe">
          <v:stroke joinstyle="miter"/>
          <v:path gradientshapeok="t" o:connecttype="rect"/>
        </v:shapetype>
        <v:shape id="_x0000_s2049" type="#_x0000_t202" style="position:absolute;left:0;text-align:left;margin-left:760.95pt;margin-top:.05pt;width:10pt;height:11.5pt;z-index:251659264;mso-wrap-distance-left:0;mso-wrap-distance-right:0;mso-position-horizontal-relative:page;mso-position-vertical-relative:text" stroked="f">
          <v:fill opacity="0" color2="black"/>
          <v:textbox style="mso-next-textbox:#_x0000_s2049" inset="0,0,0,0">
            <w:txbxContent>
              <w:p w:rsidR="00AB7DE0" w:rsidRDefault="00AB7DE0">
                <w:pPr>
                  <w:pStyle w:val="Stopka"/>
                </w:pPr>
                <w:r>
                  <w:rPr>
                    <w:rStyle w:val="Numerstrony"/>
                  </w:rPr>
                  <w:fldChar w:fldCharType="begin"/>
                </w:r>
                <w:r>
                  <w:rPr>
                    <w:rStyle w:val="Numerstrony"/>
                  </w:rPr>
                  <w:instrText xml:space="preserve"> PAGE </w:instrText>
                </w:r>
                <w:r>
                  <w:rPr>
                    <w:rStyle w:val="Numerstrony"/>
                  </w:rPr>
                  <w:fldChar w:fldCharType="separate"/>
                </w:r>
                <w:r w:rsidR="00516F31">
                  <w:rPr>
                    <w:rStyle w:val="Numerstrony"/>
                    <w:noProof/>
                  </w:rPr>
                  <w:t>41</w:t>
                </w:r>
                <w:r>
                  <w:rPr>
                    <w:rStyle w:val="Numerstrony"/>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DE0" w:rsidRDefault="00AB7DE0" w:rsidP="00816679">
      <w:pPr>
        <w:spacing w:after="0" w:line="240" w:lineRule="auto"/>
      </w:pPr>
      <w:r>
        <w:separator/>
      </w:r>
    </w:p>
  </w:footnote>
  <w:footnote w:type="continuationSeparator" w:id="0">
    <w:p w:rsidR="00AB7DE0" w:rsidRDefault="00AB7DE0"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E0" w:rsidRDefault="00AB7DE0" w:rsidP="00AB7DE0">
    <w:pPr>
      <w:pStyle w:val="Nagwek"/>
      <w:ind w:left="851" w:hanging="851"/>
      <w:jc w:val="center"/>
      <w:rPr>
        <w:rFonts w:ascii="Cambria" w:hAnsi="Cambria" w:cs="Arial"/>
        <w:b/>
        <w:color w:val="000000"/>
        <w:sz w:val="28"/>
        <w:szCs w:val="28"/>
      </w:rPr>
    </w:pPr>
    <w:r>
      <w:rPr>
        <w:noProof/>
        <w:lang w:val="pl-PL" w:eastAsia="pl-PL"/>
      </w:rPr>
      <w:drawing>
        <wp:anchor distT="0" distB="0" distL="114300" distR="114300" simplePos="0" relativeHeight="251661312"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6" name="Obraz 6"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Arial"/>
        <w:b/>
        <w:color w:val="000000"/>
        <w:sz w:val="28"/>
        <w:szCs w:val="28"/>
      </w:rPr>
      <w:t>"</w:t>
    </w:r>
    <w:r>
      <w:rPr>
        <w:rFonts w:ascii="Arial" w:hAnsi="Arial" w:cs="Arial"/>
        <w:b/>
        <w:color w:val="000000"/>
      </w:rPr>
      <w:t>STAŻE ZAWODOWE POCZĄTKIEM KARIERY w branży turystyczno-gastronomicznej</w:t>
    </w:r>
    <w:r>
      <w:rPr>
        <w:rFonts w:ascii="Cambria" w:hAnsi="Cambria" w:cs="Arial"/>
        <w:b/>
        <w:color w:val="000000"/>
        <w:sz w:val="28"/>
        <w:szCs w:val="28"/>
      </w:rPr>
      <w:t>"</w:t>
    </w:r>
  </w:p>
  <w:p w:rsidR="00AB7DE0" w:rsidRDefault="00AB7DE0"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RPLD.11.03.01-10-0039/16-00 </w:t>
    </w:r>
    <w:r>
      <w:rPr>
        <w:rFonts w:ascii="Arial" w:hAnsi="Arial" w:cs="Arial"/>
      </w:rPr>
      <w:t>współfinansowany</w:t>
    </w:r>
  </w:p>
  <w:p w:rsidR="00AB7DE0" w:rsidRDefault="00AB7DE0" w:rsidP="00AB7DE0">
    <w:pPr>
      <w:pStyle w:val="Nagwek"/>
      <w:ind w:left="851" w:hanging="851"/>
      <w:jc w:val="center"/>
      <w:rPr>
        <w:rFonts w:ascii="Arial" w:hAnsi="Arial" w:cs="Arial"/>
        <w:sz w:val="18"/>
        <w:szCs w:val="18"/>
      </w:rPr>
    </w:pPr>
    <w:r>
      <w:rPr>
        <w:rFonts w:ascii="Arial" w:hAnsi="Arial" w:cs="Arial"/>
        <w:sz w:val="18"/>
        <w:szCs w:val="18"/>
      </w:rPr>
      <w:t xml:space="preserve">ze środków Europejskiego Funduszu Społecznego </w:t>
    </w:r>
  </w:p>
  <w:p w:rsidR="00AB7DE0" w:rsidRDefault="00AB7DE0"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AB7DE0" w:rsidRDefault="00AB7DE0"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AB7DE0" w:rsidRDefault="00AB7DE0"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AB7DE0" w:rsidRPr="00E67645" w:rsidRDefault="00AB7DE0" w:rsidP="00FE7E1C">
    <w:pPr>
      <w:pStyle w:val="Nagwek"/>
      <w:jc w:val="center"/>
      <w:rPr>
        <w:rFonts w:ascii="Arial" w:hAnsi="Arial" w:cs="Arial"/>
        <w:i/>
        <w:sz w:val="18"/>
        <w:szCs w:val="18"/>
      </w:rPr>
    </w:pPr>
  </w:p>
  <w:p w:rsidR="00AB7DE0" w:rsidRPr="00962A2D" w:rsidRDefault="00AB7DE0" w:rsidP="00FE7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2"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3"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8"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4"/>
  </w:num>
  <w:num w:numId="4">
    <w:abstractNumId w:val="22"/>
  </w:num>
  <w:num w:numId="5">
    <w:abstractNumId w:val="17"/>
  </w:num>
  <w:num w:numId="6">
    <w:abstractNumId w:val="2"/>
  </w:num>
  <w:num w:numId="7">
    <w:abstractNumId w:val="5"/>
  </w:num>
  <w:num w:numId="8">
    <w:abstractNumId w:val="11"/>
  </w:num>
  <w:num w:numId="9">
    <w:abstractNumId w:val="24"/>
  </w:num>
  <w:num w:numId="10">
    <w:abstractNumId w:val="4"/>
  </w:num>
  <w:num w:numId="11">
    <w:abstractNumId w:val="25"/>
  </w:num>
  <w:num w:numId="12">
    <w:abstractNumId w:val="13"/>
  </w:num>
  <w:num w:numId="13">
    <w:abstractNumId w:val="21"/>
  </w:num>
  <w:num w:numId="1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19"/>
  </w:num>
  <w:num w:numId="18">
    <w:abstractNumId w:val="9"/>
  </w:num>
  <w:num w:numId="19">
    <w:abstractNumId w:val="10"/>
  </w:num>
  <w:num w:numId="20">
    <w:abstractNumId w:val="1"/>
    <w:lvlOverride w:ilvl="0">
      <w:startOverride w:val="1"/>
    </w:lvlOverride>
  </w:num>
  <w:num w:numId="21">
    <w:abstractNumId w:val="20"/>
    <w:lvlOverride w:ilvl="0">
      <w:startOverride w:val="1"/>
    </w:lvlOverride>
  </w:num>
  <w:num w:numId="22">
    <w:abstractNumId w:val="6"/>
  </w:num>
  <w:num w:numId="23">
    <w:abstractNumId w:val="16"/>
  </w:num>
  <w:num w:numId="24">
    <w:abstractNumId w:val="15"/>
  </w:num>
  <w:num w:numId="2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1A"/>
    <w:rsid w:val="00001EE5"/>
    <w:rsid w:val="000049C9"/>
    <w:rsid w:val="00010F24"/>
    <w:rsid w:val="00013C94"/>
    <w:rsid w:val="00016BAF"/>
    <w:rsid w:val="00021CA5"/>
    <w:rsid w:val="00022269"/>
    <w:rsid w:val="00031F90"/>
    <w:rsid w:val="000337C2"/>
    <w:rsid w:val="00036AEF"/>
    <w:rsid w:val="00040FBA"/>
    <w:rsid w:val="00046136"/>
    <w:rsid w:val="0005018A"/>
    <w:rsid w:val="0005474B"/>
    <w:rsid w:val="000624E3"/>
    <w:rsid w:val="0006782A"/>
    <w:rsid w:val="0007059E"/>
    <w:rsid w:val="0007589E"/>
    <w:rsid w:val="00076299"/>
    <w:rsid w:val="00086724"/>
    <w:rsid w:val="00096EE6"/>
    <w:rsid w:val="000A53F2"/>
    <w:rsid w:val="000A7710"/>
    <w:rsid w:val="000B056A"/>
    <w:rsid w:val="000B1C34"/>
    <w:rsid w:val="000B21BB"/>
    <w:rsid w:val="000B7E64"/>
    <w:rsid w:val="000C387F"/>
    <w:rsid w:val="000C5295"/>
    <w:rsid w:val="000C7A94"/>
    <w:rsid w:val="000C7D3C"/>
    <w:rsid w:val="000D581B"/>
    <w:rsid w:val="000D5949"/>
    <w:rsid w:val="000D5C5B"/>
    <w:rsid w:val="000D7BD3"/>
    <w:rsid w:val="000E2D94"/>
    <w:rsid w:val="000E2FAC"/>
    <w:rsid w:val="000E4E17"/>
    <w:rsid w:val="000E77F8"/>
    <w:rsid w:val="000F2ED0"/>
    <w:rsid w:val="001036B7"/>
    <w:rsid w:val="001047AE"/>
    <w:rsid w:val="00105970"/>
    <w:rsid w:val="00110119"/>
    <w:rsid w:val="001112F5"/>
    <w:rsid w:val="0011215F"/>
    <w:rsid w:val="0012164A"/>
    <w:rsid w:val="00125498"/>
    <w:rsid w:val="0012658E"/>
    <w:rsid w:val="001300C5"/>
    <w:rsid w:val="00134756"/>
    <w:rsid w:val="00140B4A"/>
    <w:rsid w:val="00144202"/>
    <w:rsid w:val="001541B8"/>
    <w:rsid w:val="001570F5"/>
    <w:rsid w:val="00161382"/>
    <w:rsid w:val="0016462A"/>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65E"/>
    <w:rsid w:val="001D002C"/>
    <w:rsid w:val="001D1554"/>
    <w:rsid w:val="001D3F8C"/>
    <w:rsid w:val="001F4AA8"/>
    <w:rsid w:val="001F5BE9"/>
    <w:rsid w:val="001F667E"/>
    <w:rsid w:val="0020486D"/>
    <w:rsid w:val="002070DC"/>
    <w:rsid w:val="002127E1"/>
    <w:rsid w:val="00212A36"/>
    <w:rsid w:val="002158CA"/>
    <w:rsid w:val="00222875"/>
    <w:rsid w:val="002233D3"/>
    <w:rsid w:val="00230BED"/>
    <w:rsid w:val="00240F9A"/>
    <w:rsid w:val="00244961"/>
    <w:rsid w:val="002450B5"/>
    <w:rsid w:val="0024525B"/>
    <w:rsid w:val="00247BA4"/>
    <w:rsid w:val="0025001D"/>
    <w:rsid w:val="002539C5"/>
    <w:rsid w:val="00263D26"/>
    <w:rsid w:val="002718F7"/>
    <w:rsid w:val="00271F9B"/>
    <w:rsid w:val="002734ED"/>
    <w:rsid w:val="002747A4"/>
    <w:rsid w:val="00274C44"/>
    <w:rsid w:val="002808D6"/>
    <w:rsid w:val="00281D6B"/>
    <w:rsid w:val="00297421"/>
    <w:rsid w:val="002A3147"/>
    <w:rsid w:val="002A7A22"/>
    <w:rsid w:val="002B287C"/>
    <w:rsid w:val="002B3E6F"/>
    <w:rsid w:val="002B5C00"/>
    <w:rsid w:val="002B7690"/>
    <w:rsid w:val="002C1286"/>
    <w:rsid w:val="002C7FE6"/>
    <w:rsid w:val="002D3A28"/>
    <w:rsid w:val="002D3D0B"/>
    <w:rsid w:val="002D51DB"/>
    <w:rsid w:val="002D6909"/>
    <w:rsid w:val="002D7F50"/>
    <w:rsid w:val="002E0EB2"/>
    <w:rsid w:val="002E5803"/>
    <w:rsid w:val="002F2DAC"/>
    <w:rsid w:val="002F5B49"/>
    <w:rsid w:val="002F5F2F"/>
    <w:rsid w:val="003002B9"/>
    <w:rsid w:val="00300F0F"/>
    <w:rsid w:val="00302D70"/>
    <w:rsid w:val="00306EC4"/>
    <w:rsid w:val="00307B7D"/>
    <w:rsid w:val="00314182"/>
    <w:rsid w:val="00323513"/>
    <w:rsid w:val="00327448"/>
    <w:rsid w:val="00327EA8"/>
    <w:rsid w:val="003337F3"/>
    <w:rsid w:val="0033448A"/>
    <w:rsid w:val="00340AB2"/>
    <w:rsid w:val="00342954"/>
    <w:rsid w:val="003473B9"/>
    <w:rsid w:val="00352ED7"/>
    <w:rsid w:val="003621DB"/>
    <w:rsid w:val="0036343F"/>
    <w:rsid w:val="00363F54"/>
    <w:rsid w:val="00364689"/>
    <w:rsid w:val="00373039"/>
    <w:rsid w:val="00373CF5"/>
    <w:rsid w:val="00382175"/>
    <w:rsid w:val="0039367A"/>
    <w:rsid w:val="00393C3D"/>
    <w:rsid w:val="003A263C"/>
    <w:rsid w:val="003A402C"/>
    <w:rsid w:val="003A52A4"/>
    <w:rsid w:val="003A7604"/>
    <w:rsid w:val="003B2F87"/>
    <w:rsid w:val="003B537C"/>
    <w:rsid w:val="003B69CB"/>
    <w:rsid w:val="003B724A"/>
    <w:rsid w:val="003C0DB6"/>
    <w:rsid w:val="003C32E4"/>
    <w:rsid w:val="003C377F"/>
    <w:rsid w:val="003C4839"/>
    <w:rsid w:val="003C5DB7"/>
    <w:rsid w:val="003D1D4F"/>
    <w:rsid w:val="003D1EEF"/>
    <w:rsid w:val="003D69AE"/>
    <w:rsid w:val="003E01FD"/>
    <w:rsid w:val="003E0771"/>
    <w:rsid w:val="003F073C"/>
    <w:rsid w:val="003F1A39"/>
    <w:rsid w:val="003F3E32"/>
    <w:rsid w:val="003F3E87"/>
    <w:rsid w:val="003F497E"/>
    <w:rsid w:val="004066D1"/>
    <w:rsid w:val="004203D3"/>
    <w:rsid w:val="00426406"/>
    <w:rsid w:val="00427474"/>
    <w:rsid w:val="00427D48"/>
    <w:rsid w:val="00427FC7"/>
    <w:rsid w:val="00434D69"/>
    <w:rsid w:val="00435269"/>
    <w:rsid w:val="00436431"/>
    <w:rsid w:val="00442A0B"/>
    <w:rsid w:val="00444991"/>
    <w:rsid w:val="00447B1D"/>
    <w:rsid w:val="004502FC"/>
    <w:rsid w:val="0045153F"/>
    <w:rsid w:val="00453428"/>
    <w:rsid w:val="00457C14"/>
    <w:rsid w:val="00460731"/>
    <w:rsid w:val="00464894"/>
    <w:rsid w:val="004725E0"/>
    <w:rsid w:val="00473B8E"/>
    <w:rsid w:val="00476DD3"/>
    <w:rsid w:val="00490D58"/>
    <w:rsid w:val="004951B1"/>
    <w:rsid w:val="00495226"/>
    <w:rsid w:val="004976DA"/>
    <w:rsid w:val="004A0F53"/>
    <w:rsid w:val="004A341D"/>
    <w:rsid w:val="004B2E35"/>
    <w:rsid w:val="004C0743"/>
    <w:rsid w:val="004C6A5A"/>
    <w:rsid w:val="004D32D5"/>
    <w:rsid w:val="004D3B51"/>
    <w:rsid w:val="004D4FF9"/>
    <w:rsid w:val="004E0896"/>
    <w:rsid w:val="004E1FCD"/>
    <w:rsid w:val="004E7EC7"/>
    <w:rsid w:val="004F0A73"/>
    <w:rsid w:val="004F2DA0"/>
    <w:rsid w:val="004F6DDD"/>
    <w:rsid w:val="00502116"/>
    <w:rsid w:val="00511AFB"/>
    <w:rsid w:val="0051229D"/>
    <w:rsid w:val="00516F31"/>
    <w:rsid w:val="00523148"/>
    <w:rsid w:val="005301AB"/>
    <w:rsid w:val="0053675E"/>
    <w:rsid w:val="0053683F"/>
    <w:rsid w:val="005371B2"/>
    <w:rsid w:val="00542BFC"/>
    <w:rsid w:val="00543F4F"/>
    <w:rsid w:val="005476B0"/>
    <w:rsid w:val="005508AB"/>
    <w:rsid w:val="0055348F"/>
    <w:rsid w:val="00553D44"/>
    <w:rsid w:val="00560C00"/>
    <w:rsid w:val="005614D4"/>
    <w:rsid w:val="00571661"/>
    <w:rsid w:val="00582751"/>
    <w:rsid w:val="00582A61"/>
    <w:rsid w:val="00584324"/>
    <w:rsid w:val="0058547F"/>
    <w:rsid w:val="0058548C"/>
    <w:rsid w:val="00586B4D"/>
    <w:rsid w:val="00595E42"/>
    <w:rsid w:val="005A19BC"/>
    <w:rsid w:val="005A3383"/>
    <w:rsid w:val="005A61F7"/>
    <w:rsid w:val="005B07DF"/>
    <w:rsid w:val="005B3301"/>
    <w:rsid w:val="005C1050"/>
    <w:rsid w:val="005C1AB5"/>
    <w:rsid w:val="005C36EC"/>
    <w:rsid w:val="005C419F"/>
    <w:rsid w:val="005C4C1B"/>
    <w:rsid w:val="005C5798"/>
    <w:rsid w:val="005D1D1F"/>
    <w:rsid w:val="005D5A5D"/>
    <w:rsid w:val="005D6BC0"/>
    <w:rsid w:val="005D72F5"/>
    <w:rsid w:val="005D7EB1"/>
    <w:rsid w:val="005E0B87"/>
    <w:rsid w:val="005E60AB"/>
    <w:rsid w:val="005E6612"/>
    <w:rsid w:val="005F4F87"/>
    <w:rsid w:val="005F58BC"/>
    <w:rsid w:val="005F6EF8"/>
    <w:rsid w:val="00612F6F"/>
    <w:rsid w:val="00613216"/>
    <w:rsid w:val="0061456C"/>
    <w:rsid w:val="00616788"/>
    <w:rsid w:val="006173C7"/>
    <w:rsid w:val="00621CE1"/>
    <w:rsid w:val="00623951"/>
    <w:rsid w:val="00624987"/>
    <w:rsid w:val="00631A7C"/>
    <w:rsid w:val="006360BC"/>
    <w:rsid w:val="006364EE"/>
    <w:rsid w:val="0064157C"/>
    <w:rsid w:val="00641B4F"/>
    <w:rsid w:val="0064260E"/>
    <w:rsid w:val="00647891"/>
    <w:rsid w:val="00652D83"/>
    <w:rsid w:val="00665716"/>
    <w:rsid w:val="006660AF"/>
    <w:rsid w:val="00673512"/>
    <w:rsid w:val="006752FA"/>
    <w:rsid w:val="00687E21"/>
    <w:rsid w:val="00690BCD"/>
    <w:rsid w:val="00690D1A"/>
    <w:rsid w:val="006945CE"/>
    <w:rsid w:val="006A12DD"/>
    <w:rsid w:val="006A5A71"/>
    <w:rsid w:val="006A6412"/>
    <w:rsid w:val="006A7130"/>
    <w:rsid w:val="006B473A"/>
    <w:rsid w:val="006B4A0D"/>
    <w:rsid w:val="006C26D4"/>
    <w:rsid w:val="006C3AE4"/>
    <w:rsid w:val="006D406C"/>
    <w:rsid w:val="006D44D8"/>
    <w:rsid w:val="006D5FDA"/>
    <w:rsid w:val="006E1AB6"/>
    <w:rsid w:val="006E3456"/>
    <w:rsid w:val="006E3EAE"/>
    <w:rsid w:val="006E619B"/>
    <w:rsid w:val="006E649D"/>
    <w:rsid w:val="006E69DD"/>
    <w:rsid w:val="006F288A"/>
    <w:rsid w:val="006F2967"/>
    <w:rsid w:val="006F4AFB"/>
    <w:rsid w:val="0070176A"/>
    <w:rsid w:val="00705D89"/>
    <w:rsid w:val="00723BCC"/>
    <w:rsid w:val="00736E8A"/>
    <w:rsid w:val="00741076"/>
    <w:rsid w:val="0075191A"/>
    <w:rsid w:val="0075242E"/>
    <w:rsid w:val="00755BFE"/>
    <w:rsid w:val="0076297D"/>
    <w:rsid w:val="00764803"/>
    <w:rsid w:val="007702A4"/>
    <w:rsid w:val="00773E15"/>
    <w:rsid w:val="00774CF3"/>
    <w:rsid w:val="00775A2C"/>
    <w:rsid w:val="00780CE4"/>
    <w:rsid w:val="00781F24"/>
    <w:rsid w:val="0078340A"/>
    <w:rsid w:val="00787292"/>
    <w:rsid w:val="00787B03"/>
    <w:rsid w:val="007951B8"/>
    <w:rsid w:val="007A6A0A"/>
    <w:rsid w:val="007B7748"/>
    <w:rsid w:val="007D1A10"/>
    <w:rsid w:val="007D4CE8"/>
    <w:rsid w:val="007E1AB3"/>
    <w:rsid w:val="007E3A2A"/>
    <w:rsid w:val="007E630F"/>
    <w:rsid w:val="007F553F"/>
    <w:rsid w:val="007F5A6E"/>
    <w:rsid w:val="00802991"/>
    <w:rsid w:val="00804A56"/>
    <w:rsid w:val="00804BC8"/>
    <w:rsid w:val="00806B5F"/>
    <w:rsid w:val="00816679"/>
    <w:rsid w:val="00816ACB"/>
    <w:rsid w:val="00817380"/>
    <w:rsid w:val="0081765A"/>
    <w:rsid w:val="008317A3"/>
    <w:rsid w:val="00834E19"/>
    <w:rsid w:val="00835257"/>
    <w:rsid w:val="00836B22"/>
    <w:rsid w:val="008445C7"/>
    <w:rsid w:val="00845193"/>
    <w:rsid w:val="00857DD2"/>
    <w:rsid w:val="00862B60"/>
    <w:rsid w:val="00864E4D"/>
    <w:rsid w:val="00864FBE"/>
    <w:rsid w:val="0086514A"/>
    <w:rsid w:val="00873B90"/>
    <w:rsid w:val="00877501"/>
    <w:rsid w:val="00884B3F"/>
    <w:rsid w:val="0088536F"/>
    <w:rsid w:val="00887789"/>
    <w:rsid w:val="008902CB"/>
    <w:rsid w:val="00890A39"/>
    <w:rsid w:val="00896B9F"/>
    <w:rsid w:val="00897F73"/>
    <w:rsid w:val="008A05BD"/>
    <w:rsid w:val="008A3D70"/>
    <w:rsid w:val="008A644B"/>
    <w:rsid w:val="008B378E"/>
    <w:rsid w:val="008B37ED"/>
    <w:rsid w:val="008B64C1"/>
    <w:rsid w:val="008C15BB"/>
    <w:rsid w:val="008C6B8D"/>
    <w:rsid w:val="008D5973"/>
    <w:rsid w:val="008E3052"/>
    <w:rsid w:val="008E3417"/>
    <w:rsid w:val="008E38BC"/>
    <w:rsid w:val="008E42A8"/>
    <w:rsid w:val="008F31F9"/>
    <w:rsid w:val="008F7440"/>
    <w:rsid w:val="009005DF"/>
    <w:rsid w:val="00905540"/>
    <w:rsid w:val="00906653"/>
    <w:rsid w:val="00907C9D"/>
    <w:rsid w:val="00916861"/>
    <w:rsid w:val="00922D97"/>
    <w:rsid w:val="009242F7"/>
    <w:rsid w:val="00930303"/>
    <w:rsid w:val="00942033"/>
    <w:rsid w:val="009437C2"/>
    <w:rsid w:val="00945E5F"/>
    <w:rsid w:val="009526E3"/>
    <w:rsid w:val="00954428"/>
    <w:rsid w:val="00957C2A"/>
    <w:rsid w:val="00961353"/>
    <w:rsid w:val="00967C36"/>
    <w:rsid w:val="009717A8"/>
    <w:rsid w:val="00975097"/>
    <w:rsid w:val="00976019"/>
    <w:rsid w:val="00984830"/>
    <w:rsid w:val="00986411"/>
    <w:rsid w:val="009928DB"/>
    <w:rsid w:val="009957C1"/>
    <w:rsid w:val="00997523"/>
    <w:rsid w:val="00997BC3"/>
    <w:rsid w:val="009A0FA9"/>
    <w:rsid w:val="009A7747"/>
    <w:rsid w:val="009B2E85"/>
    <w:rsid w:val="009B5DD8"/>
    <w:rsid w:val="009C18AA"/>
    <w:rsid w:val="009C73A9"/>
    <w:rsid w:val="009C75B0"/>
    <w:rsid w:val="009D4369"/>
    <w:rsid w:val="009E5C53"/>
    <w:rsid w:val="009F3926"/>
    <w:rsid w:val="009F5C26"/>
    <w:rsid w:val="00A063BC"/>
    <w:rsid w:val="00A06C10"/>
    <w:rsid w:val="00A13085"/>
    <w:rsid w:val="00A20E1F"/>
    <w:rsid w:val="00A2306F"/>
    <w:rsid w:val="00A2404E"/>
    <w:rsid w:val="00A252F9"/>
    <w:rsid w:val="00A34946"/>
    <w:rsid w:val="00A34A81"/>
    <w:rsid w:val="00A3600E"/>
    <w:rsid w:val="00A376DB"/>
    <w:rsid w:val="00A42CD0"/>
    <w:rsid w:val="00A443F0"/>
    <w:rsid w:val="00A44FDD"/>
    <w:rsid w:val="00A508FD"/>
    <w:rsid w:val="00A56A81"/>
    <w:rsid w:val="00A57734"/>
    <w:rsid w:val="00A60150"/>
    <w:rsid w:val="00A654C4"/>
    <w:rsid w:val="00A71498"/>
    <w:rsid w:val="00A71516"/>
    <w:rsid w:val="00A73AFA"/>
    <w:rsid w:val="00A7721A"/>
    <w:rsid w:val="00A8008A"/>
    <w:rsid w:val="00A80228"/>
    <w:rsid w:val="00A839CD"/>
    <w:rsid w:val="00A90C77"/>
    <w:rsid w:val="00AA1039"/>
    <w:rsid w:val="00AA54E4"/>
    <w:rsid w:val="00AA5EC7"/>
    <w:rsid w:val="00AB1FFA"/>
    <w:rsid w:val="00AB335C"/>
    <w:rsid w:val="00AB358A"/>
    <w:rsid w:val="00AB4B1D"/>
    <w:rsid w:val="00AB674F"/>
    <w:rsid w:val="00AB7B7D"/>
    <w:rsid w:val="00AB7DE0"/>
    <w:rsid w:val="00AC1B9E"/>
    <w:rsid w:val="00AC4464"/>
    <w:rsid w:val="00AC66C6"/>
    <w:rsid w:val="00AC76EE"/>
    <w:rsid w:val="00AD20CD"/>
    <w:rsid w:val="00AD253F"/>
    <w:rsid w:val="00AD44A8"/>
    <w:rsid w:val="00AE0FF3"/>
    <w:rsid w:val="00AE41DA"/>
    <w:rsid w:val="00AE436B"/>
    <w:rsid w:val="00AE6DB4"/>
    <w:rsid w:val="00AF0956"/>
    <w:rsid w:val="00AF5833"/>
    <w:rsid w:val="00AF73A5"/>
    <w:rsid w:val="00B0282F"/>
    <w:rsid w:val="00B0346E"/>
    <w:rsid w:val="00B05D78"/>
    <w:rsid w:val="00B07E74"/>
    <w:rsid w:val="00B158FB"/>
    <w:rsid w:val="00B15BB9"/>
    <w:rsid w:val="00B16E0D"/>
    <w:rsid w:val="00B25F1A"/>
    <w:rsid w:val="00B303E4"/>
    <w:rsid w:val="00B3153C"/>
    <w:rsid w:val="00B32560"/>
    <w:rsid w:val="00B33A3E"/>
    <w:rsid w:val="00B37D1A"/>
    <w:rsid w:val="00B419D0"/>
    <w:rsid w:val="00B41AF0"/>
    <w:rsid w:val="00B42AE3"/>
    <w:rsid w:val="00B46680"/>
    <w:rsid w:val="00B51A2C"/>
    <w:rsid w:val="00B52AA6"/>
    <w:rsid w:val="00B57B23"/>
    <w:rsid w:val="00B6025A"/>
    <w:rsid w:val="00B634A1"/>
    <w:rsid w:val="00B6543B"/>
    <w:rsid w:val="00B65B4A"/>
    <w:rsid w:val="00B70646"/>
    <w:rsid w:val="00B72453"/>
    <w:rsid w:val="00B73697"/>
    <w:rsid w:val="00B753F2"/>
    <w:rsid w:val="00B76D51"/>
    <w:rsid w:val="00B81EA8"/>
    <w:rsid w:val="00B8628A"/>
    <w:rsid w:val="00B91A8B"/>
    <w:rsid w:val="00B948BF"/>
    <w:rsid w:val="00BA619A"/>
    <w:rsid w:val="00BB1081"/>
    <w:rsid w:val="00BB1AB6"/>
    <w:rsid w:val="00BB1F0E"/>
    <w:rsid w:val="00BB710D"/>
    <w:rsid w:val="00BD0AF1"/>
    <w:rsid w:val="00BD5BC1"/>
    <w:rsid w:val="00BE3EC9"/>
    <w:rsid w:val="00BE4E7D"/>
    <w:rsid w:val="00BF5CE8"/>
    <w:rsid w:val="00BF7650"/>
    <w:rsid w:val="00BF7927"/>
    <w:rsid w:val="00BF7B07"/>
    <w:rsid w:val="00C06193"/>
    <w:rsid w:val="00C12885"/>
    <w:rsid w:val="00C13AE5"/>
    <w:rsid w:val="00C1515C"/>
    <w:rsid w:val="00C15C9C"/>
    <w:rsid w:val="00C26198"/>
    <w:rsid w:val="00C316A6"/>
    <w:rsid w:val="00C402F6"/>
    <w:rsid w:val="00C40C7B"/>
    <w:rsid w:val="00C42BB1"/>
    <w:rsid w:val="00C44C6F"/>
    <w:rsid w:val="00C45A63"/>
    <w:rsid w:val="00C47165"/>
    <w:rsid w:val="00C5657C"/>
    <w:rsid w:val="00C6191B"/>
    <w:rsid w:val="00C710F3"/>
    <w:rsid w:val="00C7138A"/>
    <w:rsid w:val="00C7467A"/>
    <w:rsid w:val="00C81281"/>
    <w:rsid w:val="00C87E16"/>
    <w:rsid w:val="00C905FC"/>
    <w:rsid w:val="00C9349A"/>
    <w:rsid w:val="00C93E57"/>
    <w:rsid w:val="00C97C5E"/>
    <w:rsid w:val="00CA3838"/>
    <w:rsid w:val="00CA3B31"/>
    <w:rsid w:val="00CA495B"/>
    <w:rsid w:val="00CA522A"/>
    <w:rsid w:val="00CA5EA3"/>
    <w:rsid w:val="00CB135E"/>
    <w:rsid w:val="00CB2060"/>
    <w:rsid w:val="00CB5F13"/>
    <w:rsid w:val="00CB7300"/>
    <w:rsid w:val="00CC36B8"/>
    <w:rsid w:val="00CD26CD"/>
    <w:rsid w:val="00CE0231"/>
    <w:rsid w:val="00CE746E"/>
    <w:rsid w:val="00CF7744"/>
    <w:rsid w:val="00D016B9"/>
    <w:rsid w:val="00D1008F"/>
    <w:rsid w:val="00D167C6"/>
    <w:rsid w:val="00D202A0"/>
    <w:rsid w:val="00D215D6"/>
    <w:rsid w:val="00D217A6"/>
    <w:rsid w:val="00D275A5"/>
    <w:rsid w:val="00D3628D"/>
    <w:rsid w:val="00D36758"/>
    <w:rsid w:val="00D372E4"/>
    <w:rsid w:val="00D4036D"/>
    <w:rsid w:val="00D4294F"/>
    <w:rsid w:val="00D42C50"/>
    <w:rsid w:val="00D441EB"/>
    <w:rsid w:val="00D46485"/>
    <w:rsid w:val="00D50B71"/>
    <w:rsid w:val="00D51768"/>
    <w:rsid w:val="00D531F8"/>
    <w:rsid w:val="00D56576"/>
    <w:rsid w:val="00D5732A"/>
    <w:rsid w:val="00D57A48"/>
    <w:rsid w:val="00D616DB"/>
    <w:rsid w:val="00D63AC8"/>
    <w:rsid w:val="00D67ADE"/>
    <w:rsid w:val="00D67DDD"/>
    <w:rsid w:val="00D73030"/>
    <w:rsid w:val="00D745CB"/>
    <w:rsid w:val="00D83472"/>
    <w:rsid w:val="00D9139A"/>
    <w:rsid w:val="00D9450A"/>
    <w:rsid w:val="00DA16F5"/>
    <w:rsid w:val="00DB3836"/>
    <w:rsid w:val="00DC3A88"/>
    <w:rsid w:val="00DC4E29"/>
    <w:rsid w:val="00DD08AF"/>
    <w:rsid w:val="00DD1F48"/>
    <w:rsid w:val="00DD47FE"/>
    <w:rsid w:val="00DD5D9D"/>
    <w:rsid w:val="00DD66E2"/>
    <w:rsid w:val="00DD6C83"/>
    <w:rsid w:val="00DE3060"/>
    <w:rsid w:val="00DE4D2C"/>
    <w:rsid w:val="00DE5840"/>
    <w:rsid w:val="00DF0AFC"/>
    <w:rsid w:val="00DF1291"/>
    <w:rsid w:val="00DF3DC6"/>
    <w:rsid w:val="00DF5601"/>
    <w:rsid w:val="00DF5BF1"/>
    <w:rsid w:val="00DF7F3A"/>
    <w:rsid w:val="00E017B5"/>
    <w:rsid w:val="00E029D0"/>
    <w:rsid w:val="00E05619"/>
    <w:rsid w:val="00E168E2"/>
    <w:rsid w:val="00E24427"/>
    <w:rsid w:val="00E25DA0"/>
    <w:rsid w:val="00E26893"/>
    <w:rsid w:val="00E27392"/>
    <w:rsid w:val="00E3024B"/>
    <w:rsid w:val="00E324B3"/>
    <w:rsid w:val="00E37E8A"/>
    <w:rsid w:val="00E411F1"/>
    <w:rsid w:val="00E4476B"/>
    <w:rsid w:val="00E44D7B"/>
    <w:rsid w:val="00E46DB7"/>
    <w:rsid w:val="00E46E1D"/>
    <w:rsid w:val="00E50569"/>
    <w:rsid w:val="00E5358D"/>
    <w:rsid w:val="00E536EF"/>
    <w:rsid w:val="00E56580"/>
    <w:rsid w:val="00E56EAD"/>
    <w:rsid w:val="00E61698"/>
    <w:rsid w:val="00E70B8E"/>
    <w:rsid w:val="00E7178B"/>
    <w:rsid w:val="00E7199A"/>
    <w:rsid w:val="00E73E28"/>
    <w:rsid w:val="00E74A60"/>
    <w:rsid w:val="00E821A5"/>
    <w:rsid w:val="00E827F2"/>
    <w:rsid w:val="00E871C9"/>
    <w:rsid w:val="00E9039C"/>
    <w:rsid w:val="00E91C1A"/>
    <w:rsid w:val="00E94B66"/>
    <w:rsid w:val="00E97E39"/>
    <w:rsid w:val="00EA39A8"/>
    <w:rsid w:val="00EA3E1E"/>
    <w:rsid w:val="00EB115F"/>
    <w:rsid w:val="00EB2639"/>
    <w:rsid w:val="00EB2DFD"/>
    <w:rsid w:val="00EC300B"/>
    <w:rsid w:val="00ED00D7"/>
    <w:rsid w:val="00ED5A44"/>
    <w:rsid w:val="00EE6F12"/>
    <w:rsid w:val="00EE7C63"/>
    <w:rsid w:val="00EF0F86"/>
    <w:rsid w:val="00EF1F35"/>
    <w:rsid w:val="00EF3D6E"/>
    <w:rsid w:val="00EF4D1D"/>
    <w:rsid w:val="00F05F0A"/>
    <w:rsid w:val="00F160A5"/>
    <w:rsid w:val="00F24A07"/>
    <w:rsid w:val="00F25E49"/>
    <w:rsid w:val="00F2749D"/>
    <w:rsid w:val="00F274B7"/>
    <w:rsid w:val="00F32F77"/>
    <w:rsid w:val="00F40321"/>
    <w:rsid w:val="00F40B41"/>
    <w:rsid w:val="00F46018"/>
    <w:rsid w:val="00F461DC"/>
    <w:rsid w:val="00F47A21"/>
    <w:rsid w:val="00F47D97"/>
    <w:rsid w:val="00F53C08"/>
    <w:rsid w:val="00F543EC"/>
    <w:rsid w:val="00F57453"/>
    <w:rsid w:val="00F60381"/>
    <w:rsid w:val="00F6351E"/>
    <w:rsid w:val="00F7040A"/>
    <w:rsid w:val="00F761E2"/>
    <w:rsid w:val="00F77129"/>
    <w:rsid w:val="00F77C70"/>
    <w:rsid w:val="00F82A23"/>
    <w:rsid w:val="00F82D0B"/>
    <w:rsid w:val="00F82FFC"/>
    <w:rsid w:val="00F83A64"/>
    <w:rsid w:val="00F8788E"/>
    <w:rsid w:val="00F92820"/>
    <w:rsid w:val="00F9532B"/>
    <w:rsid w:val="00FA6B62"/>
    <w:rsid w:val="00FB2862"/>
    <w:rsid w:val="00FB2D0D"/>
    <w:rsid w:val="00FC0EB7"/>
    <w:rsid w:val="00FC1366"/>
    <w:rsid w:val="00FC1815"/>
    <w:rsid w:val="00FD2710"/>
    <w:rsid w:val="00FD42F7"/>
    <w:rsid w:val="00FD795B"/>
    <w:rsid w:val="00FE7E1C"/>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756314F-502E-43CC-8446-C0EEC06B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val="x-none"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val="x-none"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val="x-none"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95F9F-E903-4864-989E-3F07197E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12845</Words>
  <Characters>77070</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jwojcik</cp:lastModifiedBy>
  <cp:revision>3</cp:revision>
  <cp:lastPrinted>2016-12-13T08:52:00Z</cp:lastPrinted>
  <dcterms:created xsi:type="dcterms:W3CDTF">2016-12-14T14:11:00Z</dcterms:created>
  <dcterms:modified xsi:type="dcterms:W3CDTF">2016-12-14T14:29:00Z</dcterms:modified>
</cp:coreProperties>
</file>